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97" w:rsidRDefault="00C704DC">
      <w:pPr>
        <w:spacing w:after="0"/>
      </w:pPr>
      <w:r>
        <w:rPr>
          <w:b/>
          <w:sz w:val="28"/>
        </w:rPr>
        <w:t xml:space="preserve"> </w:t>
      </w:r>
    </w:p>
    <w:p w:rsidR="00C4662A" w:rsidRDefault="00C4662A">
      <w:pPr>
        <w:spacing w:after="0"/>
        <w:ind w:left="40" w:hanging="10"/>
        <w:jc w:val="center"/>
        <w:rPr>
          <w:rFonts w:ascii="Arial" w:hAnsi="Arial" w:cs="Arial"/>
          <w:b/>
          <w:sz w:val="24"/>
          <w:szCs w:val="24"/>
          <w:u w:val="single" w:color="000000"/>
        </w:rPr>
      </w:pPr>
      <w:r w:rsidRPr="00C4662A">
        <w:rPr>
          <w:rFonts w:ascii="Arial" w:hAnsi="Arial" w:cs="Arial"/>
          <w:b/>
          <w:noProof/>
          <w:sz w:val="24"/>
          <w:szCs w:val="24"/>
        </w:rPr>
        <w:drawing>
          <wp:inline distT="0" distB="0" distL="0" distR="0">
            <wp:extent cx="1157287" cy="1329888"/>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New Logo (circle)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512" cy="1339340"/>
                    </a:xfrm>
                    <a:prstGeom prst="rect">
                      <a:avLst/>
                    </a:prstGeom>
                  </pic:spPr>
                </pic:pic>
              </a:graphicData>
            </a:graphic>
          </wp:inline>
        </w:drawing>
      </w:r>
    </w:p>
    <w:p w:rsidR="001D2797" w:rsidRPr="00EE095E" w:rsidRDefault="00C704DC">
      <w:pPr>
        <w:spacing w:after="0"/>
        <w:ind w:left="40" w:hanging="10"/>
        <w:jc w:val="center"/>
        <w:rPr>
          <w:rFonts w:ascii="Arial" w:hAnsi="Arial" w:cs="Arial"/>
          <w:sz w:val="24"/>
          <w:szCs w:val="24"/>
        </w:rPr>
      </w:pPr>
      <w:r w:rsidRPr="00EE095E">
        <w:rPr>
          <w:rFonts w:ascii="Arial" w:hAnsi="Arial" w:cs="Arial"/>
          <w:b/>
          <w:sz w:val="24"/>
          <w:szCs w:val="24"/>
          <w:u w:val="single" w:color="000000"/>
        </w:rPr>
        <w:t>St. Luke’s CE Primary School</w:t>
      </w:r>
      <w:r w:rsidRPr="00EE095E">
        <w:rPr>
          <w:rFonts w:ascii="Arial" w:hAnsi="Arial" w:cs="Arial"/>
          <w:b/>
          <w:sz w:val="24"/>
          <w:szCs w:val="24"/>
        </w:rPr>
        <w:t xml:space="preserve"> </w:t>
      </w:r>
    </w:p>
    <w:p w:rsidR="001D2797" w:rsidRPr="00EE095E" w:rsidRDefault="00C704DC">
      <w:pPr>
        <w:spacing w:after="0"/>
        <w:ind w:left="40" w:right="3" w:hanging="10"/>
        <w:jc w:val="center"/>
        <w:rPr>
          <w:rFonts w:ascii="Arial" w:hAnsi="Arial" w:cs="Arial"/>
          <w:sz w:val="24"/>
          <w:szCs w:val="24"/>
        </w:rPr>
      </w:pPr>
      <w:r w:rsidRPr="00EE095E">
        <w:rPr>
          <w:rFonts w:ascii="Arial" w:hAnsi="Arial" w:cs="Arial"/>
          <w:b/>
          <w:sz w:val="24"/>
          <w:szCs w:val="24"/>
          <w:u w:val="single" w:color="000000"/>
        </w:rPr>
        <w:t xml:space="preserve"> </w:t>
      </w:r>
      <w:r w:rsidR="00E92216" w:rsidRPr="00EE095E">
        <w:rPr>
          <w:rFonts w:ascii="Arial" w:hAnsi="Arial" w:cs="Arial"/>
          <w:b/>
          <w:sz w:val="24"/>
          <w:szCs w:val="24"/>
          <w:u w:val="single" w:color="000000"/>
        </w:rPr>
        <w:t xml:space="preserve">Spring </w:t>
      </w:r>
      <w:r w:rsidR="00EE095E">
        <w:rPr>
          <w:rFonts w:ascii="Arial" w:hAnsi="Arial" w:cs="Arial"/>
          <w:b/>
          <w:sz w:val="24"/>
          <w:szCs w:val="24"/>
          <w:u w:val="single" w:color="000000"/>
        </w:rPr>
        <w:t xml:space="preserve">Half-Term </w:t>
      </w:r>
      <w:r w:rsidR="00E92216" w:rsidRPr="00EE095E">
        <w:rPr>
          <w:rFonts w:ascii="Arial" w:hAnsi="Arial" w:cs="Arial"/>
          <w:b/>
          <w:sz w:val="24"/>
          <w:szCs w:val="24"/>
          <w:u w:val="single" w:color="000000"/>
        </w:rPr>
        <w:t>School Closure</w:t>
      </w:r>
      <w:r w:rsidR="00EE095E">
        <w:rPr>
          <w:rFonts w:ascii="Arial" w:hAnsi="Arial" w:cs="Arial"/>
          <w:b/>
          <w:sz w:val="24"/>
          <w:szCs w:val="24"/>
          <w:u w:val="single" w:color="000000"/>
        </w:rPr>
        <w:t xml:space="preserve"> 2021</w:t>
      </w:r>
    </w:p>
    <w:p w:rsidR="001D2797" w:rsidRPr="00EE095E" w:rsidRDefault="00C704DC">
      <w:pPr>
        <w:spacing w:after="0"/>
        <w:ind w:left="90"/>
        <w:jc w:val="center"/>
        <w:rPr>
          <w:rFonts w:ascii="Arial" w:hAnsi="Arial" w:cs="Arial"/>
          <w:sz w:val="24"/>
          <w:szCs w:val="24"/>
        </w:rPr>
      </w:pPr>
      <w:r w:rsidRPr="00EE095E">
        <w:rPr>
          <w:rFonts w:ascii="Arial" w:hAnsi="Arial" w:cs="Arial"/>
          <w:b/>
          <w:sz w:val="24"/>
          <w:szCs w:val="24"/>
        </w:rPr>
        <w:t xml:space="preserve"> </w:t>
      </w:r>
    </w:p>
    <w:p w:rsidR="001D2797" w:rsidRPr="00EE095E" w:rsidRDefault="00C704DC">
      <w:pPr>
        <w:spacing w:after="0"/>
        <w:ind w:left="40" w:right="2" w:hanging="10"/>
        <w:jc w:val="center"/>
        <w:rPr>
          <w:rFonts w:ascii="Arial" w:hAnsi="Arial" w:cs="Arial"/>
          <w:sz w:val="24"/>
          <w:szCs w:val="24"/>
        </w:rPr>
      </w:pPr>
      <w:proofErr w:type="spellStart"/>
      <w:r w:rsidRPr="00EE095E">
        <w:rPr>
          <w:rFonts w:ascii="Arial" w:hAnsi="Arial" w:cs="Arial"/>
          <w:b/>
          <w:sz w:val="24"/>
          <w:szCs w:val="24"/>
          <w:u w:val="single" w:color="000000"/>
        </w:rPr>
        <w:t>Covid</w:t>
      </w:r>
      <w:proofErr w:type="spellEnd"/>
      <w:r w:rsidRPr="00EE095E">
        <w:rPr>
          <w:rFonts w:ascii="Arial" w:hAnsi="Arial" w:cs="Arial"/>
          <w:b/>
          <w:sz w:val="24"/>
          <w:szCs w:val="24"/>
          <w:u w:val="single" w:color="000000"/>
        </w:rPr>
        <w:t xml:space="preserve"> – 19 Risk Assessment Addendum</w:t>
      </w:r>
      <w:r w:rsidRPr="00EE095E">
        <w:rPr>
          <w:rFonts w:ascii="Arial" w:hAnsi="Arial" w:cs="Arial"/>
          <w:b/>
          <w:sz w:val="24"/>
          <w:szCs w:val="24"/>
        </w:rPr>
        <w:t xml:space="preserve"> </w:t>
      </w:r>
    </w:p>
    <w:p w:rsidR="001D2797" w:rsidRPr="00EE095E" w:rsidRDefault="00C704DC">
      <w:pPr>
        <w:spacing w:after="201"/>
        <w:rPr>
          <w:rFonts w:ascii="Arial" w:hAnsi="Arial" w:cs="Arial"/>
          <w:sz w:val="24"/>
          <w:szCs w:val="24"/>
        </w:rPr>
      </w:pPr>
      <w:r w:rsidRPr="00EE095E">
        <w:rPr>
          <w:rFonts w:ascii="Arial" w:hAnsi="Arial" w:cs="Arial"/>
          <w:sz w:val="24"/>
          <w:szCs w:val="24"/>
        </w:rPr>
        <w:t xml:space="preserve"> </w:t>
      </w:r>
    </w:p>
    <w:p w:rsidR="001D2797" w:rsidRPr="00EE095E" w:rsidRDefault="00C704DC" w:rsidP="00E92216">
      <w:pPr>
        <w:spacing w:after="183" w:line="262" w:lineRule="auto"/>
        <w:ind w:left="-5" w:hanging="10"/>
        <w:rPr>
          <w:rFonts w:ascii="Arial" w:hAnsi="Arial" w:cs="Arial"/>
          <w:sz w:val="24"/>
          <w:szCs w:val="24"/>
        </w:rPr>
      </w:pPr>
      <w:r w:rsidRPr="00EE095E">
        <w:rPr>
          <w:rFonts w:ascii="Arial" w:hAnsi="Arial" w:cs="Arial"/>
          <w:sz w:val="24"/>
          <w:szCs w:val="24"/>
        </w:rPr>
        <w:t>In line with the Department for Education’s instruction</w:t>
      </w:r>
      <w:r w:rsidR="00E92216" w:rsidRPr="00EE095E">
        <w:rPr>
          <w:rFonts w:ascii="Arial" w:hAnsi="Arial" w:cs="Arial"/>
          <w:sz w:val="24"/>
          <w:szCs w:val="24"/>
        </w:rPr>
        <w:t>, during the period of national lockdown, schools, should allow only vulnerable children and young people and the children of critical workers to attend. All other pupils and students should not attend and should learn remotely until February half term.</w:t>
      </w:r>
    </w:p>
    <w:p w:rsidR="00E92216" w:rsidRPr="00EE095E" w:rsidRDefault="00E92216" w:rsidP="00E92216">
      <w:pPr>
        <w:spacing w:after="183" w:line="262" w:lineRule="auto"/>
        <w:ind w:left="-5" w:hanging="10"/>
        <w:rPr>
          <w:rFonts w:ascii="Arial" w:hAnsi="Arial" w:cs="Arial"/>
          <w:sz w:val="24"/>
          <w:szCs w:val="24"/>
        </w:rPr>
      </w:pPr>
    </w:p>
    <w:p w:rsidR="00876647" w:rsidRPr="00EE095E" w:rsidRDefault="00876647" w:rsidP="00E92216">
      <w:pPr>
        <w:spacing w:after="183" w:line="262" w:lineRule="auto"/>
        <w:ind w:left="-5" w:hanging="10"/>
        <w:rPr>
          <w:rFonts w:ascii="Arial" w:hAnsi="Arial" w:cs="Arial"/>
          <w:sz w:val="24"/>
          <w:szCs w:val="24"/>
        </w:rPr>
      </w:pPr>
      <w:r w:rsidRPr="00EE095E">
        <w:rPr>
          <w:rFonts w:ascii="Arial" w:hAnsi="Arial" w:cs="Arial"/>
          <w:sz w:val="24"/>
          <w:szCs w:val="24"/>
        </w:rPr>
        <w:t>Schools must comply with health and safety law, which requires them to assess risks and put in place proportionate control measures. Schools should thoroughly review their health and safety risk assessments and plans that address the risks identified using the system of controls. Essential measures include:</w:t>
      </w:r>
    </w:p>
    <w:p w:rsidR="00876647" w:rsidRPr="00EE095E" w:rsidRDefault="00876647" w:rsidP="00876647">
      <w:pPr>
        <w:spacing w:after="183" w:line="262" w:lineRule="auto"/>
        <w:ind w:left="-5" w:hanging="10"/>
        <w:rPr>
          <w:rFonts w:ascii="Arial" w:hAnsi="Arial" w:cs="Arial"/>
          <w:sz w:val="24"/>
          <w:szCs w:val="24"/>
        </w:rPr>
      </w:pPr>
      <w:r w:rsidRPr="00EE095E">
        <w:rPr>
          <w:rFonts w:ascii="Arial" w:hAnsi="Arial" w:cs="Arial"/>
          <w:sz w:val="24"/>
          <w:szCs w:val="24"/>
        </w:rPr>
        <w:t xml:space="preserve"> • a requirement that people stay at home if they:  are ill with virus </w:t>
      </w:r>
      <w:proofErr w:type="gramStart"/>
      <w:r w:rsidRPr="00EE095E">
        <w:rPr>
          <w:rFonts w:ascii="Arial" w:hAnsi="Arial" w:cs="Arial"/>
          <w:sz w:val="24"/>
          <w:szCs w:val="24"/>
        </w:rPr>
        <w:t>symptoms ,have</w:t>
      </w:r>
      <w:proofErr w:type="gramEnd"/>
      <w:r w:rsidRPr="00EE095E">
        <w:rPr>
          <w:rFonts w:ascii="Arial" w:hAnsi="Arial" w:cs="Arial"/>
          <w:sz w:val="24"/>
          <w:szCs w:val="24"/>
        </w:rPr>
        <w:t xml:space="preserve"> tested positive, even if asymptomatic, have been advised by NHS Test and Trace to do so, are household members of a positive case, even if that case is asymptomatic, are required to self-isolate for travel-related reasons.</w:t>
      </w:r>
    </w:p>
    <w:p w:rsidR="00876647" w:rsidRPr="00EE095E" w:rsidRDefault="00876647" w:rsidP="00E92216">
      <w:pPr>
        <w:spacing w:after="183" w:line="262" w:lineRule="auto"/>
        <w:ind w:left="-5" w:hanging="10"/>
        <w:rPr>
          <w:rFonts w:ascii="Arial" w:hAnsi="Arial" w:cs="Arial"/>
          <w:sz w:val="24"/>
          <w:szCs w:val="24"/>
        </w:rPr>
      </w:pPr>
      <w:r w:rsidRPr="00EE095E">
        <w:rPr>
          <w:rFonts w:ascii="Arial" w:hAnsi="Arial" w:cs="Arial"/>
          <w:sz w:val="24"/>
          <w:szCs w:val="24"/>
        </w:rPr>
        <w:t xml:space="preserve"> • robust hand and respiratory hygiene </w:t>
      </w:r>
    </w:p>
    <w:p w:rsidR="00876647" w:rsidRPr="00EE095E" w:rsidRDefault="00876647" w:rsidP="00E92216">
      <w:pPr>
        <w:spacing w:after="183" w:line="262" w:lineRule="auto"/>
        <w:ind w:left="-5" w:hanging="10"/>
        <w:rPr>
          <w:rFonts w:ascii="Arial" w:hAnsi="Arial" w:cs="Arial"/>
          <w:sz w:val="24"/>
          <w:szCs w:val="24"/>
        </w:rPr>
      </w:pPr>
      <w:r w:rsidRPr="00EE095E">
        <w:rPr>
          <w:rFonts w:ascii="Arial" w:hAnsi="Arial" w:cs="Arial"/>
          <w:sz w:val="24"/>
          <w:szCs w:val="24"/>
        </w:rPr>
        <w:t>• enhanced cleaning and ventilation arrangements</w:t>
      </w:r>
    </w:p>
    <w:p w:rsidR="00876647" w:rsidRPr="00EE095E" w:rsidRDefault="00876647" w:rsidP="00E92216">
      <w:pPr>
        <w:spacing w:after="183" w:line="262" w:lineRule="auto"/>
        <w:ind w:left="-5" w:hanging="10"/>
        <w:rPr>
          <w:rFonts w:ascii="Arial" w:hAnsi="Arial" w:cs="Arial"/>
          <w:sz w:val="24"/>
          <w:szCs w:val="24"/>
        </w:rPr>
      </w:pPr>
      <w:r w:rsidRPr="00EE095E">
        <w:rPr>
          <w:rFonts w:ascii="Arial" w:hAnsi="Arial" w:cs="Arial"/>
          <w:sz w:val="24"/>
          <w:szCs w:val="24"/>
        </w:rPr>
        <w:t xml:space="preserve"> • active engagement with NHS Test and Trace</w:t>
      </w:r>
    </w:p>
    <w:p w:rsidR="00876647" w:rsidRPr="00EE095E" w:rsidRDefault="00876647" w:rsidP="00E92216">
      <w:pPr>
        <w:spacing w:after="183" w:line="262" w:lineRule="auto"/>
        <w:ind w:left="-5" w:hanging="10"/>
        <w:rPr>
          <w:rFonts w:ascii="Arial" w:hAnsi="Arial" w:cs="Arial"/>
          <w:sz w:val="24"/>
          <w:szCs w:val="24"/>
        </w:rPr>
      </w:pPr>
      <w:r w:rsidRPr="00EE095E">
        <w:rPr>
          <w:rFonts w:ascii="Arial" w:hAnsi="Arial" w:cs="Arial"/>
          <w:sz w:val="24"/>
          <w:szCs w:val="24"/>
        </w:rPr>
        <w:t xml:space="preserve"> • formal consideration of how to reduce contacts and maximise distancing between those in school wherever possible </w:t>
      </w:r>
    </w:p>
    <w:p w:rsidR="00876647" w:rsidRPr="00EE095E" w:rsidRDefault="00876647" w:rsidP="00E92216">
      <w:pPr>
        <w:spacing w:after="183" w:line="262" w:lineRule="auto"/>
        <w:ind w:left="-5" w:hanging="10"/>
        <w:rPr>
          <w:rFonts w:ascii="Arial" w:hAnsi="Arial" w:cs="Arial"/>
          <w:sz w:val="24"/>
          <w:szCs w:val="24"/>
        </w:rPr>
      </w:pPr>
      <w:r w:rsidRPr="00EE095E">
        <w:rPr>
          <w:rFonts w:ascii="Arial" w:hAnsi="Arial" w:cs="Arial"/>
          <w:sz w:val="24"/>
          <w:szCs w:val="24"/>
        </w:rPr>
        <w:t xml:space="preserve">• minimise the potential for contamination so far as is reasonably practicable How contacts are reduced will depend on the school’s circumstances, including how many children need to attend during this period, and will (as much as possible) include: </w:t>
      </w:r>
    </w:p>
    <w:p w:rsidR="00876647" w:rsidRPr="00EE095E" w:rsidRDefault="00876647" w:rsidP="00E92216">
      <w:pPr>
        <w:spacing w:after="183" w:line="262" w:lineRule="auto"/>
        <w:ind w:left="-5" w:hanging="10"/>
        <w:rPr>
          <w:rFonts w:ascii="Arial" w:hAnsi="Arial" w:cs="Arial"/>
          <w:sz w:val="24"/>
          <w:szCs w:val="24"/>
        </w:rPr>
      </w:pPr>
      <w:r w:rsidRPr="00EE095E">
        <w:rPr>
          <w:rFonts w:ascii="Arial" w:hAnsi="Arial" w:cs="Arial"/>
          <w:sz w:val="24"/>
          <w:szCs w:val="24"/>
        </w:rPr>
        <w:t xml:space="preserve"> • keeping children in consistent groups </w:t>
      </w:r>
    </w:p>
    <w:p w:rsidR="00876647" w:rsidRPr="00EE095E" w:rsidRDefault="00876647" w:rsidP="00E92216">
      <w:pPr>
        <w:spacing w:after="183" w:line="262" w:lineRule="auto"/>
        <w:ind w:left="-5" w:hanging="10"/>
        <w:rPr>
          <w:rFonts w:ascii="Arial" w:hAnsi="Arial" w:cs="Arial"/>
          <w:sz w:val="24"/>
          <w:szCs w:val="24"/>
        </w:rPr>
      </w:pPr>
      <w:r w:rsidRPr="00EE095E">
        <w:rPr>
          <w:rFonts w:ascii="Arial" w:hAnsi="Arial" w:cs="Arial"/>
          <w:sz w:val="24"/>
          <w:szCs w:val="24"/>
        </w:rPr>
        <w:t xml:space="preserve">• avoiding contact between groups </w:t>
      </w:r>
    </w:p>
    <w:p w:rsidR="00876647" w:rsidRPr="00EE095E" w:rsidRDefault="00876647" w:rsidP="00E92216">
      <w:pPr>
        <w:spacing w:after="183" w:line="262" w:lineRule="auto"/>
        <w:ind w:left="-5" w:hanging="10"/>
        <w:rPr>
          <w:rFonts w:ascii="Arial" w:hAnsi="Arial" w:cs="Arial"/>
          <w:sz w:val="24"/>
          <w:szCs w:val="24"/>
        </w:rPr>
      </w:pPr>
      <w:r w:rsidRPr="00EE095E">
        <w:rPr>
          <w:rFonts w:ascii="Arial" w:hAnsi="Arial" w:cs="Arial"/>
          <w:sz w:val="24"/>
          <w:szCs w:val="24"/>
        </w:rPr>
        <w:t xml:space="preserve">• arranging classrooms with forward facing desks </w:t>
      </w:r>
    </w:p>
    <w:p w:rsidR="00876647" w:rsidRPr="00EE095E" w:rsidRDefault="00876647" w:rsidP="00E92216">
      <w:pPr>
        <w:spacing w:after="183" w:line="262" w:lineRule="auto"/>
        <w:ind w:left="-5" w:hanging="10"/>
        <w:rPr>
          <w:rFonts w:ascii="Arial" w:hAnsi="Arial" w:cs="Arial"/>
          <w:sz w:val="24"/>
          <w:szCs w:val="24"/>
        </w:rPr>
      </w:pPr>
      <w:r w:rsidRPr="00EE095E">
        <w:rPr>
          <w:rFonts w:ascii="Arial" w:hAnsi="Arial" w:cs="Arial"/>
          <w:sz w:val="24"/>
          <w:szCs w:val="24"/>
        </w:rPr>
        <w:t>• staff maintaining distance from pupils and other staff as much as possible.</w:t>
      </w:r>
    </w:p>
    <w:p w:rsidR="00E92216" w:rsidRPr="00EE095E" w:rsidRDefault="00E92216" w:rsidP="00876647">
      <w:pPr>
        <w:spacing w:after="183" w:line="262" w:lineRule="auto"/>
        <w:rPr>
          <w:rFonts w:ascii="Arial" w:hAnsi="Arial" w:cs="Arial"/>
          <w:sz w:val="24"/>
          <w:szCs w:val="24"/>
        </w:rPr>
      </w:pPr>
      <w:r w:rsidRPr="00EE095E">
        <w:rPr>
          <w:rFonts w:ascii="Arial" w:hAnsi="Arial" w:cs="Arial"/>
          <w:sz w:val="24"/>
          <w:szCs w:val="24"/>
        </w:rPr>
        <w:tab/>
        <w:t xml:space="preserve"> </w:t>
      </w:r>
    </w:p>
    <w:p w:rsidR="00E92216" w:rsidRPr="00EE095E" w:rsidRDefault="00E92216" w:rsidP="00E92216">
      <w:pPr>
        <w:spacing w:after="183" w:line="262" w:lineRule="auto"/>
        <w:ind w:left="-5" w:hanging="10"/>
        <w:rPr>
          <w:rFonts w:ascii="Arial" w:hAnsi="Arial" w:cs="Arial"/>
          <w:sz w:val="24"/>
          <w:szCs w:val="24"/>
        </w:rPr>
      </w:pPr>
    </w:p>
    <w:p w:rsidR="001D2797" w:rsidRPr="00EE095E" w:rsidRDefault="00C704DC">
      <w:pPr>
        <w:spacing w:after="164"/>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62" w:lineRule="auto"/>
        <w:ind w:left="-5" w:hanging="10"/>
        <w:rPr>
          <w:rFonts w:ascii="Arial" w:hAnsi="Arial" w:cs="Arial"/>
          <w:sz w:val="24"/>
          <w:szCs w:val="24"/>
        </w:rPr>
      </w:pPr>
      <w:r w:rsidRPr="00EE095E">
        <w:rPr>
          <w:rFonts w:ascii="Arial" w:hAnsi="Arial" w:cs="Arial"/>
          <w:sz w:val="24"/>
          <w:szCs w:val="24"/>
        </w:rPr>
        <w:lastRenderedPageBreak/>
        <w:t>Many of the protocols and procedures that were implemented during the summer</w:t>
      </w:r>
      <w:r w:rsidR="00876647" w:rsidRPr="00EE095E">
        <w:rPr>
          <w:rFonts w:ascii="Arial" w:hAnsi="Arial" w:cs="Arial"/>
          <w:sz w:val="24"/>
          <w:szCs w:val="24"/>
        </w:rPr>
        <w:t xml:space="preserve"> and autumn</w:t>
      </w:r>
      <w:r w:rsidRPr="00EE095E">
        <w:rPr>
          <w:rFonts w:ascii="Arial" w:hAnsi="Arial" w:cs="Arial"/>
          <w:sz w:val="24"/>
          <w:szCs w:val="24"/>
        </w:rPr>
        <w:t xml:space="preserve"> term will remain the same with the expectation</w:t>
      </w:r>
      <w:r w:rsidR="00876647" w:rsidRPr="00EE095E">
        <w:rPr>
          <w:rFonts w:ascii="Arial" w:hAnsi="Arial" w:cs="Arial"/>
          <w:sz w:val="24"/>
          <w:szCs w:val="24"/>
        </w:rPr>
        <w:t>.</w:t>
      </w:r>
    </w:p>
    <w:p w:rsidR="001D2797" w:rsidRPr="00EE095E" w:rsidRDefault="00C704DC" w:rsidP="00C4662A">
      <w:pPr>
        <w:spacing w:after="0" w:line="262" w:lineRule="auto"/>
        <w:ind w:left="-5" w:hanging="10"/>
        <w:rPr>
          <w:rFonts w:ascii="Arial" w:hAnsi="Arial" w:cs="Arial"/>
          <w:sz w:val="24"/>
          <w:szCs w:val="24"/>
        </w:rPr>
      </w:pPr>
      <w:r w:rsidRPr="00EE095E">
        <w:rPr>
          <w:rFonts w:ascii="Arial" w:hAnsi="Arial" w:cs="Arial"/>
          <w:sz w:val="24"/>
          <w:szCs w:val="24"/>
        </w:rPr>
        <w:t xml:space="preserve">All protocol and procedures are aligned to the School Risk Assessment that has been approved by The Governing Board, Local Authority and Public health. It is a legal requirement to review and update the previous risk assessment. </w:t>
      </w:r>
    </w:p>
    <w:p w:rsidR="001D2797" w:rsidRPr="00EE095E" w:rsidRDefault="00C704DC">
      <w:pPr>
        <w:spacing w:line="262" w:lineRule="auto"/>
        <w:ind w:left="-5" w:hanging="10"/>
        <w:rPr>
          <w:rFonts w:ascii="Arial" w:hAnsi="Arial" w:cs="Arial"/>
          <w:sz w:val="24"/>
          <w:szCs w:val="24"/>
        </w:rPr>
      </w:pPr>
      <w:r w:rsidRPr="00EE095E">
        <w:rPr>
          <w:rFonts w:ascii="Arial" w:hAnsi="Arial" w:cs="Arial"/>
          <w:sz w:val="24"/>
          <w:szCs w:val="24"/>
        </w:rPr>
        <w:t xml:space="preserve">“The following plan outlines relevant detail from the government’s guidance with further detail about how St. Luke’s CE Primary School will adopt measures and ensure compliance to the statutory elements within. The aim of this plan is to minimise the risks, whilst acknowledging that we can’t negate them entirely.” </w:t>
      </w:r>
    </w:p>
    <w:p w:rsidR="001D2797" w:rsidRPr="00EE095E" w:rsidRDefault="00C704DC">
      <w:pPr>
        <w:spacing w:after="0"/>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143" w:line="258" w:lineRule="auto"/>
        <w:rPr>
          <w:rFonts w:ascii="Arial" w:hAnsi="Arial" w:cs="Arial"/>
          <w:sz w:val="24"/>
          <w:szCs w:val="24"/>
        </w:rPr>
      </w:pPr>
      <w:r w:rsidRPr="00EE095E">
        <w:rPr>
          <w:rFonts w:ascii="Arial" w:hAnsi="Arial" w:cs="Arial"/>
          <w:i/>
          <w:sz w:val="24"/>
          <w:szCs w:val="24"/>
        </w:rPr>
        <w:t xml:space="preserve">All elements of the system of controls are essential. All schools must cover them all, but the way different schools implement some of the requirements will differ based on their individual circumstances…The system of controls provides a set of principles to help them do this and, if schools follow this advice, they will effectively minimise risks. </w:t>
      </w:r>
    </w:p>
    <w:p w:rsidR="001D2797" w:rsidRPr="00EE095E" w:rsidRDefault="00C704DC" w:rsidP="00462237">
      <w:pPr>
        <w:spacing w:after="201"/>
        <w:rPr>
          <w:rFonts w:ascii="Arial" w:hAnsi="Arial" w:cs="Arial"/>
          <w:sz w:val="24"/>
          <w:szCs w:val="24"/>
        </w:rPr>
      </w:pPr>
      <w:r w:rsidRPr="00EE095E">
        <w:rPr>
          <w:rFonts w:ascii="Arial" w:hAnsi="Arial" w:cs="Arial"/>
          <w:sz w:val="24"/>
          <w:szCs w:val="24"/>
        </w:rPr>
        <w:t xml:space="preserve"> Within the government guidance, the systems of control that schools should adopt are clearly listed. This document will outline those systems of control and how St. Luke’s CE Primary School has made them appropriate to our specific context and circumstance. </w:t>
      </w:r>
    </w:p>
    <w:p w:rsidR="001D2797" w:rsidRPr="00EE095E" w:rsidRDefault="00C704DC" w:rsidP="00462237">
      <w:pPr>
        <w:shd w:val="clear" w:color="auto" w:fill="FFFF00"/>
        <w:spacing w:after="298"/>
        <w:ind w:left="-15"/>
        <w:rPr>
          <w:rFonts w:ascii="Arial" w:hAnsi="Arial" w:cs="Arial"/>
          <w:sz w:val="24"/>
          <w:szCs w:val="24"/>
        </w:rPr>
      </w:pPr>
      <w:r w:rsidRPr="00EE095E">
        <w:rPr>
          <w:rFonts w:ascii="Arial" w:hAnsi="Arial" w:cs="Arial"/>
          <w:b/>
          <w:sz w:val="24"/>
          <w:szCs w:val="24"/>
        </w:rPr>
        <w:t xml:space="preserve">System of controls </w:t>
      </w:r>
      <w:r w:rsidRPr="00EE095E">
        <w:rPr>
          <w:rFonts w:ascii="Arial" w:hAnsi="Arial" w:cs="Arial"/>
          <w:sz w:val="24"/>
          <w:szCs w:val="24"/>
        </w:rPr>
        <w:t xml:space="preserve">This is the set of actions schools must take. They are grouped into ‘prevention’ and ‘response to any infection’ and are outlined in more detail in the sections below. </w:t>
      </w:r>
    </w:p>
    <w:p w:rsidR="001D2797" w:rsidRPr="00EE095E" w:rsidRDefault="00C704DC" w:rsidP="00462237">
      <w:pPr>
        <w:shd w:val="clear" w:color="auto" w:fill="FFFF00"/>
        <w:spacing w:after="77"/>
        <w:ind w:left="-5" w:hanging="10"/>
        <w:rPr>
          <w:rFonts w:ascii="Arial" w:hAnsi="Arial" w:cs="Arial"/>
          <w:sz w:val="24"/>
          <w:szCs w:val="24"/>
        </w:rPr>
      </w:pPr>
      <w:r w:rsidRPr="00EE095E">
        <w:rPr>
          <w:rFonts w:ascii="Arial" w:hAnsi="Arial" w:cs="Arial"/>
          <w:b/>
          <w:i/>
          <w:sz w:val="24"/>
          <w:szCs w:val="24"/>
        </w:rPr>
        <w:t>Prevention</w:t>
      </w:r>
      <w:r w:rsidRPr="00EE095E">
        <w:rPr>
          <w:rFonts w:ascii="Arial" w:hAnsi="Arial" w:cs="Arial"/>
          <w:i/>
          <w:sz w:val="24"/>
          <w:szCs w:val="24"/>
        </w:rPr>
        <w:t xml:space="preserve">: </w:t>
      </w:r>
    </w:p>
    <w:p w:rsidR="001D2797" w:rsidRPr="00EE095E"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EE095E">
        <w:rPr>
          <w:rFonts w:ascii="Arial" w:hAnsi="Arial" w:cs="Arial"/>
          <w:sz w:val="24"/>
          <w:szCs w:val="24"/>
        </w:rPr>
        <w:t xml:space="preserve">minimise contact with individuals who are unwell by ensuring that those who have coronavirus (COVID-19) symptoms, or who have someone in their household who does, </w:t>
      </w:r>
      <w:r w:rsidRPr="00EE095E">
        <w:rPr>
          <w:rFonts w:ascii="Arial" w:hAnsi="Arial" w:cs="Arial"/>
          <w:b/>
          <w:sz w:val="24"/>
          <w:szCs w:val="24"/>
          <w:u w:val="single" w:color="000000"/>
        </w:rPr>
        <w:t>do not attend school</w:t>
      </w:r>
      <w:r w:rsidRPr="00EE095E">
        <w:rPr>
          <w:rFonts w:ascii="Arial" w:hAnsi="Arial" w:cs="Arial"/>
          <w:sz w:val="24"/>
          <w:szCs w:val="24"/>
        </w:rPr>
        <w:t xml:space="preserve"> </w:t>
      </w:r>
    </w:p>
    <w:p w:rsidR="001D2797" w:rsidRPr="00EE095E"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EE095E">
        <w:rPr>
          <w:rFonts w:ascii="Arial" w:hAnsi="Arial" w:cs="Arial"/>
          <w:sz w:val="24"/>
          <w:szCs w:val="24"/>
        </w:rPr>
        <w:t xml:space="preserve">clean hands thoroughly more often than usual, by hand washing and where appropriate the use of sanitisers </w:t>
      </w:r>
    </w:p>
    <w:p w:rsidR="001D2797" w:rsidRPr="00EE095E"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EE095E">
        <w:rPr>
          <w:rFonts w:ascii="Arial" w:hAnsi="Arial" w:cs="Arial"/>
          <w:sz w:val="24"/>
          <w:szCs w:val="24"/>
        </w:rPr>
        <w:t xml:space="preserve">ensure good respiratory hygiene by promoting the ‘catch it, bin it, kill it’ approach </w:t>
      </w:r>
    </w:p>
    <w:p w:rsidR="001D2797" w:rsidRPr="00EE095E"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EE095E">
        <w:rPr>
          <w:rFonts w:ascii="Arial" w:hAnsi="Arial" w:cs="Arial"/>
          <w:sz w:val="24"/>
          <w:szCs w:val="24"/>
        </w:rPr>
        <w:t xml:space="preserve">introduce enhanced cleaning, including cleaning frequently touched surfaces often, using products outlined within the current Risk Assessment. </w:t>
      </w:r>
    </w:p>
    <w:p w:rsidR="001D2797" w:rsidRPr="00EE095E"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EE095E">
        <w:rPr>
          <w:rFonts w:ascii="Arial" w:hAnsi="Arial" w:cs="Arial"/>
          <w:sz w:val="24"/>
          <w:szCs w:val="24"/>
        </w:rPr>
        <w:t xml:space="preserve">minimise contact between individuals and maintain social distancing wherever possible </w:t>
      </w:r>
    </w:p>
    <w:p w:rsidR="001D2797" w:rsidRPr="00EE095E"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EE095E">
        <w:rPr>
          <w:rFonts w:ascii="Arial" w:hAnsi="Arial" w:cs="Arial"/>
          <w:sz w:val="24"/>
          <w:szCs w:val="24"/>
        </w:rPr>
        <w:t xml:space="preserve">where necessary, wear appropriate personal protective equipment (PPE)  </w:t>
      </w:r>
    </w:p>
    <w:p w:rsidR="00462237" w:rsidRPr="00EE095E" w:rsidRDefault="00C704DC" w:rsidP="00462237">
      <w:pPr>
        <w:shd w:val="clear" w:color="auto" w:fill="FFFF00"/>
        <w:spacing w:after="289" w:line="250" w:lineRule="auto"/>
        <w:ind w:left="-5" w:hanging="10"/>
        <w:rPr>
          <w:rFonts w:ascii="Arial" w:hAnsi="Arial" w:cs="Arial"/>
          <w:sz w:val="24"/>
          <w:szCs w:val="24"/>
        </w:rPr>
      </w:pPr>
      <w:r w:rsidRPr="00EE095E">
        <w:rPr>
          <w:rFonts w:ascii="Arial" w:hAnsi="Arial" w:cs="Arial"/>
          <w:sz w:val="24"/>
          <w:szCs w:val="24"/>
        </w:rPr>
        <w:t xml:space="preserve">Numbers 1 to 4 must be in place in all schools, all the time. </w:t>
      </w:r>
      <w:r w:rsidR="00462237" w:rsidRPr="00EE095E">
        <w:rPr>
          <w:rFonts w:ascii="Arial" w:hAnsi="Arial" w:cs="Arial"/>
          <w:sz w:val="24"/>
          <w:szCs w:val="24"/>
        </w:rPr>
        <w:t xml:space="preserve"> </w:t>
      </w:r>
      <w:r w:rsidRPr="00EE095E">
        <w:rPr>
          <w:rFonts w:ascii="Arial" w:hAnsi="Arial" w:cs="Arial"/>
          <w:sz w:val="24"/>
          <w:szCs w:val="24"/>
        </w:rPr>
        <w:t xml:space="preserve">Number 5 must be properly considered and schools must put in place measures that suit their particular circumstances. Number 6 applies in specific circumstances where there are suspected </w:t>
      </w:r>
      <w:proofErr w:type="spellStart"/>
      <w:r w:rsidRPr="00EE095E">
        <w:rPr>
          <w:rFonts w:ascii="Arial" w:hAnsi="Arial" w:cs="Arial"/>
          <w:sz w:val="24"/>
          <w:szCs w:val="24"/>
        </w:rPr>
        <w:t>Covid</w:t>
      </w:r>
      <w:proofErr w:type="spellEnd"/>
      <w:r w:rsidRPr="00EE095E">
        <w:rPr>
          <w:rFonts w:ascii="Arial" w:hAnsi="Arial" w:cs="Arial"/>
          <w:sz w:val="24"/>
          <w:szCs w:val="24"/>
        </w:rPr>
        <w:t xml:space="preserve"> symptoms. </w:t>
      </w:r>
    </w:p>
    <w:p w:rsidR="001D2797" w:rsidRPr="00EE095E" w:rsidRDefault="00C704DC" w:rsidP="00462237">
      <w:pPr>
        <w:shd w:val="clear" w:color="auto" w:fill="FFFF00"/>
        <w:spacing w:after="509" w:line="250" w:lineRule="auto"/>
        <w:ind w:left="-5" w:hanging="10"/>
        <w:rPr>
          <w:rFonts w:ascii="Arial" w:hAnsi="Arial" w:cs="Arial"/>
          <w:sz w:val="24"/>
          <w:szCs w:val="24"/>
        </w:rPr>
      </w:pPr>
      <w:r w:rsidRPr="00EE095E">
        <w:rPr>
          <w:rFonts w:ascii="Arial" w:hAnsi="Arial" w:cs="Arial"/>
          <w:b/>
          <w:i/>
          <w:sz w:val="24"/>
          <w:szCs w:val="24"/>
        </w:rPr>
        <w:t xml:space="preserve">Response to any infection: </w:t>
      </w:r>
    </w:p>
    <w:p w:rsidR="001D2797" w:rsidRPr="00EE095E"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EE095E">
        <w:rPr>
          <w:rFonts w:ascii="Arial" w:hAnsi="Arial" w:cs="Arial"/>
          <w:sz w:val="24"/>
          <w:szCs w:val="24"/>
        </w:rPr>
        <w:t xml:space="preserve">engage with the NHS Test and Trace process </w:t>
      </w:r>
    </w:p>
    <w:p w:rsidR="001D2797" w:rsidRPr="00EE095E"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EE095E">
        <w:rPr>
          <w:rFonts w:ascii="Arial" w:hAnsi="Arial" w:cs="Arial"/>
          <w:sz w:val="24"/>
          <w:szCs w:val="24"/>
        </w:rPr>
        <w:t xml:space="preserve">manage confirmed cases of coronavirus (COVID-19) amongst the school community </w:t>
      </w:r>
    </w:p>
    <w:p w:rsidR="001D2797" w:rsidRPr="00EE095E"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EE095E">
        <w:rPr>
          <w:rFonts w:ascii="Arial" w:hAnsi="Arial" w:cs="Arial"/>
          <w:sz w:val="24"/>
          <w:szCs w:val="24"/>
        </w:rPr>
        <w:t xml:space="preserve">contain any outbreak by following local health protection team advice </w:t>
      </w:r>
    </w:p>
    <w:p w:rsidR="001D2797" w:rsidRPr="00EE095E" w:rsidRDefault="00C704DC" w:rsidP="00462237">
      <w:pPr>
        <w:shd w:val="clear" w:color="auto" w:fill="FFFF00"/>
        <w:spacing w:after="10" w:line="250" w:lineRule="auto"/>
        <w:ind w:left="-5" w:hanging="10"/>
        <w:rPr>
          <w:rFonts w:ascii="Arial" w:hAnsi="Arial" w:cs="Arial"/>
          <w:sz w:val="24"/>
          <w:szCs w:val="24"/>
        </w:rPr>
      </w:pPr>
      <w:r w:rsidRPr="00EE095E">
        <w:rPr>
          <w:rFonts w:ascii="Arial" w:hAnsi="Arial" w:cs="Arial"/>
          <w:sz w:val="24"/>
          <w:szCs w:val="24"/>
        </w:rPr>
        <w:t xml:space="preserve">Numbers 7 to 9 must be followed in every case where they are relevant.” </w:t>
      </w:r>
    </w:p>
    <w:p w:rsidR="001D2797" w:rsidRPr="00EE095E" w:rsidRDefault="00C704DC" w:rsidP="00462237">
      <w:pPr>
        <w:spacing w:after="161"/>
        <w:rPr>
          <w:rFonts w:ascii="Arial" w:hAnsi="Arial" w:cs="Arial"/>
          <w:sz w:val="24"/>
          <w:szCs w:val="24"/>
        </w:rPr>
      </w:pPr>
      <w:r w:rsidRPr="00EE095E">
        <w:rPr>
          <w:rFonts w:ascii="Arial" w:hAnsi="Arial" w:cs="Arial"/>
          <w:sz w:val="24"/>
          <w:szCs w:val="24"/>
        </w:rPr>
        <w:lastRenderedPageBreak/>
        <w:t xml:space="preserve"> Numbers 7-9 above may require school to share pupil/parent contact information with public health officials. This sharing of information is permissible under current law and is in line with data protection guidance covering schools. </w:t>
      </w:r>
    </w:p>
    <w:p w:rsidR="001D2797" w:rsidRPr="00EE095E" w:rsidRDefault="00C704DC">
      <w:pPr>
        <w:spacing w:after="0"/>
        <w:ind w:left="720"/>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0"/>
        <w:ind w:left="-5" w:hanging="10"/>
        <w:rPr>
          <w:rFonts w:ascii="Arial" w:hAnsi="Arial" w:cs="Arial"/>
          <w:sz w:val="24"/>
          <w:szCs w:val="24"/>
        </w:rPr>
      </w:pPr>
      <w:r w:rsidRPr="00EE095E">
        <w:rPr>
          <w:rFonts w:ascii="Arial" w:hAnsi="Arial" w:cs="Arial"/>
          <w:b/>
          <w:sz w:val="24"/>
          <w:szCs w:val="24"/>
        </w:rPr>
        <w:t>Section 1: public health advice to minimise coronavirus (Covid-19) risks.</w:t>
      </w:r>
      <w:r w:rsidRPr="00EE095E">
        <w:rPr>
          <w:rFonts w:ascii="Arial" w:hAnsi="Arial" w:cs="Arial"/>
          <w:sz w:val="24"/>
          <w:szCs w:val="24"/>
        </w:rPr>
        <w:t xml:space="preserve"> </w:t>
      </w:r>
    </w:p>
    <w:tbl>
      <w:tblPr>
        <w:tblStyle w:val="TableGrid"/>
        <w:tblW w:w="10857" w:type="dxa"/>
        <w:tblInd w:w="5" w:type="dxa"/>
        <w:tblCellMar>
          <w:top w:w="47" w:type="dxa"/>
          <w:left w:w="108" w:type="dxa"/>
          <w:right w:w="77" w:type="dxa"/>
        </w:tblCellMar>
        <w:tblLook w:val="04A0" w:firstRow="1" w:lastRow="0" w:firstColumn="1" w:lastColumn="0" w:noHBand="0" w:noVBand="1"/>
      </w:tblPr>
      <w:tblGrid>
        <w:gridCol w:w="2405"/>
        <w:gridCol w:w="8452"/>
      </w:tblGrid>
      <w:tr w:rsidR="001D2797" w:rsidRPr="00EE095E">
        <w:trPr>
          <w:trHeight w:val="491"/>
        </w:trPr>
        <w:tc>
          <w:tcPr>
            <w:tcW w:w="10857" w:type="dxa"/>
            <w:gridSpan w:val="2"/>
            <w:tcBorders>
              <w:top w:val="single" w:sz="4" w:space="0" w:color="4472C4"/>
              <w:left w:val="nil"/>
              <w:bottom w:val="single" w:sz="4" w:space="0" w:color="4472C4"/>
              <w:right w:val="single" w:sz="4" w:space="0" w:color="4472C4"/>
            </w:tcBorders>
            <w:shd w:val="clear" w:color="auto" w:fill="4472C4"/>
          </w:tcPr>
          <w:p w:rsidR="001D2797" w:rsidRPr="00EE095E" w:rsidRDefault="00C704DC">
            <w:pPr>
              <w:tabs>
                <w:tab w:val="center" w:pos="2728"/>
              </w:tabs>
              <w:rPr>
                <w:rFonts w:ascii="Arial" w:hAnsi="Arial" w:cs="Arial"/>
                <w:sz w:val="24"/>
                <w:szCs w:val="24"/>
              </w:rPr>
            </w:pPr>
            <w:r w:rsidRPr="00EE095E">
              <w:rPr>
                <w:rFonts w:ascii="Arial" w:hAnsi="Arial" w:cs="Arial"/>
                <w:b/>
                <w:sz w:val="24"/>
                <w:szCs w:val="24"/>
              </w:rPr>
              <w:t xml:space="preserve">Systems of control </w:t>
            </w:r>
            <w:r w:rsidRPr="00EE095E">
              <w:rPr>
                <w:rFonts w:ascii="Arial" w:hAnsi="Arial" w:cs="Arial"/>
                <w:b/>
                <w:sz w:val="24"/>
                <w:szCs w:val="24"/>
              </w:rPr>
              <w:tab/>
              <w:t xml:space="preserve">Action </w:t>
            </w:r>
          </w:p>
        </w:tc>
      </w:tr>
      <w:tr w:rsidR="001D2797" w:rsidRPr="00EE095E">
        <w:trPr>
          <w:trHeight w:val="10507"/>
        </w:trPr>
        <w:tc>
          <w:tcPr>
            <w:tcW w:w="2405" w:type="dxa"/>
            <w:tcBorders>
              <w:top w:val="single" w:sz="4" w:space="0" w:color="4472C4"/>
              <w:left w:val="single" w:sz="4" w:space="0" w:color="8EAADB"/>
              <w:bottom w:val="single" w:sz="4" w:space="0" w:color="8EAADB"/>
              <w:right w:val="single" w:sz="4" w:space="0" w:color="8EAADB"/>
            </w:tcBorders>
            <w:shd w:val="clear" w:color="auto" w:fill="D9E2F3"/>
          </w:tcPr>
          <w:p w:rsidR="001D2797" w:rsidRPr="00EE095E" w:rsidRDefault="00C704DC">
            <w:pPr>
              <w:rPr>
                <w:rFonts w:ascii="Arial" w:hAnsi="Arial" w:cs="Arial"/>
                <w:sz w:val="24"/>
                <w:szCs w:val="24"/>
              </w:rPr>
            </w:pPr>
            <w:r w:rsidRPr="00EE095E">
              <w:rPr>
                <w:rFonts w:ascii="Arial" w:hAnsi="Arial" w:cs="Arial"/>
                <w:b/>
                <w:i/>
                <w:sz w:val="24"/>
                <w:szCs w:val="24"/>
              </w:rPr>
              <w:t xml:space="preserve">Prevention </w:t>
            </w:r>
          </w:p>
          <w:p w:rsidR="001D2797" w:rsidRPr="00EE095E" w:rsidRDefault="00C704DC">
            <w:pPr>
              <w:spacing w:after="21"/>
              <w:rPr>
                <w:rFonts w:ascii="Arial" w:hAnsi="Arial" w:cs="Arial"/>
                <w:sz w:val="24"/>
                <w:szCs w:val="24"/>
              </w:rPr>
            </w:pPr>
            <w:r w:rsidRPr="00EE095E">
              <w:rPr>
                <w:rFonts w:ascii="Arial" w:eastAsia="Times New Roman" w:hAnsi="Arial" w:cs="Arial"/>
                <w:sz w:val="24"/>
                <w:szCs w:val="24"/>
              </w:rPr>
              <w:t xml:space="preserve"> </w:t>
            </w:r>
          </w:p>
          <w:p w:rsidR="001D2797" w:rsidRPr="00EE095E" w:rsidRDefault="00C704DC">
            <w:pPr>
              <w:spacing w:after="1" w:line="241" w:lineRule="auto"/>
              <w:ind w:left="317" w:hanging="286"/>
              <w:rPr>
                <w:rFonts w:ascii="Arial" w:hAnsi="Arial" w:cs="Arial"/>
                <w:sz w:val="24"/>
                <w:szCs w:val="24"/>
              </w:rPr>
            </w:pPr>
            <w:r w:rsidRPr="00EE095E">
              <w:rPr>
                <w:rFonts w:ascii="Arial" w:hAnsi="Arial" w:cs="Arial"/>
                <w:b/>
                <w:sz w:val="24"/>
                <w:szCs w:val="24"/>
              </w:rPr>
              <w:t>1.</w:t>
            </w:r>
            <w:r w:rsidRPr="00EE095E">
              <w:rPr>
                <w:rFonts w:ascii="Arial" w:eastAsia="Arial" w:hAnsi="Arial" w:cs="Arial"/>
                <w:b/>
                <w:sz w:val="24"/>
                <w:szCs w:val="24"/>
              </w:rPr>
              <w:t xml:space="preserve"> </w:t>
            </w:r>
            <w:r w:rsidRPr="00EE095E">
              <w:rPr>
                <w:rFonts w:ascii="Arial" w:hAnsi="Arial" w:cs="Arial"/>
                <w:b/>
                <w:sz w:val="24"/>
                <w:szCs w:val="24"/>
              </w:rPr>
              <w:t>Minimise contact with individuals who are unwell by ensuring that those who have coronavirus (COVID-</w:t>
            </w:r>
          </w:p>
          <w:p w:rsidR="001D2797" w:rsidRPr="00EE095E" w:rsidRDefault="00C704DC">
            <w:pPr>
              <w:ind w:left="317"/>
              <w:rPr>
                <w:rFonts w:ascii="Arial" w:hAnsi="Arial" w:cs="Arial"/>
                <w:sz w:val="24"/>
                <w:szCs w:val="24"/>
              </w:rPr>
            </w:pPr>
            <w:r w:rsidRPr="00EE095E">
              <w:rPr>
                <w:rFonts w:ascii="Arial" w:hAnsi="Arial" w:cs="Arial"/>
                <w:b/>
                <w:sz w:val="24"/>
                <w:szCs w:val="24"/>
              </w:rPr>
              <w:t xml:space="preserve">19) symptoms, or who have someone in their household who does, do not attend school </w:t>
            </w:r>
          </w:p>
        </w:tc>
        <w:tc>
          <w:tcPr>
            <w:tcW w:w="8452" w:type="dxa"/>
            <w:tcBorders>
              <w:top w:val="single" w:sz="4" w:space="0" w:color="4472C4"/>
              <w:left w:val="single" w:sz="4" w:space="0" w:color="8EAADB"/>
              <w:bottom w:val="single" w:sz="4" w:space="0" w:color="8EAADB"/>
              <w:right w:val="single" w:sz="4" w:space="0" w:color="8EAADB"/>
            </w:tcBorders>
            <w:shd w:val="clear" w:color="auto" w:fill="D9E2F3"/>
          </w:tcPr>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1" w:line="241" w:lineRule="auto"/>
              <w:rPr>
                <w:rFonts w:ascii="Arial" w:hAnsi="Arial" w:cs="Arial"/>
                <w:sz w:val="24"/>
                <w:szCs w:val="24"/>
              </w:rPr>
            </w:pPr>
            <w:r w:rsidRPr="00EE095E">
              <w:rPr>
                <w:rFonts w:ascii="Arial" w:hAnsi="Arial" w:cs="Arial"/>
                <w:sz w:val="24"/>
                <w:szCs w:val="24"/>
              </w:rPr>
              <w:t xml:space="preserve">If a member of staff, pupil, parent or any other adult show symptoms of Coronavirus or they have tested positive within the last 7 days, </w:t>
            </w:r>
            <w:r w:rsidRPr="00EE095E">
              <w:rPr>
                <w:rFonts w:ascii="Arial" w:hAnsi="Arial" w:cs="Arial"/>
                <w:b/>
                <w:sz w:val="24"/>
                <w:szCs w:val="24"/>
                <w:u w:val="single" w:color="000000"/>
              </w:rPr>
              <w:t>they are not to attend school</w:t>
            </w:r>
            <w:r w:rsidRPr="00EE095E">
              <w:rPr>
                <w:rFonts w:ascii="Arial" w:hAnsi="Arial" w:cs="Arial"/>
                <w:sz w:val="24"/>
                <w:szCs w:val="24"/>
              </w:rPr>
              <w:t xml:space="preserve">. The symptoms have been communicated with all members of the school community on multiple occasions and will be shared again before the autumn term.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rPr>
                <w:rFonts w:ascii="Arial" w:hAnsi="Arial" w:cs="Arial"/>
                <w:sz w:val="24"/>
                <w:szCs w:val="24"/>
              </w:rPr>
            </w:pPr>
            <w:r w:rsidRPr="00EE095E">
              <w:rPr>
                <w:rFonts w:ascii="Arial" w:hAnsi="Arial" w:cs="Arial"/>
                <w:sz w:val="24"/>
                <w:szCs w:val="24"/>
              </w:rPr>
              <w:t xml:space="preserve">If an adult becomes unwell, they are to remove themselves from the setting as soon as possible.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1" w:line="241" w:lineRule="auto"/>
              <w:rPr>
                <w:rFonts w:ascii="Arial" w:hAnsi="Arial" w:cs="Arial"/>
                <w:sz w:val="24"/>
                <w:szCs w:val="24"/>
              </w:rPr>
            </w:pPr>
            <w:r w:rsidRPr="00EE095E">
              <w:rPr>
                <w:rFonts w:ascii="Arial" w:hAnsi="Arial" w:cs="Arial"/>
                <w:sz w:val="24"/>
                <w:szCs w:val="24"/>
              </w:rPr>
              <w:t xml:space="preserve">If a child in the setting becomes unwell, the existing guidelines will be followed i.e. the child will be removed to a designated isolated space (Y2 spare classroom) where they can be monitored and supported until they are collected by their parents or carers. The room that the child utilised will be immediately cleaned in line with the risk assessment.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1" w:line="241" w:lineRule="auto"/>
              <w:rPr>
                <w:rFonts w:ascii="Arial" w:hAnsi="Arial" w:cs="Arial"/>
                <w:sz w:val="24"/>
                <w:szCs w:val="24"/>
              </w:rPr>
            </w:pPr>
            <w:r w:rsidRPr="00EE095E">
              <w:rPr>
                <w:rFonts w:ascii="Arial" w:hAnsi="Arial" w:cs="Arial"/>
                <w:sz w:val="24"/>
                <w:szCs w:val="24"/>
              </w:rPr>
              <w:t xml:space="preserve">In terms of PPE, a fluid-resistant surgical face mask should be worn by the supervising adult.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 The member of staff supporting the symptomatic child does not need to go home to self-isolate unless they develop symptoms themselves or if the symptomatic child subsequently tests positive or they have been requested to do so by NHS Test and Trace.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rPr>
                <w:rFonts w:ascii="Arial" w:hAnsi="Arial" w:cs="Arial"/>
                <w:sz w:val="24"/>
                <w:szCs w:val="24"/>
              </w:rPr>
            </w:pPr>
            <w:r w:rsidRPr="00EE095E">
              <w:rPr>
                <w:rFonts w:ascii="Arial" w:hAnsi="Arial" w:cs="Arial"/>
                <w:sz w:val="24"/>
                <w:szCs w:val="24"/>
              </w:rPr>
              <w:t xml:space="preserve">There will also be a designated toilet assigned to children who fall ill (disabled toilet in the shared area). Once the child is collected, both areas (waiting and toilet if used) will be thoroughly cleaned.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1" w:lineRule="auto"/>
              <w:rPr>
                <w:rFonts w:ascii="Arial" w:hAnsi="Arial" w:cs="Arial"/>
                <w:sz w:val="24"/>
                <w:szCs w:val="24"/>
              </w:rPr>
            </w:pPr>
            <w:r w:rsidRPr="00EE095E">
              <w:rPr>
                <w:rFonts w:ascii="Arial" w:hAnsi="Arial" w:cs="Arial"/>
                <w:sz w:val="24"/>
                <w:szCs w:val="24"/>
              </w:rPr>
              <w:t>The child should then be tested for coronavirus. If the test is negative the child can return to the setting assuming they are well enough. If the test is positive, all children and adults within that group should self-isolate for 1</w:t>
            </w:r>
            <w:r w:rsidR="005C5C59" w:rsidRPr="00EE095E">
              <w:rPr>
                <w:rFonts w:ascii="Arial" w:hAnsi="Arial" w:cs="Arial"/>
                <w:sz w:val="24"/>
                <w:szCs w:val="24"/>
              </w:rPr>
              <w:t>0</w:t>
            </w:r>
            <w:r w:rsidRPr="00EE095E">
              <w:rPr>
                <w:rFonts w:ascii="Arial" w:hAnsi="Arial" w:cs="Arial"/>
                <w:sz w:val="24"/>
                <w:szCs w:val="24"/>
              </w:rPr>
              <w:t xml:space="preserve"> days and not attend the setting. This is why it is so important to not mix with other children and adults outside of your group – it is a protective mechanism. This guidance also applies if an adult presents as unwell and is subsequently tested as positive.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jc w:val="both"/>
              <w:rPr>
                <w:rFonts w:ascii="Arial" w:hAnsi="Arial" w:cs="Arial"/>
                <w:sz w:val="24"/>
                <w:szCs w:val="24"/>
              </w:rPr>
            </w:pPr>
            <w:r w:rsidRPr="00EE095E">
              <w:rPr>
                <w:rFonts w:ascii="Arial" w:hAnsi="Arial" w:cs="Arial"/>
                <w:sz w:val="24"/>
                <w:szCs w:val="24"/>
              </w:rPr>
              <w:t xml:space="preserve">If a parent refuses to have their child tested, this will count as a positive result and the bubble will close.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Default="00C704DC">
            <w:pPr>
              <w:rPr>
                <w:rFonts w:ascii="Arial" w:hAnsi="Arial" w:cs="Arial"/>
                <w:b/>
                <w:sz w:val="24"/>
                <w:szCs w:val="24"/>
              </w:rPr>
            </w:pPr>
            <w:r w:rsidRPr="00EE095E">
              <w:rPr>
                <w:rFonts w:ascii="Arial" w:hAnsi="Arial" w:cs="Arial"/>
                <w:b/>
                <w:sz w:val="24"/>
                <w:szCs w:val="24"/>
              </w:rPr>
              <w:t>Cases of COVID-19 should be reported to the Covid19 inbox</w:t>
            </w:r>
            <w:r w:rsidR="007743C6">
              <w:rPr>
                <w:rFonts w:ascii="Arial" w:hAnsi="Arial" w:cs="Arial"/>
                <w:b/>
                <w:sz w:val="24"/>
                <w:szCs w:val="24"/>
              </w:rPr>
              <w:t xml:space="preserve"> and</w:t>
            </w:r>
            <w:r w:rsidR="00045221">
              <w:rPr>
                <w:rFonts w:ascii="Arial" w:hAnsi="Arial" w:cs="Arial"/>
                <w:b/>
                <w:sz w:val="24"/>
                <w:szCs w:val="24"/>
              </w:rPr>
              <w:t xml:space="preserve"> infection control along with</w:t>
            </w:r>
            <w:r w:rsidR="007743C6">
              <w:rPr>
                <w:rFonts w:ascii="Arial" w:hAnsi="Arial" w:cs="Arial"/>
                <w:b/>
                <w:sz w:val="24"/>
                <w:szCs w:val="24"/>
              </w:rPr>
              <w:t xml:space="preserve"> a</w:t>
            </w:r>
            <w:r w:rsidR="00045221">
              <w:rPr>
                <w:rFonts w:ascii="Arial" w:hAnsi="Arial" w:cs="Arial"/>
                <w:b/>
                <w:sz w:val="24"/>
                <w:szCs w:val="24"/>
              </w:rPr>
              <w:t>n</w:t>
            </w:r>
            <w:r w:rsidR="007743C6">
              <w:rPr>
                <w:rFonts w:ascii="Arial" w:hAnsi="Arial" w:cs="Arial"/>
                <w:b/>
                <w:sz w:val="24"/>
                <w:szCs w:val="24"/>
              </w:rPr>
              <w:t xml:space="preserve"> educational checklist</w:t>
            </w:r>
            <w:r w:rsidR="00045221">
              <w:rPr>
                <w:rFonts w:ascii="Arial" w:hAnsi="Arial" w:cs="Arial"/>
                <w:b/>
                <w:sz w:val="24"/>
                <w:szCs w:val="24"/>
              </w:rPr>
              <w:t>.</w:t>
            </w:r>
          </w:p>
          <w:p w:rsidR="00045221" w:rsidRDefault="00045221">
            <w:pPr>
              <w:rPr>
                <w:rFonts w:ascii="Arial" w:hAnsi="Arial" w:cs="Arial"/>
                <w:b/>
                <w:sz w:val="24"/>
                <w:szCs w:val="24"/>
              </w:rPr>
            </w:pPr>
          </w:p>
          <w:p w:rsidR="00045221" w:rsidRPr="00045221" w:rsidRDefault="00045221" w:rsidP="00045221">
            <w:pPr>
              <w:pStyle w:val="NormalWeb"/>
              <w:rPr>
                <w:rFonts w:ascii="Arial" w:hAnsi="Arial" w:cs="Arial"/>
                <w:b/>
                <w:color w:val="000000"/>
                <w:sz w:val="27"/>
                <w:szCs w:val="27"/>
                <w:u w:val="single"/>
              </w:rPr>
            </w:pPr>
            <w:r w:rsidRPr="00045221">
              <w:rPr>
                <w:rFonts w:ascii="Arial" w:hAnsi="Arial" w:cs="Arial"/>
                <w:b/>
                <w:color w:val="000000"/>
                <w:sz w:val="27"/>
                <w:szCs w:val="27"/>
                <w:u w:val="single"/>
              </w:rPr>
              <w:lastRenderedPageBreak/>
              <w:t xml:space="preserve">Offsite positive case log </w:t>
            </w:r>
          </w:p>
          <w:p w:rsidR="00045221" w:rsidRPr="00045221" w:rsidRDefault="00045221" w:rsidP="00045221">
            <w:pPr>
              <w:pStyle w:val="NormalWeb"/>
              <w:rPr>
                <w:rFonts w:ascii="Arial" w:hAnsi="Arial" w:cs="Arial"/>
                <w:color w:val="000000"/>
                <w:sz w:val="27"/>
                <w:szCs w:val="27"/>
              </w:rPr>
            </w:pPr>
            <w:r>
              <w:rPr>
                <w:rFonts w:ascii="Arial" w:hAnsi="Arial" w:cs="Arial"/>
                <w:color w:val="000000"/>
                <w:sz w:val="27"/>
                <w:szCs w:val="27"/>
              </w:rPr>
              <w:t xml:space="preserve">School must keep a log </w:t>
            </w:r>
            <w:r w:rsidRPr="00045221">
              <w:rPr>
                <w:rFonts w:ascii="Arial" w:hAnsi="Arial" w:cs="Arial"/>
                <w:color w:val="000000"/>
                <w:sz w:val="27"/>
                <w:szCs w:val="27"/>
              </w:rPr>
              <w:t xml:space="preserve">positive cases </w:t>
            </w:r>
            <w:r>
              <w:rPr>
                <w:rFonts w:ascii="Arial" w:hAnsi="Arial" w:cs="Arial"/>
                <w:color w:val="000000"/>
                <w:sz w:val="27"/>
                <w:szCs w:val="27"/>
              </w:rPr>
              <w:t>we</w:t>
            </w:r>
            <w:r w:rsidRPr="00045221">
              <w:rPr>
                <w:rFonts w:ascii="Arial" w:hAnsi="Arial" w:cs="Arial"/>
                <w:color w:val="000000"/>
                <w:sz w:val="27"/>
                <w:szCs w:val="27"/>
              </w:rPr>
              <w:t xml:space="preserve"> are advised of, for pupils and staff, who are / have been off site. Schools</w:t>
            </w:r>
            <w:r>
              <w:rPr>
                <w:rFonts w:ascii="Arial" w:hAnsi="Arial" w:cs="Arial"/>
                <w:color w:val="000000"/>
                <w:sz w:val="27"/>
                <w:szCs w:val="27"/>
              </w:rPr>
              <w:t xml:space="preserve"> to</w:t>
            </w:r>
            <w:r w:rsidRPr="00045221">
              <w:rPr>
                <w:rFonts w:ascii="Arial" w:hAnsi="Arial" w:cs="Arial"/>
                <w:color w:val="000000"/>
                <w:sz w:val="27"/>
                <w:szCs w:val="27"/>
              </w:rPr>
              <w:t xml:space="preserve"> submit </w:t>
            </w:r>
            <w:r>
              <w:rPr>
                <w:rFonts w:ascii="Arial" w:hAnsi="Arial" w:cs="Arial"/>
                <w:color w:val="000000"/>
                <w:sz w:val="27"/>
                <w:szCs w:val="27"/>
              </w:rPr>
              <w:t xml:space="preserve">the log </w:t>
            </w:r>
            <w:bookmarkStart w:id="0" w:name="_GoBack"/>
            <w:bookmarkEnd w:id="0"/>
            <w:r w:rsidRPr="00045221">
              <w:rPr>
                <w:rFonts w:ascii="Arial" w:hAnsi="Arial" w:cs="Arial"/>
                <w:color w:val="000000"/>
                <w:sz w:val="27"/>
                <w:szCs w:val="27"/>
              </w:rPr>
              <w:t>when they get a new case or at the end of each week. For those staff and pupils onsite, the full education checklist should still be completed.</w:t>
            </w:r>
          </w:p>
          <w:p w:rsidR="00045221" w:rsidRDefault="00045221">
            <w:pPr>
              <w:rPr>
                <w:rFonts w:ascii="Arial" w:hAnsi="Arial" w:cs="Arial"/>
                <w:b/>
                <w:sz w:val="24"/>
                <w:szCs w:val="24"/>
              </w:rPr>
            </w:pPr>
          </w:p>
          <w:p w:rsidR="007743C6" w:rsidRDefault="007743C6">
            <w:pPr>
              <w:rPr>
                <w:rFonts w:ascii="Arial" w:hAnsi="Arial" w:cs="Arial"/>
                <w:sz w:val="24"/>
                <w:szCs w:val="24"/>
              </w:rPr>
            </w:pPr>
          </w:p>
          <w:p w:rsidR="007743C6" w:rsidRPr="00EE095E" w:rsidRDefault="007743C6">
            <w:pPr>
              <w:rPr>
                <w:rFonts w:ascii="Arial" w:hAnsi="Arial" w:cs="Arial"/>
                <w:sz w:val="24"/>
                <w:szCs w:val="24"/>
              </w:rPr>
            </w:pPr>
          </w:p>
          <w:p w:rsidR="001D2797" w:rsidRPr="00EE095E" w:rsidRDefault="00C704DC">
            <w:pPr>
              <w:rPr>
                <w:rFonts w:ascii="Arial" w:hAnsi="Arial" w:cs="Arial"/>
                <w:sz w:val="24"/>
                <w:szCs w:val="24"/>
              </w:rPr>
            </w:pPr>
            <w:r w:rsidRPr="00EE095E">
              <w:rPr>
                <w:rFonts w:ascii="Arial" w:hAnsi="Arial" w:cs="Arial"/>
                <w:sz w:val="24"/>
                <w:szCs w:val="24"/>
              </w:rPr>
              <w:t xml:space="preserve"> </w:t>
            </w:r>
          </w:p>
        </w:tc>
      </w:tr>
      <w:tr w:rsidR="001D2797" w:rsidRPr="00EE095E" w:rsidTr="00462237">
        <w:trPr>
          <w:trHeight w:val="3919"/>
        </w:trPr>
        <w:tc>
          <w:tcPr>
            <w:tcW w:w="2405"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rPr>
                <w:rFonts w:ascii="Arial" w:hAnsi="Arial" w:cs="Arial"/>
                <w:sz w:val="24"/>
                <w:szCs w:val="24"/>
              </w:rPr>
            </w:pPr>
            <w:r w:rsidRPr="00EE095E">
              <w:rPr>
                <w:rFonts w:ascii="Arial" w:hAnsi="Arial" w:cs="Arial"/>
                <w:b/>
                <w:i/>
                <w:sz w:val="24"/>
                <w:szCs w:val="24"/>
              </w:rPr>
              <w:lastRenderedPageBreak/>
              <w:t xml:space="preserve">Prevention </w:t>
            </w:r>
          </w:p>
          <w:p w:rsidR="001D2797" w:rsidRPr="00EE095E" w:rsidRDefault="00C704DC">
            <w:pPr>
              <w:spacing w:after="9"/>
              <w:rPr>
                <w:rFonts w:ascii="Arial" w:hAnsi="Arial" w:cs="Arial"/>
                <w:sz w:val="24"/>
                <w:szCs w:val="24"/>
              </w:rPr>
            </w:pPr>
            <w:r w:rsidRPr="00EE095E">
              <w:rPr>
                <w:rFonts w:ascii="Arial" w:hAnsi="Arial" w:cs="Arial"/>
                <w:b/>
                <w:i/>
                <w:sz w:val="24"/>
                <w:szCs w:val="24"/>
              </w:rPr>
              <w:t xml:space="preserve"> </w:t>
            </w:r>
          </w:p>
          <w:p w:rsidR="001D2797" w:rsidRPr="00EE095E" w:rsidRDefault="00C704DC">
            <w:pPr>
              <w:ind w:left="456" w:hanging="360"/>
              <w:rPr>
                <w:rFonts w:ascii="Arial" w:hAnsi="Arial" w:cs="Arial"/>
                <w:sz w:val="24"/>
                <w:szCs w:val="24"/>
              </w:rPr>
            </w:pPr>
            <w:r w:rsidRPr="00EE095E">
              <w:rPr>
                <w:rFonts w:ascii="Arial" w:hAnsi="Arial" w:cs="Arial"/>
                <w:b/>
                <w:sz w:val="24"/>
                <w:szCs w:val="24"/>
              </w:rPr>
              <w:t>2.</w:t>
            </w:r>
            <w:r w:rsidRPr="00EE095E">
              <w:rPr>
                <w:rFonts w:ascii="Arial" w:eastAsia="Arial" w:hAnsi="Arial" w:cs="Arial"/>
                <w:b/>
                <w:sz w:val="24"/>
                <w:szCs w:val="24"/>
              </w:rPr>
              <w:t xml:space="preserve"> </w:t>
            </w:r>
            <w:r w:rsidRPr="00EE095E">
              <w:rPr>
                <w:rFonts w:ascii="Arial" w:hAnsi="Arial" w:cs="Arial"/>
                <w:b/>
                <w:sz w:val="24"/>
                <w:szCs w:val="24"/>
              </w:rPr>
              <w:t xml:space="preserve">Clean hands thoroughly more often than usual.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2" w:line="271" w:lineRule="auto"/>
              <w:ind w:left="360" w:right="1633" w:hanging="360"/>
              <w:rPr>
                <w:rFonts w:ascii="Arial" w:hAnsi="Arial" w:cs="Arial"/>
                <w:sz w:val="24"/>
                <w:szCs w:val="24"/>
              </w:rPr>
            </w:pPr>
            <w:r w:rsidRPr="00EE095E">
              <w:rPr>
                <w:rFonts w:ascii="Arial" w:hAnsi="Arial" w:cs="Arial"/>
                <w:sz w:val="24"/>
                <w:szCs w:val="24"/>
              </w:rPr>
              <w:t>Adults and children are to wash/ sanitise their hands on the following occasions: -</w:t>
            </w:r>
            <w:r w:rsidRPr="00EE095E">
              <w:rPr>
                <w:rFonts w:ascii="Arial" w:eastAsia="Arial" w:hAnsi="Arial" w:cs="Arial"/>
                <w:sz w:val="24"/>
                <w:szCs w:val="24"/>
              </w:rPr>
              <w:t xml:space="preserve"> </w:t>
            </w:r>
            <w:r w:rsidRPr="00EE095E">
              <w:rPr>
                <w:rFonts w:ascii="Arial" w:eastAsia="Arial" w:hAnsi="Arial" w:cs="Arial"/>
                <w:sz w:val="24"/>
                <w:szCs w:val="24"/>
              </w:rPr>
              <w:tab/>
            </w:r>
            <w:r w:rsidRPr="00EE095E">
              <w:rPr>
                <w:rFonts w:ascii="Arial" w:hAnsi="Arial" w:cs="Arial"/>
                <w:sz w:val="24"/>
                <w:szCs w:val="24"/>
              </w:rPr>
              <w:t xml:space="preserve">Entry to school </w:t>
            </w:r>
          </w:p>
          <w:p w:rsidR="001D2797" w:rsidRPr="00EE095E" w:rsidRDefault="00C704DC">
            <w:pPr>
              <w:numPr>
                <w:ilvl w:val="0"/>
                <w:numId w:val="5"/>
              </w:numPr>
              <w:spacing w:after="12"/>
              <w:ind w:hanging="360"/>
              <w:rPr>
                <w:rFonts w:ascii="Arial" w:hAnsi="Arial" w:cs="Arial"/>
                <w:sz w:val="24"/>
                <w:szCs w:val="24"/>
              </w:rPr>
            </w:pPr>
            <w:r w:rsidRPr="00EE095E">
              <w:rPr>
                <w:rFonts w:ascii="Arial" w:hAnsi="Arial" w:cs="Arial"/>
                <w:sz w:val="24"/>
                <w:szCs w:val="24"/>
              </w:rPr>
              <w:t xml:space="preserve">Before/after break times </w:t>
            </w:r>
          </w:p>
          <w:p w:rsidR="001D2797" w:rsidRPr="00EE095E" w:rsidRDefault="00C704DC">
            <w:pPr>
              <w:numPr>
                <w:ilvl w:val="0"/>
                <w:numId w:val="5"/>
              </w:numPr>
              <w:spacing w:after="10"/>
              <w:ind w:hanging="360"/>
              <w:rPr>
                <w:rFonts w:ascii="Arial" w:hAnsi="Arial" w:cs="Arial"/>
                <w:sz w:val="24"/>
                <w:szCs w:val="24"/>
              </w:rPr>
            </w:pPr>
            <w:r w:rsidRPr="00EE095E">
              <w:rPr>
                <w:rFonts w:ascii="Arial" w:hAnsi="Arial" w:cs="Arial"/>
                <w:sz w:val="24"/>
                <w:szCs w:val="24"/>
              </w:rPr>
              <w:t xml:space="preserve">Before lunch </w:t>
            </w:r>
          </w:p>
          <w:p w:rsidR="001D2797" w:rsidRPr="00EE095E" w:rsidRDefault="00C704DC">
            <w:pPr>
              <w:numPr>
                <w:ilvl w:val="0"/>
                <w:numId w:val="5"/>
              </w:numPr>
              <w:spacing w:after="12"/>
              <w:ind w:hanging="360"/>
              <w:rPr>
                <w:rFonts w:ascii="Arial" w:hAnsi="Arial" w:cs="Arial"/>
                <w:sz w:val="24"/>
                <w:szCs w:val="24"/>
              </w:rPr>
            </w:pPr>
            <w:r w:rsidRPr="00EE095E">
              <w:rPr>
                <w:rFonts w:ascii="Arial" w:hAnsi="Arial" w:cs="Arial"/>
                <w:sz w:val="24"/>
                <w:szCs w:val="24"/>
              </w:rPr>
              <w:t xml:space="preserve">When they change rooms </w:t>
            </w:r>
          </w:p>
          <w:p w:rsidR="001D2797" w:rsidRPr="00EE095E" w:rsidRDefault="00C704DC">
            <w:pPr>
              <w:numPr>
                <w:ilvl w:val="0"/>
                <w:numId w:val="5"/>
              </w:numPr>
              <w:spacing w:after="13"/>
              <w:ind w:hanging="360"/>
              <w:rPr>
                <w:rFonts w:ascii="Arial" w:hAnsi="Arial" w:cs="Arial"/>
                <w:sz w:val="24"/>
                <w:szCs w:val="24"/>
              </w:rPr>
            </w:pPr>
            <w:r w:rsidRPr="00EE095E">
              <w:rPr>
                <w:rFonts w:ascii="Arial" w:hAnsi="Arial" w:cs="Arial"/>
                <w:sz w:val="24"/>
                <w:szCs w:val="24"/>
              </w:rPr>
              <w:t xml:space="preserve">Before leaving school </w:t>
            </w:r>
          </w:p>
          <w:p w:rsidR="001D2797" w:rsidRPr="00EE095E" w:rsidRDefault="00C704DC">
            <w:pPr>
              <w:numPr>
                <w:ilvl w:val="0"/>
                <w:numId w:val="5"/>
              </w:numPr>
              <w:ind w:hanging="360"/>
              <w:rPr>
                <w:rFonts w:ascii="Arial" w:hAnsi="Arial" w:cs="Arial"/>
                <w:sz w:val="24"/>
                <w:szCs w:val="24"/>
              </w:rPr>
            </w:pPr>
            <w:r w:rsidRPr="00EE095E">
              <w:rPr>
                <w:rFonts w:ascii="Arial" w:hAnsi="Arial" w:cs="Arial"/>
                <w:sz w:val="24"/>
                <w:szCs w:val="24"/>
              </w:rPr>
              <w:t xml:space="preserve">Anytime that they visit the toilet or cough/sneeze in to their hands.  </w:t>
            </w:r>
          </w:p>
          <w:p w:rsidR="001D2797" w:rsidRPr="00EE095E" w:rsidRDefault="00C704DC">
            <w:pPr>
              <w:ind w:left="360"/>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rPr>
                <w:rFonts w:ascii="Arial" w:hAnsi="Arial" w:cs="Arial"/>
                <w:sz w:val="24"/>
                <w:szCs w:val="24"/>
              </w:rPr>
            </w:pPr>
            <w:r w:rsidRPr="00EE095E">
              <w:rPr>
                <w:rFonts w:ascii="Arial" w:hAnsi="Arial" w:cs="Arial"/>
                <w:sz w:val="24"/>
                <w:szCs w:val="24"/>
              </w:rPr>
              <w:t xml:space="preserve">Additional hand sanitisers </w:t>
            </w:r>
            <w:r w:rsidR="002E4DA1" w:rsidRPr="00EE095E">
              <w:rPr>
                <w:rFonts w:ascii="Arial" w:hAnsi="Arial" w:cs="Arial"/>
                <w:sz w:val="24"/>
                <w:szCs w:val="24"/>
              </w:rPr>
              <w:t>dispensers</w:t>
            </w:r>
            <w:r w:rsidRPr="00EE095E">
              <w:rPr>
                <w:rFonts w:ascii="Arial" w:hAnsi="Arial" w:cs="Arial"/>
                <w:sz w:val="24"/>
                <w:szCs w:val="24"/>
              </w:rPr>
              <w:t xml:space="preserve"> have been purchased and are stationed at appropriate points in school and in classrooms</w:t>
            </w:r>
            <w:r w:rsidR="002E4DA1" w:rsidRPr="00EE095E">
              <w:rPr>
                <w:rFonts w:ascii="Arial" w:hAnsi="Arial" w:cs="Arial"/>
                <w:sz w:val="24"/>
                <w:szCs w:val="24"/>
              </w:rPr>
              <w:t>.</w:t>
            </w:r>
            <w:r w:rsidRPr="00EE095E">
              <w:rPr>
                <w:rFonts w:ascii="Arial" w:hAnsi="Arial" w:cs="Arial"/>
                <w:sz w:val="24"/>
                <w:szCs w:val="24"/>
              </w:rPr>
              <w:t xml:space="preserve">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rPr>
                <w:rFonts w:ascii="Arial" w:hAnsi="Arial" w:cs="Arial"/>
                <w:sz w:val="24"/>
                <w:szCs w:val="24"/>
              </w:rPr>
            </w:pPr>
            <w:r w:rsidRPr="00EE095E">
              <w:rPr>
                <w:rFonts w:ascii="Arial" w:hAnsi="Arial" w:cs="Arial"/>
                <w:sz w:val="24"/>
                <w:szCs w:val="24"/>
              </w:rPr>
              <w:t xml:space="preserve">Where children are struggling to wash independently they may receive support assuming the adult supporting is also washing their hands. </w:t>
            </w:r>
          </w:p>
          <w:p w:rsidR="00D17DF8" w:rsidRPr="00EE095E" w:rsidRDefault="00D17DF8">
            <w:pPr>
              <w:rPr>
                <w:rFonts w:ascii="Arial" w:hAnsi="Arial" w:cs="Arial"/>
                <w:sz w:val="24"/>
                <w:szCs w:val="24"/>
              </w:rPr>
            </w:pPr>
          </w:p>
          <w:p w:rsidR="00D17DF8" w:rsidRPr="00EE095E" w:rsidRDefault="00D17DF8" w:rsidP="00D17DF8">
            <w:pPr>
              <w:spacing w:after="1"/>
              <w:ind w:left="1"/>
              <w:rPr>
                <w:rFonts w:ascii="Arial" w:hAnsi="Arial" w:cs="Arial"/>
                <w:sz w:val="24"/>
                <w:szCs w:val="24"/>
              </w:rPr>
            </w:pPr>
            <w:r w:rsidRPr="00EE095E">
              <w:rPr>
                <w:rFonts w:ascii="Arial" w:hAnsi="Arial" w:cs="Arial"/>
                <w:sz w:val="24"/>
                <w:szCs w:val="24"/>
              </w:rPr>
              <w:lastRenderedPageBreak/>
              <w:t xml:space="preserve">Hand hygiene protocols are to be re-visited at the start of the year during when the children will receive reminders about the expectations of practices and protocols in school. They will be established as part of our culture and behaviour expectations. </w:t>
            </w:r>
          </w:p>
          <w:p w:rsidR="00D17DF8" w:rsidRPr="00EE095E" w:rsidRDefault="00D17DF8">
            <w:pPr>
              <w:rPr>
                <w:rFonts w:ascii="Arial" w:hAnsi="Arial" w:cs="Arial"/>
                <w:sz w:val="24"/>
                <w:szCs w:val="24"/>
              </w:rPr>
            </w:pPr>
          </w:p>
        </w:tc>
      </w:tr>
    </w:tbl>
    <w:p w:rsidR="001D2797" w:rsidRPr="00EE095E" w:rsidRDefault="001D2797">
      <w:pPr>
        <w:spacing w:after="0"/>
        <w:ind w:left="-427" w:right="24"/>
        <w:rPr>
          <w:rFonts w:ascii="Arial" w:hAnsi="Arial" w:cs="Arial"/>
          <w:sz w:val="24"/>
          <w:szCs w:val="24"/>
        </w:rPr>
      </w:pPr>
    </w:p>
    <w:tbl>
      <w:tblPr>
        <w:tblStyle w:val="TableGrid"/>
        <w:tblW w:w="10856" w:type="dxa"/>
        <w:tblInd w:w="6" w:type="dxa"/>
        <w:tblCellMar>
          <w:top w:w="45" w:type="dxa"/>
          <w:left w:w="107" w:type="dxa"/>
          <w:right w:w="98" w:type="dxa"/>
        </w:tblCellMar>
        <w:tblLook w:val="04A0" w:firstRow="1" w:lastRow="0" w:firstColumn="1" w:lastColumn="0" w:noHBand="0" w:noVBand="1"/>
      </w:tblPr>
      <w:tblGrid>
        <w:gridCol w:w="2404"/>
        <w:gridCol w:w="8452"/>
      </w:tblGrid>
      <w:tr w:rsidR="001D2797" w:rsidRPr="00EE095E">
        <w:trPr>
          <w:trHeight w:val="2580"/>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rPr>
                <w:rFonts w:ascii="Arial" w:hAnsi="Arial" w:cs="Arial"/>
                <w:sz w:val="24"/>
                <w:szCs w:val="24"/>
              </w:rPr>
            </w:pPr>
            <w:r w:rsidRPr="00EE095E">
              <w:rPr>
                <w:rFonts w:ascii="Arial" w:hAnsi="Arial" w:cs="Arial"/>
                <w:b/>
                <w:i/>
                <w:sz w:val="24"/>
                <w:szCs w:val="24"/>
              </w:rPr>
              <w:t xml:space="preserve">Prevention </w:t>
            </w:r>
          </w:p>
          <w:p w:rsidR="001D2797" w:rsidRPr="00EE095E" w:rsidRDefault="00C704DC">
            <w:pPr>
              <w:spacing w:after="9"/>
              <w:rPr>
                <w:rFonts w:ascii="Arial" w:hAnsi="Arial" w:cs="Arial"/>
                <w:sz w:val="24"/>
                <w:szCs w:val="24"/>
              </w:rPr>
            </w:pPr>
            <w:r w:rsidRPr="00EE095E">
              <w:rPr>
                <w:rFonts w:ascii="Arial" w:hAnsi="Arial" w:cs="Arial"/>
                <w:b/>
                <w:i/>
                <w:sz w:val="24"/>
                <w:szCs w:val="24"/>
              </w:rPr>
              <w:t xml:space="preserve"> </w:t>
            </w:r>
          </w:p>
          <w:p w:rsidR="001D2797" w:rsidRPr="00EE095E" w:rsidRDefault="00C704DC">
            <w:pPr>
              <w:spacing w:line="242" w:lineRule="auto"/>
              <w:ind w:left="456" w:right="125" w:hanging="360"/>
              <w:jc w:val="both"/>
              <w:rPr>
                <w:rFonts w:ascii="Arial" w:hAnsi="Arial" w:cs="Arial"/>
                <w:sz w:val="24"/>
                <w:szCs w:val="24"/>
              </w:rPr>
            </w:pPr>
            <w:r w:rsidRPr="00EE095E">
              <w:rPr>
                <w:rFonts w:ascii="Arial" w:hAnsi="Arial" w:cs="Arial"/>
                <w:b/>
                <w:sz w:val="24"/>
                <w:szCs w:val="24"/>
              </w:rPr>
              <w:t>3.</w:t>
            </w:r>
            <w:r w:rsidRPr="00EE095E">
              <w:rPr>
                <w:rFonts w:ascii="Arial" w:eastAsia="Arial" w:hAnsi="Arial" w:cs="Arial"/>
                <w:b/>
                <w:sz w:val="24"/>
                <w:szCs w:val="24"/>
              </w:rPr>
              <w:t xml:space="preserve"> </w:t>
            </w:r>
            <w:r w:rsidRPr="00EE095E">
              <w:rPr>
                <w:rFonts w:ascii="Arial" w:hAnsi="Arial" w:cs="Arial"/>
                <w:b/>
                <w:sz w:val="24"/>
                <w:szCs w:val="24"/>
              </w:rPr>
              <w:t xml:space="preserve">Ensure good respiratory hygiene by promoting the </w:t>
            </w:r>
          </w:p>
          <w:p w:rsidR="001D2797" w:rsidRPr="00EE095E" w:rsidRDefault="00C704DC">
            <w:pPr>
              <w:ind w:left="456" w:right="12"/>
              <w:rPr>
                <w:rFonts w:ascii="Arial" w:hAnsi="Arial" w:cs="Arial"/>
                <w:sz w:val="24"/>
                <w:szCs w:val="24"/>
              </w:rPr>
            </w:pPr>
            <w:r w:rsidRPr="00EE095E">
              <w:rPr>
                <w:rFonts w:ascii="Arial" w:hAnsi="Arial" w:cs="Arial"/>
                <w:b/>
                <w:sz w:val="24"/>
                <w:szCs w:val="24"/>
              </w:rPr>
              <w:t>‘catch it, bin it, kill it’ approach.</w:t>
            </w:r>
            <w:r w:rsidRPr="00EE095E">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ind w:left="1"/>
              <w:rPr>
                <w:rFonts w:ascii="Arial" w:hAnsi="Arial" w:cs="Arial"/>
                <w:sz w:val="24"/>
                <w:szCs w:val="24"/>
              </w:rPr>
            </w:pPr>
            <w:r w:rsidRPr="00EE095E">
              <w:rPr>
                <w:rFonts w:ascii="Arial" w:hAnsi="Arial" w:cs="Arial"/>
                <w:sz w:val="24"/>
                <w:szCs w:val="24"/>
              </w:rPr>
              <w:t xml:space="preserve">At the start pf the academic year, children will be reminded of the posters around school that encourage them to catch it, bin it and kill it. Children will be reminded that if tissues are regularly disposed of throughout the day, they should be thrown appropriately labelled bin and their hands must be cleaned afterwards.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ind w:left="1"/>
              <w:rPr>
                <w:rFonts w:ascii="Arial" w:hAnsi="Arial" w:cs="Arial"/>
                <w:sz w:val="24"/>
                <w:szCs w:val="24"/>
              </w:rPr>
            </w:pPr>
            <w:r w:rsidRPr="00EE095E">
              <w:rPr>
                <w:rFonts w:ascii="Arial" w:hAnsi="Arial" w:cs="Arial"/>
                <w:sz w:val="24"/>
                <w:szCs w:val="24"/>
              </w:rPr>
              <w:t xml:space="preserve">Where pupils struggle to maintain as good respiratory hygiene as their </w:t>
            </w:r>
            <w:proofErr w:type="gramStart"/>
            <w:r w:rsidRPr="00EE095E">
              <w:rPr>
                <w:rFonts w:ascii="Arial" w:hAnsi="Arial" w:cs="Arial"/>
                <w:sz w:val="24"/>
                <w:szCs w:val="24"/>
              </w:rPr>
              <w:t>peers  they</w:t>
            </w:r>
            <w:proofErr w:type="gramEnd"/>
            <w:r w:rsidRPr="00EE095E">
              <w:rPr>
                <w:rFonts w:ascii="Arial" w:hAnsi="Arial" w:cs="Arial"/>
                <w:sz w:val="24"/>
                <w:szCs w:val="24"/>
              </w:rPr>
              <w:t xml:space="preserve"> will need an individual risk assessment to ensure measures can be put in place to reduce the risks.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tc>
      </w:tr>
      <w:tr w:rsidR="001D2797" w:rsidRPr="00EE095E" w:rsidTr="00D17DF8">
        <w:trPr>
          <w:trHeight w:val="1647"/>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rPr>
                <w:rFonts w:ascii="Arial" w:hAnsi="Arial" w:cs="Arial"/>
                <w:sz w:val="24"/>
                <w:szCs w:val="24"/>
              </w:rPr>
            </w:pPr>
            <w:r w:rsidRPr="00EE095E">
              <w:rPr>
                <w:rFonts w:ascii="Arial" w:hAnsi="Arial" w:cs="Arial"/>
                <w:b/>
                <w:i/>
                <w:sz w:val="24"/>
                <w:szCs w:val="24"/>
              </w:rPr>
              <w:t xml:space="preserve">Prevention </w:t>
            </w:r>
          </w:p>
          <w:p w:rsidR="001D2797" w:rsidRPr="00EE095E" w:rsidRDefault="00C704DC">
            <w:pPr>
              <w:spacing w:after="12"/>
              <w:rPr>
                <w:rFonts w:ascii="Arial" w:hAnsi="Arial" w:cs="Arial"/>
                <w:sz w:val="24"/>
                <w:szCs w:val="24"/>
              </w:rPr>
            </w:pPr>
            <w:r w:rsidRPr="00EE095E">
              <w:rPr>
                <w:rFonts w:ascii="Arial" w:hAnsi="Arial" w:cs="Arial"/>
                <w:b/>
                <w:i/>
                <w:sz w:val="24"/>
                <w:szCs w:val="24"/>
              </w:rPr>
              <w:t xml:space="preserve"> </w:t>
            </w:r>
          </w:p>
          <w:p w:rsidR="001D2797" w:rsidRPr="00EE095E" w:rsidRDefault="00C704DC">
            <w:pPr>
              <w:ind w:left="456" w:right="78" w:hanging="360"/>
              <w:jc w:val="both"/>
              <w:rPr>
                <w:rFonts w:ascii="Arial" w:hAnsi="Arial" w:cs="Arial"/>
                <w:sz w:val="24"/>
                <w:szCs w:val="24"/>
              </w:rPr>
            </w:pPr>
            <w:r w:rsidRPr="00EE095E">
              <w:rPr>
                <w:rFonts w:ascii="Arial" w:hAnsi="Arial" w:cs="Arial"/>
                <w:b/>
                <w:sz w:val="24"/>
                <w:szCs w:val="24"/>
              </w:rPr>
              <w:t>4.Introduce enhanced cleaning, including cleaning frequently touched surfaces often, using standard products such as detergents and bleach</w:t>
            </w:r>
            <w:r w:rsidRPr="00EE095E">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rsidP="007C2C27">
            <w:pPr>
              <w:spacing w:line="241" w:lineRule="auto"/>
              <w:ind w:left="1"/>
              <w:rPr>
                <w:rFonts w:ascii="Arial" w:hAnsi="Arial" w:cs="Arial"/>
                <w:sz w:val="24"/>
                <w:szCs w:val="24"/>
              </w:rPr>
            </w:pPr>
            <w:r w:rsidRPr="00EE095E">
              <w:rPr>
                <w:rFonts w:ascii="Arial" w:hAnsi="Arial" w:cs="Arial"/>
                <w:sz w:val="24"/>
                <w:szCs w:val="24"/>
              </w:rPr>
              <w:t xml:space="preserve">At various intervals (as per the cleaning schedule), adults will disinfect and clean tables, door handles and equipment. Children will each have their own </w:t>
            </w:r>
            <w:r w:rsidR="007C2C27" w:rsidRPr="00EE095E">
              <w:rPr>
                <w:rFonts w:ascii="Arial" w:hAnsi="Arial" w:cs="Arial"/>
                <w:sz w:val="24"/>
                <w:szCs w:val="24"/>
              </w:rPr>
              <w:t>labelled resource pack</w:t>
            </w:r>
            <w:r w:rsidRPr="00EE095E">
              <w:rPr>
                <w:rFonts w:ascii="Arial" w:hAnsi="Arial" w:cs="Arial"/>
                <w:sz w:val="24"/>
                <w:szCs w:val="24"/>
              </w:rPr>
              <w:t xml:space="preserve"> </w:t>
            </w:r>
            <w:r w:rsidR="007C2C27" w:rsidRPr="00EE095E">
              <w:rPr>
                <w:rFonts w:ascii="Arial" w:hAnsi="Arial" w:cs="Arial"/>
                <w:sz w:val="24"/>
                <w:szCs w:val="24"/>
              </w:rPr>
              <w:t>containing</w:t>
            </w:r>
            <w:r w:rsidRPr="00EE095E">
              <w:rPr>
                <w:rFonts w:ascii="Arial" w:hAnsi="Arial" w:cs="Arial"/>
                <w:sz w:val="24"/>
                <w:szCs w:val="24"/>
              </w:rPr>
              <w:t xml:space="preserve"> regularly used classroom resources.  Where possible, </w:t>
            </w:r>
            <w:r w:rsidR="00D17DF8" w:rsidRPr="00EE095E">
              <w:rPr>
                <w:rFonts w:ascii="Arial" w:hAnsi="Arial" w:cs="Arial"/>
                <w:sz w:val="24"/>
                <w:szCs w:val="24"/>
              </w:rPr>
              <w:t xml:space="preserve">year group bubbles </w:t>
            </w:r>
            <w:r w:rsidRPr="00EE095E">
              <w:rPr>
                <w:rFonts w:ascii="Arial" w:hAnsi="Arial" w:cs="Arial"/>
                <w:sz w:val="24"/>
                <w:szCs w:val="24"/>
              </w:rPr>
              <w:t>will have their own resources</w:t>
            </w:r>
            <w:r w:rsidR="00D17DF8" w:rsidRPr="00EE095E">
              <w:rPr>
                <w:rFonts w:ascii="Arial" w:hAnsi="Arial" w:cs="Arial"/>
                <w:sz w:val="24"/>
                <w:szCs w:val="24"/>
              </w:rPr>
              <w:t xml:space="preserve">. </w:t>
            </w:r>
            <w:r w:rsidRPr="00EE095E">
              <w:rPr>
                <w:rFonts w:ascii="Arial" w:hAnsi="Arial" w:cs="Arial"/>
                <w:sz w:val="24"/>
                <w:szCs w:val="24"/>
              </w:rPr>
              <w:t xml:space="preserve">Resources that need to be more widely shared, will be cleaned appropriately between uses or left 72 hours between use.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1" w:line="241" w:lineRule="auto"/>
              <w:ind w:left="1"/>
              <w:rPr>
                <w:rFonts w:ascii="Arial" w:hAnsi="Arial" w:cs="Arial"/>
                <w:sz w:val="24"/>
                <w:szCs w:val="24"/>
              </w:rPr>
            </w:pPr>
            <w:r w:rsidRPr="00EE095E">
              <w:rPr>
                <w:rFonts w:ascii="Arial" w:hAnsi="Arial" w:cs="Arial"/>
                <w:sz w:val="24"/>
                <w:szCs w:val="24"/>
              </w:rPr>
              <w:t xml:space="preserve">Children should be allowed to go to the toilet as they would do in a normal school day, however staff need to be very aware of how many other children are also using the toilet and ensure that children wash their hands afterwards. </w:t>
            </w:r>
            <w:r w:rsidR="005C5C59" w:rsidRPr="00EE095E">
              <w:rPr>
                <w:rFonts w:ascii="Arial" w:hAnsi="Arial" w:cs="Arial"/>
                <w:sz w:val="24"/>
                <w:szCs w:val="24"/>
              </w:rPr>
              <w:t xml:space="preserve">There </w:t>
            </w:r>
            <w:r w:rsidRPr="00EE095E">
              <w:rPr>
                <w:rFonts w:ascii="Arial" w:hAnsi="Arial" w:cs="Arial"/>
                <w:sz w:val="24"/>
                <w:szCs w:val="24"/>
              </w:rPr>
              <w:t xml:space="preserve">will be a limit of </w:t>
            </w:r>
            <w:r w:rsidR="002E4DA1" w:rsidRPr="00EE095E">
              <w:rPr>
                <w:rFonts w:ascii="Arial" w:hAnsi="Arial" w:cs="Arial"/>
                <w:sz w:val="24"/>
                <w:szCs w:val="24"/>
              </w:rPr>
              <w:t>2 child</w:t>
            </w:r>
            <w:r w:rsidR="00D17DF8" w:rsidRPr="00EE095E">
              <w:rPr>
                <w:rFonts w:ascii="Arial" w:hAnsi="Arial" w:cs="Arial"/>
                <w:sz w:val="24"/>
                <w:szCs w:val="24"/>
              </w:rPr>
              <w:t>ren</w:t>
            </w:r>
            <w:r w:rsidR="002E4DA1" w:rsidRPr="00EE095E">
              <w:rPr>
                <w:rFonts w:ascii="Arial" w:hAnsi="Arial" w:cs="Arial"/>
                <w:sz w:val="24"/>
                <w:szCs w:val="24"/>
              </w:rPr>
              <w:t xml:space="preserve"> per class </w:t>
            </w:r>
            <w:r w:rsidRPr="00EE095E">
              <w:rPr>
                <w:rFonts w:ascii="Arial" w:hAnsi="Arial" w:cs="Arial"/>
                <w:sz w:val="24"/>
                <w:szCs w:val="24"/>
              </w:rPr>
              <w:t xml:space="preserve">allowed </w:t>
            </w:r>
            <w:r w:rsidR="00D17DF8" w:rsidRPr="00EE095E">
              <w:rPr>
                <w:rFonts w:ascii="Arial" w:hAnsi="Arial" w:cs="Arial"/>
                <w:sz w:val="24"/>
                <w:szCs w:val="24"/>
              </w:rPr>
              <w:t xml:space="preserve">to </w:t>
            </w:r>
            <w:proofErr w:type="gramStart"/>
            <w:r w:rsidR="00D17DF8" w:rsidRPr="00EE095E">
              <w:rPr>
                <w:rFonts w:ascii="Arial" w:hAnsi="Arial" w:cs="Arial"/>
                <w:sz w:val="24"/>
                <w:szCs w:val="24"/>
              </w:rPr>
              <w:t xml:space="preserve">the </w:t>
            </w:r>
            <w:r w:rsidRPr="00EE095E">
              <w:rPr>
                <w:rFonts w:ascii="Arial" w:hAnsi="Arial" w:cs="Arial"/>
                <w:sz w:val="24"/>
                <w:szCs w:val="24"/>
              </w:rPr>
              <w:t xml:space="preserve"> toilet</w:t>
            </w:r>
            <w:proofErr w:type="gramEnd"/>
            <w:r w:rsidRPr="00EE095E">
              <w:rPr>
                <w:rFonts w:ascii="Arial" w:hAnsi="Arial" w:cs="Arial"/>
                <w:sz w:val="24"/>
                <w:szCs w:val="24"/>
              </w:rPr>
              <w:t xml:space="preserve"> at any point. </w:t>
            </w:r>
            <w:r w:rsidR="002E4DA1" w:rsidRPr="00EE095E">
              <w:rPr>
                <w:rFonts w:ascii="Arial" w:hAnsi="Arial" w:cs="Arial"/>
                <w:sz w:val="24"/>
                <w:szCs w:val="24"/>
              </w:rPr>
              <w:t>Where possible staff should accompany children to the toilet blocks.</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Cleaning guidelines are to be followed at all times.  </w:t>
            </w:r>
          </w:p>
          <w:p w:rsidR="001D2797" w:rsidRPr="00EE095E" w:rsidRDefault="00045221" w:rsidP="00D17DF8">
            <w:pPr>
              <w:spacing w:line="241" w:lineRule="auto"/>
              <w:ind w:left="1"/>
              <w:rPr>
                <w:rFonts w:ascii="Arial" w:hAnsi="Arial" w:cs="Arial"/>
                <w:sz w:val="24"/>
                <w:szCs w:val="24"/>
              </w:rPr>
            </w:pPr>
            <w:hyperlink r:id="rId6">
              <w:r w:rsidR="00C704DC" w:rsidRPr="00EE095E">
                <w:rPr>
                  <w:rFonts w:ascii="Arial" w:hAnsi="Arial" w:cs="Arial"/>
                  <w:sz w:val="24"/>
                  <w:szCs w:val="24"/>
                </w:rPr>
                <w:t>(</w:t>
              </w:r>
            </w:hyperlink>
            <w:hyperlink r:id="rId7">
              <w:r w:rsidR="00C704DC" w:rsidRPr="00EE095E">
                <w:rPr>
                  <w:rFonts w:ascii="Arial" w:hAnsi="Arial" w:cs="Arial"/>
                  <w:sz w:val="24"/>
                  <w:szCs w:val="24"/>
                  <w:u w:val="single" w:color="000000"/>
                </w:rPr>
                <w:t>https://www.gov.uk/government/publications/covid</w:t>
              </w:r>
            </w:hyperlink>
            <w:hyperlink r:id="rId8">
              <w:r w:rsidR="00C704DC" w:rsidRPr="00EE095E">
                <w:rPr>
                  <w:rFonts w:ascii="Arial" w:hAnsi="Arial" w:cs="Arial"/>
                  <w:sz w:val="24"/>
                  <w:szCs w:val="24"/>
                  <w:u w:val="single" w:color="000000"/>
                </w:rPr>
                <w:t>-</w:t>
              </w:r>
            </w:hyperlink>
            <w:hyperlink r:id="rId9">
              <w:r w:rsidR="00C704DC" w:rsidRPr="00EE095E">
                <w:rPr>
                  <w:rFonts w:ascii="Arial" w:hAnsi="Arial" w:cs="Arial"/>
                  <w:sz w:val="24"/>
                  <w:szCs w:val="24"/>
                  <w:u w:val="single" w:color="000000"/>
                </w:rPr>
                <w:t>19</w:t>
              </w:r>
            </w:hyperlink>
            <w:hyperlink r:id="rId10">
              <w:r w:rsidR="00C704DC" w:rsidRPr="00EE095E">
                <w:rPr>
                  <w:rFonts w:ascii="Arial" w:hAnsi="Arial" w:cs="Arial"/>
                  <w:sz w:val="24"/>
                  <w:szCs w:val="24"/>
                  <w:u w:val="single" w:color="000000"/>
                </w:rPr>
                <w:t>-</w:t>
              </w:r>
            </w:hyperlink>
            <w:hyperlink r:id="rId11">
              <w:r w:rsidR="00C704DC" w:rsidRPr="00EE095E">
                <w:rPr>
                  <w:rFonts w:ascii="Arial" w:hAnsi="Arial" w:cs="Arial"/>
                  <w:sz w:val="24"/>
                  <w:szCs w:val="24"/>
                  <w:u w:val="single" w:color="000000"/>
                </w:rPr>
                <w:t>decontamination</w:t>
              </w:r>
            </w:hyperlink>
            <w:hyperlink r:id="rId12">
              <w:r w:rsidR="00C704DC" w:rsidRPr="00EE095E">
                <w:rPr>
                  <w:rFonts w:ascii="Arial" w:hAnsi="Arial" w:cs="Arial"/>
                  <w:sz w:val="24"/>
                  <w:szCs w:val="24"/>
                  <w:u w:val="single" w:color="000000"/>
                </w:rPr>
                <w:t>-</w:t>
              </w:r>
            </w:hyperlink>
            <w:hyperlink r:id="rId13">
              <w:r w:rsidR="00C704DC" w:rsidRPr="00EE095E">
                <w:rPr>
                  <w:rFonts w:ascii="Arial" w:hAnsi="Arial" w:cs="Arial"/>
                  <w:sz w:val="24"/>
                  <w:szCs w:val="24"/>
                  <w:u w:val="single" w:color="000000"/>
                </w:rPr>
                <w:t>in</w:t>
              </w:r>
            </w:hyperlink>
            <w:hyperlink r:id="rId14">
              <w:r w:rsidR="00C704DC" w:rsidRPr="00EE095E">
                <w:rPr>
                  <w:rFonts w:ascii="Arial" w:hAnsi="Arial" w:cs="Arial"/>
                  <w:sz w:val="24"/>
                  <w:szCs w:val="24"/>
                  <w:u w:val="single" w:color="000000"/>
                </w:rPr>
                <w:t>-</w:t>
              </w:r>
            </w:hyperlink>
            <w:hyperlink r:id="rId15">
              <w:r w:rsidR="00C704DC" w:rsidRPr="00EE095E">
                <w:rPr>
                  <w:rFonts w:ascii="Arial" w:hAnsi="Arial" w:cs="Arial"/>
                  <w:sz w:val="24"/>
                  <w:szCs w:val="24"/>
                  <w:u w:val="single" w:color="000000"/>
                </w:rPr>
                <w:t>non</w:t>
              </w:r>
            </w:hyperlink>
            <w:hyperlink r:id="rId16">
              <w:r w:rsidR="00C704DC" w:rsidRPr="00EE095E">
                <w:rPr>
                  <w:rFonts w:ascii="Arial" w:hAnsi="Arial" w:cs="Arial"/>
                  <w:sz w:val="24"/>
                  <w:szCs w:val="24"/>
                  <w:u w:val="single" w:color="000000"/>
                </w:rPr>
                <w:t>-</w:t>
              </w:r>
            </w:hyperlink>
            <w:hyperlink r:id="rId17">
              <w:r w:rsidR="00C704DC" w:rsidRPr="00EE095E">
                <w:rPr>
                  <w:rFonts w:ascii="Arial" w:hAnsi="Arial" w:cs="Arial"/>
                  <w:sz w:val="24"/>
                  <w:szCs w:val="24"/>
                  <w:u w:val="single" w:color="000000"/>
                </w:rPr>
                <w:t>healthcare</w:t>
              </w:r>
            </w:hyperlink>
            <w:hyperlink r:id="rId18"/>
            <w:hyperlink r:id="rId19">
              <w:r w:rsidR="00C704DC" w:rsidRPr="00EE095E">
                <w:rPr>
                  <w:rFonts w:ascii="Arial" w:hAnsi="Arial" w:cs="Arial"/>
                  <w:sz w:val="24"/>
                  <w:szCs w:val="24"/>
                  <w:u w:val="single" w:color="000000"/>
                </w:rPr>
                <w:t>settings/covid</w:t>
              </w:r>
            </w:hyperlink>
            <w:hyperlink r:id="rId20">
              <w:r w:rsidR="00C704DC" w:rsidRPr="00EE095E">
                <w:rPr>
                  <w:rFonts w:ascii="Arial" w:hAnsi="Arial" w:cs="Arial"/>
                  <w:sz w:val="24"/>
                  <w:szCs w:val="24"/>
                  <w:u w:val="single" w:color="000000"/>
                </w:rPr>
                <w:t>-</w:t>
              </w:r>
            </w:hyperlink>
            <w:hyperlink r:id="rId21">
              <w:r w:rsidR="00C704DC" w:rsidRPr="00EE095E">
                <w:rPr>
                  <w:rFonts w:ascii="Arial" w:hAnsi="Arial" w:cs="Arial"/>
                  <w:sz w:val="24"/>
                  <w:szCs w:val="24"/>
                  <w:u w:val="single" w:color="000000"/>
                </w:rPr>
                <w:t>19</w:t>
              </w:r>
            </w:hyperlink>
            <w:hyperlink r:id="rId22">
              <w:r w:rsidR="00C704DC" w:rsidRPr="00EE095E">
                <w:rPr>
                  <w:rFonts w:ascii="Arial" w:hAnsi="Arial" w:cs="Arial"/>
                  <w:sz w:val="24"/>
                  <w:szCs w:val="24"/>
                  <w:u w:val="single" w:color="000000"/>
                </w:rPr>
                <w:t>-</w:t>
              </w:r>
            </w:hyperlink>
            <w:hyperlink r:id="rId23">
              <w:r w:rsidR="00C704DC" w:rsidRPr="00EE095E">
                <w:rPr>
                  <w:rFonts w:ascii="Arial" w:hAnsi="Arial" w:cs="Arial"/>
                  <w:sz w:val="24"/>
                  <w:szCs w:val="24"/>
                  <w:u w:val="single" w:color="000000"/>
                </w:rPr>
                <w:t>decontamination</w:t>
              </w:r>
            </w:hyperlink>
            <w:hyperlink r:id="rId24">
              <w:r w:rsidR="00C704DC" w:rsidRPr="00EE095E">
                <w:rPr>
                  <w:rFonts w:ascii="Arial" w:hAnsi="Arial" w:cs="Arial"/>
                  <w:sz w:val="24"/>
                  <w:szCs w:val="24"/>
                  <w:u w:val="single" w:color="000000"/>
                </w:rPr>
                <w:t>-</w:t>
              </w:r>
            </w:hyperlink>
            <w:hyperlink r:id="rId25">
              <w:r w:rsidR="00C704DC" w:rsidRPr="00EE095E">
                <w:rPr>
                  <w:rFonts w:ascii="Arial" w:hAnsi="Arial" w:cs="Arial"/>
                  <w:sz w:val="24"/>
                  <w:szCs w:val="24"/>
                  <w:u w:val="single" w:color="000000"/>
                </w:rPr>
                <w:t>in</w:t>
              </w:r>
            </w:hyperlink>
            <w:hyperlink r:id="rId26">
              <w:r w:rsidR="00C704DC" w:rsidRPr="00EE095E">
                <w:rPr>
                  <w:rFonts w:ascii="Arial" w:hAnsi="Arial" w:cs="Arial"/>
                  <w:sz w:val="24"/>
                  <w:szCs w:val="24"/>
                  <w:u w:val="single" w:color="000000"/>
                </w:rPr>
                <w:t>-</w:t>
              </w:r>
            </w:hyperlink>
            <w:hyperlink r:id="rId27">
              <w:r w:rsidR="00C704DC" w:rsidRPr="00EE095E">
                <w:rPr>
                  <w:rFonts w:ascii="Arial" w:hAnsi="Arial" w:cs="Arial"/>
                  <w:sz w:val="24"/>
                  <w:szCs w:val="24"/>
                  <w:u w:val="single" w:color="000000"/>
                </w:rPr>
                <w:t>non</w:t>
              </w:r>
            </w:hyperlink>
            <w:hyperlink r:id="rId28">
              <w:r w:rsidR="00C704DC" w:rsidRPr="00EE095E">
                <w:rPr>
                  <w:rFonts w:ascii="Arial" w:hAnsi="Arial" w:cs="Arial"/>
                  <w:sz w:val="24"/>
                  <w:szCs w:val="24"/>
                  <w:u w:val="single" w:color="000000"/>
                </w:rPr>
                <w:t>-</w:t>
              </w:r>
            </w:hyperlink>
            <w:hyperlink r:id="rId29">
              <w:r w:rsidR="00C704DC" w:rsidRPr="00EE095E">
                <w:rPr>
                  <w:rFonts w:ascii="Arial" w:hAnsi="Arial" w:cs="Arial"/>
                  <w:sz w:val="24"/>
                  <w:szCs w:val="24"/>
                  <w:u w:val="single" w:color="000000"/>
                </w:rPr>
                <w:t>healthcare</w:t>
              </w:r>
            </w:hyperlink>
            <w:hyperlink r:id="rId30">
              <w:r w:rsidR="00C704DC" w:rsidRPr="00EE095E">
                <w:rPr>
                  <w:rFonts w:ascii="Arial" w:hAnsi="Arial" w:cs="Arial"/>
                  <w:sz w:val="24"/>
                  <w:szCs w:val="24"/>
                  <w:u w:val="single" w:color="000000"/>
                </w:rPr>
                <w:t>-</w:t>
              </w:r>
            </w:hyperlink>
            <w:hyperlink r:id="rId31">
              <w:r w:rsidR="00C704DC" w:rsidRPr="00EE095E">
                <w:rPr>
                  <w:rFonts w:ascii="Arial" w:hAnsi="Arial" w:cs="Arial"/>
                  <w:sz w:val="24"/>
                  <w:szCs w:val="24"/>
                  <w:u w:val="single" w:color="000000"/>
                </w:rPr>
                <w:t>settings</w:t>
              </w:r>
            </w:hyperlink>
            <w:hyperlink r:id="rId32">
              <w:r w:rsidR="00C704DC" w:rsidRPr="00EE095E">
                <w:rPr>
                  <w:rFonts w:ascii="Arial" w:hAnsi="Arial" w:cs="Arial"/>
                  <w:sz w:val="24"/>
                  <w:szCs w:val="24"/>
                  <w:u w:val="single" w:color="000000"/>
                </w:rPr>
                <w:t>)</w:t>
              </w:r>
            </w:hyperlink>
            <w:r w:rsidR="00C704DC" w:rsidRPr="00EE095E">
              <w:rPr>
                <w:rFonts w:ascii="Arial" w:hAnsi="Arial" w:cs="Arial"/>
                <w:sz w:val="24"/>
                <w:szCs w:val="24"/>
              </w:rPr>
              <w:t xml:space="preserve">. This includes ensuring that all tissues, PPE, and cleaning materials are put in a separate disposal bag that is stored securely for 72 hours before being disposed of. </w:t>
            </w:r>
          </w:p>
        </w:tc>
      </w:tr>
      <w:tr w:rsidR="001D2797" w:rsidRPr="00EE095E">
        <w:trPr>
          <w:trHeight w:val="6599"/>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rPr>
                <w:rFonts w:ascii="Arial" w:hAnsi="Arial" w:cs="Arial"/>
                <w:sz w:val="24"/>
                <w:szCs w:val="24"/>
              </w:rPr>
            </w:pPr>
            <w:r w:rsidRPr="00EE095E">
              <w:rPr>
                <w:rFonts w:ascii="Arial" w:hAnsi="Arial" w:cs="Arial"/>
                <w:b/>
                <w:i/>
                <w:sz w:val="24"/>
                <w:szCs w:val="24"/>
              </w:rPr>
              <w:lastRenderedPageBreak/>
              <w:t xml:space="preserve">Prevention </w:t>
            </w:r>
          </w:p>
          <w:p w:rsidR="001D2797" w:rsidRPr="00EE095E" w:rsidRDefault="00C704DC">
            <w:pPr>
              <w:spacing w:after="12"/>
              <w:rPr>
                <w:rFonts w:ascii="Arial" w:hAnsi="Arial" w:cs="Arial"/>
                <w:sz w:val="24"/>
                <w:szCs w:val="24"/>
              </w:rPr>
            </w:pPr>
            <w:r w:rsidRPr="00EE095E">
              <w:rPr>
                <w:rFonts w:ascii="Arial" w:hAnsi="Arial" w:cs="Arial"/>
                <w:b/>
                <w:i/>
                <w:sz w:val="24"/>
                <w:szCs w:val="24"/>
              </w:rPr>
              <w:t xml:space="preserve"> </w:t>
            </w:r>
          </w:p>
          <w:p w:rsidR="001D2797" w:rsidRPr="00EE095E" w:rsidRDefault="00C704DC" w:rsidP="00D17DF8">
            <w:pPr>
              <w:pStyle w:val="ListParagraph"/>
              <w:numPr>
                <w:ilvl w:val="0"/>
                <w:numId w:val="1"/>
              </w:numPr>
              <w:ind w:right="59"/>
              <w:jc w:val="both"/>
              <w:rPr>
                <w:rFonts w:ascii="Arial" w:hAnsi="Arial" w:cs="Arial"/>
                <w:sz w:val="24"/>
                <w:szCs w:val="24"/>
              </w:rPr>
            </w:pPr>
            <w:r w:rsidRPr="00EE095E">
              <w:rPr>
                <w:rFonts w:ascii="Arial" w:hAnsi="Arial" w:cs="Arial"/>
                <w:b/>
                <w:sz w:val="24"/>
                <w:szCs w:val="24"/>
              </w:rPr>
              <w:t xml:space="preserve">Minimise contact between individuals and maintain social distancing wherever possible. </w:t>
            </w:r>
            <w:r w:rsidRPr="00EE095E">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876647" w:rsidP="00876647">
            <w:pPr>
              <w:spacing w:after="1" w:line="241" w:lineRule="auto"/>
              <w:ind w:left="1"/>
              <w:rPr>
                <w:rFonts w:ascii="Arial" w:hAnsi="Arial" w:cs="Arial"/>
                <w:sz w:val="24"/>
                <w:szCs w:val="24"/>
              </w:rPr>
            </w:pPr>
            <w:r w:rsidRPr="00EE095E">
              <w:rPr>
                <w:rFonts w:ascii="Arial" w:hAnsi="Arial" w:cs="Arial"/>
                <w:sz w:val="24"/>
                <w:szCs w:val="24"/>
              </w:rPr>
              <w:t>During the school closure children who attend school will be grouped in</w:t>
            </w:r>
            <w:r w:rsidR="00C704DC" w:rsidRPr="00EE095E">
              <w:rPr>
                <w:rFonts w:ascii="Arial" w:hAnsi="Arial" w:cs="Arial"/>
                <w:sz w:val="24"/>
                <w:szCs w:val="24"/>
              </w:rPr>
              <w:t xml:space="preserve"> of </w:t>
            </w:r>
            <w:r w:rsidR="002E4DA1" w:rsidRPr="00EE095E">
              <w:rPr>
                <w:rFonts w:ascii="Arial" w:hAnsi="Arial" w:cs="Arial"/>
                <w:sz w:val="24"/>
                <w:szCs w:val="24"/>
              </w:rPr>
              <w:t xml:space="preserve">year group </w:t>
            </w:r>
            <w:r w:rsidR="00C704DC" w:rsidRPr="00EE095E">
              <w:rPr>
                <w:rFonts w:ascii="Arial" w:hAnsi="Arial" w:cs="Arial"/>
                <w:sz w:val="24"/>
                <w:szCs w:val="24"/>
              </w:rPr>
              <w:t>bubbles</w:t>
            </w:r>
            <w:r w:rsidRPr="00EE095E">
              <w:rPr>
                <w:rFonts w:ascii="Arial" w:hAnsi="Arial" w:cs="Arial"/>
                <w:sz w:val="24"/>
                <w:szCs w:val="24"/>
              </w:rPr>
              <w:t>.  This is</w:t>
            </w:r>
            <w:r w:rsidR="00C704DC" w:rsidRPr="00EE095E">
              <w:rPr>
                <w:rFonts w:ascii="Arial" w:hAnsi="Arial" w:cs="Arial"/>
                <w:sz w:val="24"/>
                <w:szCs w:val="24"/>
              </w:rPr>
              <w:t xml:space="preserve"> to minimise contacts and mixing between people, reducing the transmission of coronavirus. Within bubbles, children and adults must also take measures to distance themselves where at all possible.  </w:t>
            </w:r>
          </w:p>
          <w:p w:rsidR="001D2797" w:rsidRPr="00EE095E" w:rsidRDefault="00C704DC">
            <w:pPr>
              <w:ind w:left="1"/>
              <w:rPr>
                <w:rFonts w:ascii="Arial" w:hAnsi="Arial" w:cs="Arial"/>
                <w:sz w:val="24"/>
                <w:szCs w:val="24"/>
              </w:rPr>
            </w:pPr>
            <w:r w:rsidRPr="00EE095E">
              <w:rPr>
                <w:rFonts w:ascii="Arial" w:hAnsi="Arial" w:cs="Arial"/>
                <w:b/>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b/>
                <w:sz w:val="24"/>
                <w:szCs w:val="24"/>
              </w:rPr>
              <w:t xml:space="preserve">Grouping the Children </w:t>
            </w:r>
          </w:p>
          <w:p w:rsidR="001D2797" w:rsidRPr="00EE095E" w:rsidRDefault="00C704DC">
            <w:pPr>
              <w:ind w:left="1"/>
              <w:rPr>
                <w:rFonts w:ascii="Arial" w:hAnsi="Arial" w:cs="Arial"/>
                <w:sz w:val="24"/>
                <w:szCs w:val="24"/>
              </w:rPr>
            </w:pPr>
            <w:r w:rsidRPr="00EE095E">
              <w:rPr>
                <w:rFonts w:ascii="Arial" w:hAnsi="Arial" w:cs="Arial"/>
                <w:b/>
                <w:sz w:val="24"/>
                <w:szCs w:val="24"/>
              </w:rPr>
              <w:t xml:space="preserve"> </w:t>
            </w:r>
          </w:p>
          <w:p w:rsidR="001D2797" w:rsidRPr="00EE095E" w:rsidRDefault="00C704DC">
            <w:pPr>
              <w:spacing w:after="1"/>
              <w:ind w:left="1"/>
              <w:rPr>
                <w:rFonts w:ascii="Arial" w:hAnsi="Arial" w:cs="Arial"/>
                <w:sz w:val="24"/>
                <w:szCs w:val="24"/>
              </w:rPr>
            </w:pPr>
            <w:r w:rsidRPr="00EE095E">
              <w:rPr>
                <w:rFonts w:ascii="Arial" w:hAnsi="Arial" w:cs="Arial"/>
                <w:sz w:val="24"/>
                <w:szCs w:val="24"/>
              </w:rPr>
              <w:t xml:space="preserve">There has been recognition from the DfE that children cannot distance themselves from staff or from each other. </w:t>
            </w:r>
            <w:r w:rsidR="002E4F3C" w:rsidRPr="00EE095E">
              <w:rPr>
                <w:rFonts w:ascii="Arial" w:hAnsi="Arial" w:cs="Arial"/>
                <w:sz w:val="24"/>
                <w:szCs w:val="24"/>
              </w:rPr>
              <w:t>Staff will wear fluid-resistant masks when they cannot maintain a 2m distance from children.</w:t>
            </w:r>
          </w:p>
          <w:p w:rsidR="001D2797" w:rsidRPr="00EE095E" w:rsidRDefault="001D2797" w:rsidP="002E4F3C">
            <w:pPr>
              <w:rPr>
                <w:rFonts w:ascii="Arial" w:hAnsi="Arial" w:cs="Arial"/>
                <w:sz w:val="24"/>
                <w:szCs w:val="24"/>
              </w:rPr>
            </w:pPr>
          </w:p>
        </w:tc>
      </w:tr>
    </w:tbl>
    <w:p w:rsidR="001D2797" w:rsidRPr="00EE095E" w:rsidRDefault="001D2797">
      <w:pPr>
        <w:spacing w:after="0"/>
        <w:ind w:left="-427" w:right="24"/>
        <w:rPr>
          <w:rFonts w:ascii="Arial" w:hAnsi="Arial" w:cs="Arial"/>
          <w:sz w:val="24"/>
          <w:szCs w:val="24"/>
        </w:rPr>
      </w:pPr>
    </w:p>
    <w:tbl>
      <w:tblPr>
        <w:tblStyle w:val="TableGrid"/>
        <w:tblW w:w="10856" w:type="dxa"/>
        <w:tblInd w:w="6" w:type="dxa"/>
        <w:tblCellMar>
          <w:top w:w="46" w:type="dxa"/>
          <w:left w:w="108" w:type="dxa"/>
          <w:right w:w="82" w:type="dxa"/>
        </w:tblCellMar>
        <w:tblLook w:val="04A0" w:firstRow="1" w:lastRow="0" w:firstColumn="1" w:lastColumn="0" w:noHBand="0" w:noVBand="1"/>
      </w:tblPr>
      <w:tblGrid>
        <w:gridCol w:w="2404"/>
        <w:gridCol w:w="8452"/>
      </w:tblGrid>
      <w:tr w:rsidR="001D2797" w:rsidRPr="00EE095E">
        <w:trPr>
          <w:trHeight w:val="15434"/>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1D2797">
            <w:pPr>
              <w:rPr>
                <w:rFonts w:ascii="Arial" w:hAnsi="Arial" w:cs="Arial"/>
                <w:sz w:val="24"/>
                <w:szCs w:val="24"/>
              </w:rPr>
            </w:pP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spacing w:after="1" w:line="241" w:lineRule="auto"/>
              <w:rPr>
                <w:rFonts w:ascii="Arial" w:hAnsi="Arial" w:cs="Arial"/>
                <w:sz w:val="24"/>
                <w:szCs w:val="24"/>
              </w:rPr>
            </w:pPr>
            <w:r w:rsidRPr="00EE095E">
              <w:rPr>
                <w:rFonts w:ascii="Arial" w:hAnsi="Arial" w:cs="Arial"/>
                <w:sz w:val="24"/>
                <w:szCs w:val="24"/>
              </w:rPr>
              <w:t xml:space="preserve">Within the government guidance, it recognises that younger children will not be able to maintain social distancing, and it is acceptable for them not to distance within their group. This has implications for NHS Test and Trace should there be the need to contact parents of children as a result of a positive case. The guidance also advises that siblings may be in different groups and encourages schools to use measures as best they can as it will still reduce the network of possible direct transmission.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rPr>
                <w:rFonts w:ascii="Arial" w:hAnsi="Arial" w:cs="Arial"/>
                <w:sz w:val="24"/>
                <w:szCs w:val="24"/>
              </w:rPr>
            </w:pPr>
            <w:r w:rsidRPr="00EE095E">
              <w:rPr>
                <w:rFonts w:ascii="Arial" w:hAnsi="Arial" w:cs="Arial"/>
                <w:b/>
                <w:sz w:val="24"/>
                <w:szCs w:val="24"/>
              </w:rPr>
              <w:t>Measures within the classroom</w:t>
            </w:r>
            <w:r w:rsidRPr="00EE095E">
              <w:rPr>
                <w:rFonts w:ascii="Arial" w:hAnsi="Arial" w:cs="Arial"/>
                <w:sz w:val="24"/>
                <w:szCs w:val="24"/>
              </w:rPr>
              <w:t xml:space="preserve">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40" w:line="242" w:lineRule="auto"/>
              <w:rPr>
                <w:rFonts w:ascii="Arial" w:hAnsi="Arial" w:cs="Arial"/>
                <w:sz w:val="24"/>
                <w:szCs w:val="24"/>
              </w:rPr>
            </w:pPr>
            <w:r w:rsidRPr="00EE095E">
              <w:rPr>
                <w:rFonts w:ascii="Arial" w:hAnsi="Arial" w:cs="Arial"/>
                <w:sz w:val="24"/>
                <w:szCs w:val="24"/>
              </w:rPr>
              <w:t xml:space="preserve">Adults are to encourage children to maintain a distance between one another whilst inside and reduce the amount of time that they are in face-to-face contact with one another. Where circumstances allow, adults are to try to distance from children and one another. Measures staff could use include: </w:t>
            </w:r>
          </w:p>
          <w:p w:rsidR="001D2797" w:rsidRPr="00EE095E" w:rsidRDefault="00C704DC">
            <w:pPr>
              <w:numPr>
                <w:ilvl w:val="0"/>
                <w:numId w:val="6"/>
              </w:numPr>
              <w:spacing w:after="43" w:line="239" w:lineRule="auto"/>
              <w:ind w:hanging="360"/>
              <w:rPr>
                <w:rFonts w:ascii="Arial" w:hAnsi="Arial" w:cs="Arial"/>
                <w:sz w:val="24"/>
                <w:szCs w:val="24"/>
              </w:rPr>
            </w:pPr>
            <w:r w:rsidRPr="00EE095E">
              <w:rPr>
                <w:rFonts w:ascii="Arial" w:hAnsi="Arial" w:cs="Arial"/>
                <w:sz w:val="24"/>
                <w:szCs w:val="24"/>
              </w:rPr>
              <w:t xml:space="preserve">Adults standing rather than kneeling/sitting next to a pupil when working with them (i.e. providing feedback). </w:t>
            </w:r>
          </w:p>
          <w:p w:rsidR="001D2797" w:rsidRPr="00EE095E" w:rsidRDefault="00C704DC">
            <w:pPr>
              <w:numPr>
                <w:ilvl w:val="0"/>
                <w:numId w:val="6"/>
              </w:numPr>
              <w:spacing w:after="40" w:line="242" w:lineRule="auto"/>
              <w:ind w:hanging="360"/>
              <w:rPr>
                <w:rFonts w:ascii="Arial" w:hAnsi="Arial" w:cs="Arial"/>
                <w:sz w:val="24"/>
                <w:szCs w:val="24"/>
              </w:rPr>
            </w:pPr>
            <w:r w:rsidRPr="00EE095E">
              <w:rPr>
                <w:rFonts w:ascii="Arial" w:hAnsi="Arial" w:cs="Arial"/>
                <w:sz w:val="24"/>
                <w:szCs w:val="24"/>
              </w:rPr>
              <w:t xml:space="preserve">When providing written feedback, adults may want to use a clipboard rather than the table to support this – marking above a child rather than face-face. </w:t>
            </w:r>
          </w:p>
          <w:p w:rsidR="001D2797" w:rsidRPr="00EE095E" w:rsidRDefault="00C704DC">
            <w:pPr>
              <w:numPr>
                <w:ilvl w:val="0"/>
                <w:numId w:val="6"/>
              </w:numPr>
              <w:ind w:hanging="360"/>
              <w:rPr>
                <w:rFonts w:ascii="Arial" w:hAnsi="Arial" w:cs="Arial"/>
                <w:sz w:val="24"/>
                <w:szCs w:val="24"/>
              </w:rPr>
            </w:pPr>
            <w:r w:rsidRPr="00EE095E">
              <w:rPr>
                <w:rFonts w:ascii="Arial" w:hAnsi="Arial" w:cs="Arial"/>
                <w:sz w:val="24"/>
                <w:szCs w:val="24"/>
              </w:rPr>
              <w:t xml:space="preserve">The use of a visualiser is recommended to share work with the whole class. </w:t>
            </w:r>
          </w:p>
          <w:p w:rsidR="001D2797" w:rsidRPr="00EE095E" w:rsidRDefault="00C704DC">
            <w:pPr>
              <w:numPr>
                <w:ilvl w:val="0"/>
                <w:numId w:val="6"/>
              </w:numPr>
              <w:spacing w:line="242" w:lineRule="auto"/>
              <w:ind w:hanging="360"/>
              <w:rPr>
                <w:rFonts w:ascii="Arial" w:hAnsi="Arial" w:cs="Arial"/>
                <w:sz w:val="24"/>
                <w:szCs w:val="24"/>
              </w:rPr>
            </w:pPr>
            <w:r w:rsidRPr="00EE095E">
              <w:rPr>
                <w:rFonts w:ascii="Arial" w:hAnsi="Arial" w:cs="Arial"/>
                <w:sz w:val="24"/>
                <w:szCs w:val="24"/>
              </w:rPr>
              <w:t xml:space="preserve">Sitting shoulder – shoulder with a pupil rather than face on. (i.e. when listening to readers / intervention groups) </w:t>
            </w:r>
          </w:p>
          <w:p w:rsidR="002E4F3C" w:rsidRPr="00EE095E" w:rsidRDefault="002E4F3C" w:rsidP="002E4F3C">
            <w:pPr>
              <w:spacing w:line="242" w:lineRule="auto"/>
              <w:rPr>
                <w:rFonts w:ascii="Arial" w:hAnsi="Arial" w:cs="Arial"/>
                <w:sz w:val="24"/>
                <w:szCs w:val="24"/>
              </w:rPr>
            </w:pPr>
            <w:r w:rsidRPr="00EE095E">
              <w:rPr>
                <w:rFonts w:ascii="Arial" w:hAnsi="Arial" w:cs="Arial"/>
                <w:sz w:val="24"/>
                <w:szCs w:val="24"/>
              </w:rPr>
              <w:t>Adults will wear fluid resistant masks when they are unable to maintain distance.</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rPr>
                <w:rFonts w:ascii="Arial" w:hAnsi="Arial" w:cs="Arial"/>
                <w:sz w:val="24"/>
                <w:szCs w:val="24"/>
              </w:rPr>
            </w:pPr>
            <w:r w:rsidRPr="00EE095E">
              <w:rPr>
                <w:rFonts w:ascii="Arial" w:hAnsi="Arial" w:cs="Arial"/>
                <w:sz w:val="24"/>
                <w:szCs w:val="24"/>
              </w:rPr>
              <w:t xml:space="preserve">Children with additional needs should receive as much support as normal but adults are to be extra vigilant and mindful of their face-to-face time with the children and reduce this where possible.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D17DF8" w:rsidRPr="00EE095E" w:rsidRDefault="00C704DC">
            <w:pPr>
              <w:spacing w:after="1" w:line="241" w:lineRule="auto"/>
              <w:rPr>
                <w:rFonts w:ascii="Arial" w:hAnsi="Arial" w:cs="Arial"/>
                <w:sz w:val="24"/>
                <w:szCs w:val="24"/>
              </w:rPr>
            </w:pPr>
            <w:r w:rsidRPr="00EE095E">
              <w:rPr>
                <w:rFonts w:ascii="Arial" w:hAnsi="Arial" w:cs="Arial"/>
                <w:sz w:val="24"/>
                <w:szCs w:val="24"/>
              </w:rPr>
              <w:t xml:space="preserve">Classrooms need to be adapted to support distancing where possible. A no-go zone at the front of class will </w:t>
            </w:r>
            <w:r w:rsidR="002E4DA1" w:rsidRPr="00EE095E">
              <w:rPr>
                <w:rFonts w:ascii="Arial" w:hAnsi="Arial" w:cs="Arial"/>
                <w:sz w:val="24"/>
                <w:szCs w:val="24"/>
              </w:rPr>
              <w:t xml:space="preserve">be implemented </w:t>
            </w:r>
            <w:r w:rsidRPr="00EE095E">
              <w:rPr>
                <w:rFonts w:ascii="Arial" w:hAnsi="Arial" w:cs="Arial"/>
                <w:sz w:val="24"/>
                <w:szCs w:val="24"/>
              </w:rPr>
              <w:t>in Y</w:t>
            </w:r>
            <w:r w:rsidR="002E4DA1" w:rsidRPr="00EE095E">
              <w:rPr>
                <w:rFonts w:ascii="Arial" w:hAnsi="Arial" w:cs="Arial"/>
                <w:sz w:val="24"/>
                <w:szCs w:val="24"/>
              </w:rPr>
              <w:t>1</w:t>
            </w:r>
            <w:r w:rsidRPr="00EE095E">
              <w:rPr>
                <w:rFonts w:ascii="Arial" w:hAnsi="Arial" w:cs="Arial"/>
                <w:sz w:val="24"/>
                <w:szCs w:val="24"/>
              </w:rPr>
              <w:t xml:space="preserve">-6. </w:t>
            </w:r>
          </w:p>
          <w:p w:rsidR="001D2797" w:rsidRPr="00EE095E" w:rsidRDefault="00D17DF8">
            <w:pPr>
              <w:spacing w:after="1" w:line="241" w:lineRule="auto"/>
              <w:rPr>
                <w:rFonts w:ascii="Arial" w:hAnsi="Arial" w:cs="Arial"/>
                <w:sz w:val="24"/>
                <w:szCs w:val="24"/>
              </w:rPr>
            </w:pPr>
            <w:r w:rsidRPr="00EE095E">
              <w:rPr>
                <w:rFonts w:ascii="Arial" w:hAnsi="Arial" w:cs="Arial"/>
                <w:sz w:val="24"/>
                <w:szCs w:val="24"/>
              </w:rPr>
              <w:t>In Y</w:t>
            </w:r>
            <w:r w:rsidR="002E4F3C" w:rsidRPr="00EE095E">
              <w:rPr>
                <w:rFonts w:ascii="Arial" w:hAnsi="Arial" w:cs="Arial"/>
                <w:sz w:val="24"/>
                <w:szCs w:val="24"/>
              </w:rPr>
              <w:t>1</w:t>
            </w:r>
            <w:r w:rsidRPr="00EE095E">
              <w:rPr>
                <w:rFonts w:ascii="Arial" w:hAnsi="Arial" w:cs="Arial"/>
                <w:sz w:val="24"/>
                <w:szCs w:val="24"/>
              </w:rPr>
              <w:t xml:space="preserve">-Y6 </w:t>
            </w:r>
            <w:r w:rsidR="00C704DC" w:rsidRPr="00EE095E">
              <w:rPr>
                <w:rFonts w:ascii="Arial" w:hAnsi="Arial" w:cs="Arial"/>
                <w:sz w:val="24"/>
                <w:szCs w:val="24"/>
              </w:rPr>
              <w:t>tables should face the front and children should sit side-</w:t>
            </w:r>
            <w:proofErr w:type="spellStart"/>
            <w:r w:rsidR="00C704DC" w:rsidRPr="00EE095E">
              <w:rPr>
                <w:rFonts w:ascii="Arial" w:hAnsi="Arial" w:cs="Arial"/>
                <w:sz w:val="24"/>
                <w:szCs w:val="24"/>
              </w:rPr>
              <w:t>byside</w:t>
            </w:r>
            <w:proofErr w:type="spellEnd"/>
            <w:r w:rsidR="00C704DC" w:rsidRPr="00EE095E">
              <w:rPr>
                <w:rFonts w:ascii="Arial" w:hAnsi="Arial" w:cs="Arial"/>
                <w:sz w:val="24"/>
                <w:szCs w:val="24"/>
              </w:rPr>
              <w:t xml:space="preserve">, not facing one another nor side on. For the Foundation Stage classrooms will have a little more flexibility with tables and it is </w:t>
            </w:r>
            <w:proofErr w:type="gramStart"/>
            <w:r w:rsidR="00C704DC" w:rsidRPr="00EE095E">
              <w:rPr>
                <w:rFonts w:ascii="Arial" w:hAnsi="Arial" w:cs="Arial"/>
                <w:sz w:val="24"/>
                <w:szCs w:val="24"/>
              </w:rPr>
              <w:t>recognise</w:t>
            </w:r>
            <w:proofErr w:type="gramEnd"/>
            <w:r w:rsidR="00C704DC" w:rsidRPr="00EE095E">
              <w:rPr>
                <w:rFonts w:ascii="Arial" w:hAnsi="Arial" w:cs="Arial"/>
                <w:sz w:val="24"/>
                <w:szCs w:val="24"/>
              </w:rPr>
              <w:t xml:space="preserve"> that some activities will require ‘carpet time’.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rPr>
                <w:rFonts w:ascii="Arial" w:hAnsi="Arial" w:cs="Arial"/>
                <w:sz w:val="24"/>
                <w:szCs w:val="24"/>
              </w:rPr>
            </w:pPr>
            <w:r w:rsidRPr="00EE095E">
              <w:rPr>
                <w:rFonts w:ascii="Arial" w:hAnsi="Arial" w:cs="Arial"/>
                <w:b/>
                <w:sz w:val="24"/>
                <w:szCs w:val="24"/>
              </w:rPr>
              <w:t xml:space="preserve">Measures elsewhere </w:t>
            </w:r>
          </w:p>
          <w:p w:rsidR="001D2797" w:rsidRPr="00EE095E" w:rsidRDefault="00C704DC">
            <w:pPr>
              <w:rPr>
                <w:rFonts w:ascii="Arial" w:hAnsi="Arial" w:cs="Arial"/>
                <w:sz w:val="24"/>
                <w:szCs w:val="24"/>
              </w:rPr>
            </w:pPr>
            <w:r w:rsidRPr="00EE095E">
              <w:rPr>
                <w:rFonts w:ascii="Arial" w:hAnsi="Arial" w:cs="Arial"/>
                <w:b/>
                <w:sz w:val="24"/>
                <w:szCs w:val="24"/>
              </w:rPr>
              <w:t xml:space="preserve"> </w:t>
            </w:r>
          </w:p>
          <w:p w:rsidR="001D2797" w:rsidRPr="00EE095E" w:rsidRDefault="00C704DC">
            <w:pPr>
              <w:rPr>
                <w:rFonts w:ascii="Arial" w:hAnsi="Arial" w:cs="Arial"/>
                <w:sz w:val="24"/>
                <w:szCs w:val="24"/>
              </w:rPr>
            </w:pPr>
            <w:r w:rsidRPr="00EE095E">
              <w:rPr>
                <w:rFonts w:ascii="Arial" w:hAnsi="Arial" w:cs="Arial"/>
                <w:sz w:val="24"/>
                <w:szCs w:val="24"/>
              </w:rPr>
              <w:t xml:space="preserve">There will be no whole-school events where children and adults are required to congregate. </w:t>
            </w:r>
          </w:p>
          <w:p w:rsidR="001D2797" w:rsidRPr="00EE095E" w:rsidRDefault="00C704DC">
            <w:pPr>
              <w:spacing w:after="1"/>
              <w:rPr>
                <w:rFonts w:ascii="Arial" w:hAnsi="Arial" w:cs="Arial"/>
                <w:sz w:val="24"/>
                <w:szCs w:val="24"/>
              </w:rPr>
            </w:pPr>
            <w:r w:rsidRPr="00EE095E">
              <w:rPr>
                <w:rFonts w:ascii="Arial" w:hAnsi="Arial" w:cs="Arial"/>
                <w:sz w:val="24"/>
                <w:szCs w:val="24"/>
              </w:rPr>
              <w:t>Assemblies will be limited to class assemblies</w:t>
            </w:r>
            <w:r w:rsidR="005C5C59" w:rsidRPr="00EE095E">
              <w:rPr>
                <w:rFonts w:ascii="Arial" w:hAnsi="Arial" w:cs="Arial"/>
                <w:sz w:val="24"/>
                <w:szCs w:val="24"/>
              </w:rPr>
              <w:t xml:space="preserve"> and will only have </w:t>
            </w:r>
            <w:proofErr w:type="gramStart"/>
            <w:r w:rsidR="005C5C59" w:rsidRPr="00EE095E">
              <w:rPr>
                <w:rFonts w:ascii="Arial" w:hAnsi="Arial" w:cs="Arial"/>
                <w:sz w:val="24"/>
                <w:szCs w:val="24"/>
              </w:rPr>
              <w:t>one year</w:t>
            </w:r>
            <w:proofErr w:type="gramEnd"/>
            <w:r w:rsidR="005C5C59" w:rsidRPr="00EE095E">
              <w:rPr>
                <w:rFonts w:ascii="Arial" w:hAnsi="Arial" w:cs="Arial"/>
                <w:sz w:val="24"/>
                <w:szCs w:val="24"/>
              </w:rPr>
              <w:t xml:space="preserve"> group at a time</w:t>
            </w:r>
            <w:r w:rsidRPr="00EE095E">
              <w:rPr>
                <w:rFonts w:ascii="Arial" w:hAnsi="Arial" w:cs="Arial"/>
                <w:sz w:val="24"/>
                <w:szCs w:val="24"/>
              </w:rPr>
              <w:t xml:space="preserve">. Children are not to sing during assembly. Daily collective worship in classes will continue as defined in DfE Circular 1/94. </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2E4F3C" w:rsidP="005C5C59">
            <w:pPr>
              <w:spacing w:line="241" w:lineRule="auto"/>
              <w:rPr>
                <w:rFonts w:ascii="Arial" w:hAnsi="Arial" w:cs="Arial"/>
                <w:sz w:val="24"/>
                <w:szCs w:val="24"/>
              </w:rPr>
            </w:pPr>
            <w:r w:rsidRPr="00EE095E">
              <w:rPr>
                <w:rFonts w:ascii="Arial" w:hAnsi="Arial" w:cs="Arial"/>
                <w:sz w:val="24"/>
                <w:szCs w:val="24"/>
              </w:rPr>
              <w:t>Staff rooms are set up around school to avoid crossing of year group staf</w:t>
            </w:r>
            <w:r w:rsidR="005C5C59" w:rsidRPr="00EE095E">
              <w:rPr>
                <w:rFonts w:ascii="Arial" w:hAnsi="Arial" w:cs="Arial"/>
                <w:sz w:val="24"/>
                <w:szCs w:val="24"/>
              </w:rPr>
              <w:t>f.  Staff must ensure they leave the area clean after use.</w:t>
            </w:r>
            <w:r w:rsidR="00C704DC" w:rsidRPr="00EE095E">
              <w:rPr>
                <w:rFonts w:ascii="Arial" w:hAnsi="Arial" w:cs="Arial"/>
                <w:sz w:val="24"/>
                <w:szCs w:val="24"/>
              </w:rPr>
              <w:t xml:space="preserve"> </w:t>
            </w:r>
          </w:p>
          <w:p w:rsidR="005C5C59" w:rsidRPr="00EE095E" w:rsidRDefault="005C5C59" w:rsidP="005C5C59">
            <w:pPr>
              <w:spacing w:line="241" w:lineRule="auto"/>
              <w:rPr>
                <w:rFonts w:ascii="Arial" w:hAnsi="Arial" w:cs="Arial"/>
                <w:sz w:val="24"/>
                <w:szCs w:val="24"/>
              </w:rPr>
            </w:pPr>
          </w:p>
          <w:p w:rsidR="001D2797" w:rsidRPr="00EE095E" w:rsidRDefault="00C704DC">
            <w:pPr>
              <w:spacing w:line="242" w:lineRule="auto"/>
              <w:rPr>
                <w:rFonts w:ascii="Arial" w:hAnsi="Arial" w:cs="Arial"/>
                <w:sz w:val="24"/>
                <w:szCs w:val="24"/>
              </w:rPr>
            </w:pPr>
            <w:r w:rsidRPr="00EE095E">
              <w:rPr>
                <w:rFonts w:ascii="Arial" w:hAnsi="Arial" w:cs="Arial"/>
                <w:sz w:val="24"/>
                <w:szCs w:val="24"/>
              </w:rPr>
              <w:t xml:space="preserve">Pupils will not be required to go to the school offices. All messages can be sent electronically </w:t>
            </w:r>
            <w:r w:rsidR="007C2C27" w:rsidRPr="00EE095E">
              <w:rPr>
                <w:rFonts w:ascii="Arial" w:hAnsi="Arial" w:cs="Arial"/>
                <w:sz w:val="24"/>
                <w:szCs w:val="24"/>
              </w:rPr>
              <w:t>or by telephone to the office.</w:t>
            </w:r>
          </w:p>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rPr>
                <w:rFonts w:ascii="Arial" w:hAnsi="Arial" w:cs="Arial"/>
                <w:sz w:val="24"/>
                <w:szCs w:val="24"/>
              </w:rPr>
            </w:pPr>
            <w:r w:rsidRPr="00EE095E">
              <w:rPr>
                <w:rFonts w:ascii="Arial" w:hAnsi="Arial" w:cs="Arial"/>
                <w:sz w:val="24"/>
                <w:szCs w:val="24"/>
              </w:rPr>
              <w:t>Members of SLT will come to classrooms periodically throughout the day</w:t>
            </w:r>
            <w:r w:rsidR="00494756" w:rsidRPr="00EE095E">
              <w:rPr>
                <w:rFonts w:ascii="Arial" w:hAnsi="Arial" w:cs="Arial"/>
                <w:sz w:val="24"/>
                <w:szCs w:val="24"/>
              </w:rPr>
              <w:t>.</w:t>
            </w:r>
          </w:p>
          <w:p w:rsidR="00494756" w:rsidRPr="00EE095E" w:rsidRDefault="00494756">
            <w:pPr>
              <w:rPr>
                <w:rFonts w:ascii="Arial" w:hAnsi="Arial" w:cs="Arial"/>
                <w:sz w:val="24"/>
                <w:szCs w:val="24"/>
              </w:rPr>
            </w:pPr>
          </w:p>
          <w:p w:rsidR="005C5C59" w:rsidRPr="00EE095E" w:rsidRDefault="005C5C59">
            <w:pPr>
              <w:rPr>
                <w:rFonts w:ascii="Arial" w:hAnsi="Arial" w:cs="Arial"/>
                <w:b/>
                <w:sz w:val="24"/>
                <w:szCs w:val="24"/>
              </w:rPr>
            </w:pPr>
          </w:p>
          <w:p w:rsidR="005C5C59" w:rsidRPr="00EE095E" w:rsidRDefault="005C5C59">
            <w:pPr>
              <w:rPr>
                <w:rFonts w:ascii="Arial" w:hAnsi="Arial" w:cs="Arial"/>
                <w:b/>
                <w:sz w:val="24"/>
                <w:szCs w:val="24"/>
              </w:rPr>
            </w:pPr>
          </w:p>
          <w:p w:rsidR="001D2797" w:rsidRPr="00EE095E" w:rsidRDefault="00C704DC">
            <w:pPr>
              <w:rPr>
                <w:rFonts w:ascii="Arial" w:hAnsi="Arial" w:cs="Arial"/>
                <w:sz w:val="24"/>
                <w:szCs w:val="24"/>
              </w:rPr>
            </w:pPr>
            <w:r w:rsidRPr="00EE095E">
              <w:rPr>
                <w:rFonts w:ascii="Arial" w:hAnsi="Arial" w:cs="Arial"/>
                <w:b/>
                <w:sz w:val="24"/>
                <w:szCs w:val="24"/>
              </w:rPr>
              <w:lastRenderedPageBreak/>
              <w:t>Measures for arriving at and leaving school (</w:t>
            </w:r>
            <w:proofErr w:type="spellStart"/>
            <w:r w:rsidRPr="00EE095E">
              <w:rPr>
                <w:rFonts w:ascii="Arial" w:hAnsi="Arial" w:cs="Arial"/>
                <w:b/>
                <w:sz w:val="24"/>
                <w:szCs w:val="24"/>
              </w:rPr>
              <w:t>inc</w:t>
            </w:r>
            <w:proofErr w:type="spellEnd"/>
            <w:r w:rsidRPr="00EE095E">
              <w:rPr>
                <w:rFonts w:ascii="Arial" w:hAnsi="Arial" w:cs="Arial"/>
                <w:b/>
                <w:sz w:val="24"/>
                <w:szCs w:val="24"/>
              </w:rPr>
              <w:t xml:space="preserve"> break/lunch times) </w:t>
            </w:r>
          </w:p>
          <w:p w:rsidR="007B223E" w:rsidRPr="00EE095E" w:rsidRDefault="007B223E" w:rsidP="00DC6C7D">
            <w:pPr>
              <w:spacing w:line="242" w:lineRule="auto"/>
              <w:rPr>
                <w:rFonts w:ascii="Arial" w:hAnsi="Arial" w:cs="Arial"/>
                <w:sz w:val="24"/>
                <w:szCs w:val="24"/>
              </w:rPr>
            </w:pPr>
            <w:r w:rsidRPr="00EE095E">
              <w:rPr>
                <w:rFonts w:ascii="Arial" w:hAnsi="Arial" w:cs="Arial"/>
                <w:sz w:val="24"/>
                <w:szCs w:val="24"/>
              </w:rPr>
              <w:t xml:space="preserve">Children will enter school through the pupil gate and parents will follow a </w:t>
            </w:r>
            <w:proofErr w:type="gramStart"/>
            <w:r w:rsidRPr="00EE095E">
              <w:rPr>
                <w:rFonts w:ascii="Arial" w:hAnsi="Arial" w:cs="Arial"/>
                <w:sz w:val="24"/>
                <w:szCs w:val="24"/>
              </w:rPr>
              <w:t>one way</w:t>
            </w:r>
            <w:proofErr w:type="gramEnd"/>
            <w:r w:rsidRPr="00EE095E">
              <w:rPr>
                <w:rFonts w:ascii="Arial" w:hAnsi="Arial" w:cs="Arial"/>
                <w:sz w:val="24"/>
                <w:szCs w:val="24"/>
              </w:rPr>
              <w:t xml:space="preserve"> system at drop and collection times.  Parents are also asked to wear masks on the school grounds unless they are ex</w:t>
            </w:r>
            <w:r w:rsidR="007942EF" w:rsidRPr="00EE095E">
              <w:rPr>
                <w:rFonts w:ascii="Arial" w:hAnsi="Arial" w:cs="Arial"/>
                <w:sz w:val="24"/>
                <w:szCs w:val="24"/>
              </w:rPr>
              <w:t xml:space="preserve">empt. </w:t>
            </w:r>
          </w:p>
          <w:p w:rsidR="007B223E" w:rsidRPr="00EE095E" w:rsidRDefault="007B223E" w:rsidP="00DC6C7D">
            <w:pPr>
              <w:spacing w:line="242" w:lineRule="auto"/>
              <w:rPr>
                <w:rFonts w:ascii="Arial" w:hAnsi="Arial" w:cs="Arial"/>
                <w:b/>
                <w:sz w:val="24"/>
                <w:szCs w:val="24"/>
              </w:rPr>
            </w:pPr>
            <w:r w:rsidRPr="00EE095E">
              <w:rPr>
                <w:rFonts w:ascii="Arial" w:hAnsi="Arial" w:cs="Arial"/>
                <w:b/>
                <w:sz w:val="24"/>
                <w:szCs w:val="24"/>
              </w:rPr>
              <w:t>KS2 and Y2 8.45-3pm</w:t>
            </w:r>
            <w:r w:rsidR="007942EF" w:rsidRPr="00EE095E">
              <w:rPr>
                <w:rFonts w:ascii="Arial" w:hAnsi="Arial" w:cs="Arial"/>
                <w:b/>
                <w:sz w:val="24"/>
                <w:szCs w:val="24"/>
              </w:rPr>
              <w:t xml:space="preserve"> (plus YR or Y1 siblings)</w:t>
            </w:r>
          </w:p>
          <w:p w:rsidR="00DC6C7D" w:rsidRPr="00EE095E" w:rsidRDefault="007B223E" w:rsidP="00DC6C7D">
            <w:pPr>
              <w:spacing w:line="242" w:lineRule="auto"/>
              <w:rPr>
                <w:rFonts w:ascii="Arial" w:hAnsi="Arial" w:cs="Arial"/>
                <w:b/>
                <w:sz w:val="24"/>
                <w:szCs w:val="24"/>
              </w:rPr>
            </w:pPr>
            <w:r w:rsidRPr="00EE095E">
              <w:rPr>
                <w:rFonts w:ascii="Arial" w:hAnsi="Arial" w:cs="Arial"/>
                <w:b/>
                <w:sz w:val="24"/>
                <w:szCs w:val="24"/>
              </w:rPr>
              <w:t>YR and Y1 9-3.15pm</w:t>
            </w:r>
          </w:p>
          <w:p w:rsidR="00DC6C7D" w:rsidRPr="00EE095E" w:rsidRDefault="00DC6C7D" w:rsidP="00DC6C7D">
            <w:pPr>
              <w:spacing w:line="242" w:lineRule="auto"/>
              <w:rPr>
                <w:rFonts w:ascii="Arial" w:hAnsi="Arial" w:cs="Arial"/>
                <w:color w:val="FF0000"/>
                <w:sz w:val="24"/>
                <w:szCs w:val="24"/>
              </w:rPr>
            </w:pPr>
            <w:r w:rsidRPr="00EE095E">
              <w:rPr>
                <w:rFonts w:ascii="Arial" w:hAnsi="Arial" w:cs="Arial"/>
                <w:color w:val="FF0000"/>
                <w:sz w:val="24"/>
                <w:szCs w:val="24"/>
                <w:lang w:val="en-US"/>
              </w:rPr>
              <w:t xml:space="preserve"> When dropping off and picking up parents will be requested to socially distance.  We ask that only one adult collects their child/children and if you have younger children we ask that they hold your hand or remain in prams/buggies.</w:t>
            </w:r>
            <w:r w:rsidRPr="00EE095E">
              <w:rPr>
                <w:rFonts w:ascii="Arial" w:hAnsi="Arial" w:cs="Arial"/>
                <w:color w:val="FF0000"/>
                <w:sz w:val="24"/>
                <w:szCs w:val="24"/>
              </w:rPr>
              <w:t xml:space="preserve"> </w:t>
            </w:r>
          </w:p>
          <w:p w:rsidR="00C4662A" w:rsidRPr="00EE095E" w:rsidRDefault="007942EF" w:rsidP="00C4662A">
            <w:pPr>
              <w:rPr>
                <w:rFonts w:ascii="Arial" w:hAnsi="Arial" w:cs="Arial"/>
                <w:color w:val="FF0000"/>
                <w:sz w:val="24"/>
                <w:szCs w:val="24"/>
              </w:rPr>
            </w:pPr>
            <w:proofErr w:type="gramStart"/>
            <w:r w:rsidRPr="00EE095E">
              <w:rPr>
                <w:rFonts w:ascii="Arial" w:hAnsi="Arial" w:cs="Arial"/>
                <w:color w:val="FF0000"/>
                <w:sz w:val="24"/>
                <w:szCs w:val="24"/>
              </w:rPr>
              <w:t xml:space="preserve">Parents </w:t>
            </w:r>
            <w:r w:rsidR="00C4662A" w:rsidRPr="00EE095E">
              <w:rPr>
                <w:rFonts w:ascii="Arial" w:hAnsi="Arial" w:cs="Arial"/>
                <w:color w:val="FF0000"/>
                <w:sz w:val="24"/>
                <w:szCs w:val="24"/>
              </w:rPr>
              <w:t xml:space="preserve"> will</w:t>
            </w:r>
            <w:proofErr w:type="gramEnd"/>
            <w:r w:rsidR="00C4662A" w:rsidRPr="00EE095E">
              <w:rPr>
                <w:rFonts w:ascii="Arial" w:hAnsi="Arial" w:cs="Arial"/>
                <w:color w:val="FF0000"/>
                <w:sz w:val="24"/>
                <w:szCs w:val="24"/>
              </w:rPr>
              <w:t xml:space="preserve"> not be available to speak to </w:t>
            </w:r>
            <w:r w:rsidRPr="00EE095E">
              <w:rPr>
                <w:rFonts w:ascii="Arial" w:hAnsi="Arial" w:cs="Arial"/>
                <w:color w:val="FF0000"/>
                <w:sz w:val="24"/>
                <w:szCs w:val="24"/>
              </w:rPr>
              <w:t xml:space="preserve">teachers </w:t>
            </w:r>
            <w:r w:rsidR="00C4662A" w:rsidRPr="00EE095E">
              <w:rPr>
                <w:rFonts w:ascii="Arial" w:hAnsi="Arial" w:cs="Arial"/>
                <w:color w:val="FF0000"/>
                <w:sz w:val="24"/>
                <w:szCs w:val="24"/>
              </w:rPr>
              <w:t xml:space="preserve">unless teachers initiate the contact. Teachers must commit their time to ensuring that all children safely leave their care. Parents can contact teachers through the school office if they have queries about the day or they require an appointment. </w:t>
            </w:r>
          </w:p>
          <w:p w:rsidR="00494756" w:rsidRPr="00EE095E" w:rsidRDefault="00C4662A" w:rsidP="00C4662A">
            <w:pPr>
              <w:rPr>
                <w:rFonts w:ascii="Arial" w:hAnsi="Arial" w:cs="Arial"/>
                <w:i/>
                <w:color w:val="FF0000"/>
                <w:sz w:val="24"/>
                <w:szCs w:val="24"/>
              </w:rPr>
            </w:pPr>
            <w:r w:rsidRPr="00EE095E">
              <w:rPr>
                <w:rFonts w:ascii="Arial" w:hAnsi="Arial" w:cs="Arial"/>
                <w:color w:val="FF0000"/>
                <w:sz w:val="24"/>
                <w:szCs w:val="24"/>
              </w:rPr>
              <w:t xml:space="preserve"> </w:t>
            </w:r>
            <w:r w:rsidRPr="00EE095E">
              <w:rPr>
                <w:rFonts w:ascii="Arial" w:hAnsi="Arial" w:cs="Arial"/>
                <w:i/>
                <w:color w:val="FF0000"/>
                <w:sz w:val="24"/>
                <w:szCs w:val="24"/>
              </w:rPr>
              <w:t xml:space="preserve">The DfE guidance states that coming into the site without an appointment is not allowed. </w:t>
            </w:r>
          </w:p>
          <w:p w:rsidR="00494756" w:rsidRPr="00EE095E" w:rsidRDefault="00494756" w:rsidP="00C4662A">
            <w:pPr>
              <w:rPr>
                <w:rFonts w:ascii="Arial" w:hAnsi="Arial" w:cs="Arial"/>
                <w:sz w:val="24"/>
                <w:szCs w:val="24"/>
              </w:rPr>
            </w:pPr>
          </w:p>
          <w:p w:rsidR="007942EF" w:rsidRPr="00EE095E" w:rsidRDefault="007942EF" w:rsidP="00C4662A">
            <w:pPr>
              <w:rPr>
                <w:rFonts w:ascii="Arial" w:hAnsi="Arial" w:cs="Arial"/>
                <w:b/>
                <w:sz w:val="24"/>
                <w:szCs w:val="24"/>
                <w:u w:val="single"/>
              </w:rPr>
            </w:pPr>
            <w:r w:rsidRPr="00EE095E">
              <w:rPr>
                <w:rFonts w:ascii="Arial" w:hAnsi="Arial" w:cs="Arial"/>
                <w:b/>
                <w:sz w:val="24"/>
                <w:szCs w:val="24"/>
                <w:u w:val="single"/>
              </w:rPr>
              <w:t>Breaktime and Lunchtime</w:t>
            </w:r>
          </w:p>
          <w:p w:rsidR="007942EF" w:rsidRPr="00EE095E" w:rsidRDefault="007942EF" w:rsidP="00C4662A">
            <w:pPr>
              <w:rPr>
                <w:rFonts w:ascii="Arial" w:hAnsi="Arial" w:cs="Arial"/>
                <w:sz w:val="24"/>
                <w:szCs w:val="24"/>
              </w:rPr>
            </w:pPr>
            <w:r w:rsidRPr="00EE095E">
              <w:rPr>
                <w:rFonts w:ascii="Arial" w:hAnsi="Arial" w:cs="Arial"/>
                <w:sz w:val="24"/>
                <w:szCs w:val="24"/>
              </w:rPr>
              <w:t xml:space="preserve">Year group bubbles are not to mix at playtimes or </w:t>
            </w:r>
            <w:proofErr w:type="spellStart"/>
            <w:r w:rsidRPr="00EE095E">
              <w:rPr>
                <w:rFonts w:ascii="Arial" w:hAnsi="Arial" w:cs="Arial"/>
                <w:sz w:val="24"/>
                <w:szCs w:val="24"/>
              </w:rPr>
              <w:t>lunctimes</w:t>
            </w:r>
            <w:proofErr w:type="spellEnd"/>
            <w:r w:rsidRPr="00EE095E">
              <w:rPr>
                <w:rFonts w:ascii="Arial" w:hAnsi="Arial" w:cs="Arial"/>
                <w:sz w:val="24"/>
                <w:szCs w:val="24"/>
              </w:rPr>
              <w:t>.  Classes are given set playgrounds and times to adhere to.</w:t>
            </w:r>
          </w:p>
          <w:p w:rsidR="007942EF" w:rsidRPr="00EE095E" w:rsidRDefault="007942EF" w:rsidP="00C4662A">
            <w:pPr>
              <w:rPr>
                <w:rFonts w:ascii="Arial" w:hAnsi="Arial" w:cs="Arial"/>
                <w:sz w:val="24"/>
                <w:szCs w:val="24"/>
              </w:rPr>
            </w:pPr>
            <w:r w:rsidRPr="00EE095E">
              <w:rPr>
                <w:rFonts w:ascii="Arial" w:hAnsi="Arial" w:cs="Arial"/>
                <w:sz w:val="24"/>
                <w:szCs w:val="24"/>
              </w:rPr>
              <w:t>Children will eat in the school hall in class bubbles.</w:t>
            </w:r>
          </w:p>
          <w:p w:rsidR="007942EF" w:rsidRPr="00EE095E" w:rsidRDefault="007942EF" w:rsidP="00C4662A">
            <w:pPr>
              <w:rPr>
                <w:rFonts w:ascii="Arial" w:hAnsi="Arial" w:cs="Arial"/>
                <w:sz w:val="24"/>
                <w:szCs w:val="24"/>
              </w:rPr>
            </w:pPr>
            <w:r w:rsidRPr="00EE095E">
              <w:rPr>
                <w:rFonts w:ascii="Arial" w:hAnsi="Arial" w:cs="Arial"/>
                <w:sz w:val="24"/>
                <w:szCs w:val="24"/>
              </w:rPr>
              <w:t>YR and Y1 – 12-12.30pm eat in the hall. 12.30-1pm designated playground time.</w:t>
            </w:r>
          </w:p>
          <w:p w:rsidR="007942EF" w:rsidRPr="00EE095E" w:rsidRDefault="007942EF" w:rsidP="00C4662A">
            <w:pPr>
              <w:rPr>
                <w:rFonts w:ascii="Arial" w:hAnsi="Arial" w:cs="Arial"/>
                <w:sz w:val="24"/>
                <w:szCs w:val="24"/>
              </w:rPr>
            </w:pPr>
            <w:r w:rsidRPr="00EE095E">
              <w:rPr>
                <w:rFonts w:ascii="Arial" w:hAnsi="Arial" w:cs="Arial"/>
                <w:sz w:val="24"/>
                <w:szCs w:val="24"/>
              </w:rPr>
              <w:t xml:space="preserve">Y2 and KS2 – 12-12.30 designated playground time12.30-1pm eat in the hall.  </w:t>
            </w:r>
          </w:p>
          <w:p w:rsidR="007942EF" w:rsidRPr="00EE095E" w:rsidRDefault="007942EF" w:rsidP="00C4662A">
            <w:pPr>
              <w:rPr>
                <w:rFonts w:ascii="Arial" w:hAnsi="Arial" w:cs="Arial"/>
                <w:sz w:val="24"/>
                <w:szCs w:val="24"/>
              </w:rPr>
            </w:pPr>
          </w:p>
          <w:p w:rsidR="007942EF" w:rsidRPr="00EE095E" w:rsidRDefault="007942EF" w:rsidP="00C4662A">
            <w:pPr>
              <w:rPr>
                <w:rFonts w:ascii="Arial" w:hAnsi="Arial" w:cs="Arial"/>
                <w:sz w:val="24"/>
                <w:szCs w:val="24"/>
              </w:rPr>
            </w:pPr>
          </w:p>
          <w:p w:rsidR="007942EF" w:rsidRPr="00EE095E" w:rsidRDefault="007942EF" w:rsidP="00C4662A">
            <w:pPr>
              <w:rPr>
                <w:rFonts w:ascii="Arial" w:hAnsi="Arial" w:cs="Arial"/>
                <w:b/>
                <w:sz w:val="24"/>
                <w:szCs w:val="24"/>
                <w:u w:val="single"/>
              </w:rPr>
            </w:pPr>
            <w:r w:rsidRPr="00EE095E">
              <w:rPr>
                <w:rFonts w:ascii="Arial" w:hAnsi="Arial" w:cs="Arial"/>
                <w:b/>
                <w:sz w:val="24"/>
                <w:szCs w:val="24"/>
                <w:u w:val="single"/>
              </w:rPr>
              <w:t>Breakfast and Afterschool Club</w:t>
            </w:r>
          </w:p>
          <w:p w:rsidR="007942EF" w:rsidRPr="00EE095E" w:rsidRDefault="007942EF" w:rsidP="00C4662A">
            <w:pPr>
              <w:rPr>
                <w:rFonts w:ascii="Arial" w:hAnsi="Arial" w:cs="Arial"/>
                <w:sz w:val="24"/>
                <w:szCs w:val="24"/>
              </w:rPr>
            </w:pPr>
            <w:r w:rsidRPr="00EE095E">
              <w:rPr>
                <w:rFonts w:ascii="Arial" w:hAnsi="Arial" w:cs="Arial"/>
                <w:sz w:val="24"/>
                <w:szCs w:val="24"/>
              </w:rPr>
              <w:t>Breakfast club will open at 7.45am £3.00 per session.</w:t>
            </w:r>
          </w:p>
          <w:p w:rsidR="007942EF" w:rsidRPr="00EE095E" w:rsidRDefault="007942EF" w:rsidP="00C4662A">
            <w:pPr>
              <w:rPr>
                <w:rFonts w:ascii="Arial" w:hAnsi="Arial" w:cs="Arial"/>
                <w:sz w:val="24"/>
                <w:szCs w:val="24"/>
              </w:rPr>
            </w:pPr>
            <w:r w:rsidRPr="00EE095E">
              <w:rPr>
                <w:rFonts w:ascii="Arial" w:hAnsi="Arial" w:cs="Arial"/>
                <w:sz w:val="24"/>
                <w:szCs w:val="24"/>
              </w:rPr>
              <w:t>After school club will close at 4.30pm £3.00 per session</w:t>
            </w:r>
          </w:p>
          <w:p w:rsidR="007942EF" w:rsidRPr="00EE095E" w:rsidRDefault="007942EF" w:rsidP="00C4662A">
            <w:pPr>
              <w:rPr>
                <w:rFonts w:ascii="Arial" w:hAnsi="Arial" w:cs="Arial"/>
                <w:sz w:val="24"/>
                <w:szCs w:val="24"/>
              </w:rPr>
            </w:pPr>
            <w:r w:rsidRPr="00EE095E">
              <w:rPr>
                <w:rFonts w:ascii="Arial" w:hAnsi="Arial" w:cs="Arial"/>
                <w:sz w:val="24"/>
                <w:szCs w:val="24"/>
              </w:rPr>
              <w:t xml:space="preserve">Bookings to be made via </w:t>
            </w:r>
            <w:proofErr w:type="spellStart"/>
            <w:r w:rsidRPr="00EE095E">
              <w:rPr>
                <w:rFonts w:ascii="Arial" w:hAnsi="Arial" w:cs="Arial"/>
                <w:sz w:val="24"/>
                <w:szCs w:val="24"/>
              </w:rPr>
              <w:t>ParentMail</w:t>
            </w:r>
            <w:proofErr w:type="spellEnd"/>
            <w:r w:rsidRPr="00EE095E">
              <w:rPr>
                <w:rFonts w:ascii="Arial" w:hAnsi="Arial" w:cs="Arial"/>
                <w:sz w:val="24"/>
                <w:szCs w:val="24"/>
              </w:rPr>
              <w:t xml:space="preserve"> 1 day in advance minimum. </w:t>
            </w:r>
          </w:p>
          <w:p w:rsidR="007942EF" w:rsidRPr="00EE095E" w:rsidRDefault="007942EF" w:rsidP="00C4662A">
            <w:pPr>
              <w:rPr>
                <w:rFonts w:ascii="Arial" w:hAnsi="Arial" w:cs="Arial"/>
                <w:sz w:val="24"/>
                <w:szCs w:val="24"/>
              </w:rPr>
            </w:pPr>
            <w:r w:rsidRPr="00EE095E">
              <w:rPr>
                <w:rFonts w:ascii="Arial" w:hAnsi="Arial" w:cs="Arial"/>
                <w:sz w:val="24"/>
                <w:szCs w:val="24"/>
              </w:rPr>
              <w:t>Children will be split into year group bubbles and will not mix.</w:t>
            </w:r>
          </w:p>
          <w:p w:rsidR="007942EF" w:rsidRPr="00EE095E" w:rsidRDefault="007942EF" w:rsidP="00C4662A">
            <w:pPr>
              <w:rPr>
                <w:rFonts w:ascii="Arial" w:hAnsi="Arial" w:cs="Arial"/>
                <w:b/>
                <w:sz w:val="24"/>
                <w:szCs w:val="24"/>
              </w:rPr>
            </w:pPr>
          </w:p>
          <w:p w:rsidR="00494756" w:rsidRPr="00EE095E" w:rsidRDefault="00494756" w:rsidP="00C4662A">
            <w:pPr>
              <w:rPr>
                <w:rFonts w:ascii="Arial" w:hAnsi="Arial" w:cs="Arial"/>
                <w:b/>
                <w:sz w:val="24"/>
                <w:szCs w:val="24"/>
                <w:u w:val="single"/>
              </w:rPr>
            </w:pPr>
            <w:r w:rsidRPr="00EE095E">
              <w:rPr>
                <w:rFonts w:ascii="Arial" w:hAnsi="Arial" w:cs="Arial"/>
                <w:b/>
                <w:sz w:val="24"/>
                <w:szCs w:val="24"/>
                <w:u w:val="single"/>
              </w:rPr>
              <w:t>Cash</w:t>
            </w:r>
          </w:p>
          <w:p w:rsidR="001D2797" w:rsidRPr="00EE095E" w:rsidRDefault="00C4662A" w:rsidP="007942EF">
            <w:pPr>
              <w:rPr>
                <w:rFonts w:ascii="Arial" w:hAnsi="Arial" w:cs="Arial"/>
                <w:sz w:val="24"/>
                <w:szCs w:val="24"/>
              </w:rPr>
            </w:pPr>
            <w:r w:rsidRPr="00EE095E">
              <w:rPr>
                <w:rFonts w:ascii="Arial" w:hAnsi="Arial" w:cs="Arial"/>
                <w:sz w:val="24"/>
                <w:szCs w:val="24"/>
              </w:rPr>
              <w:t xml:space="preserve">We operate a cashless system in school and all Dinner Monies are paid to Dolce directly. Before and after school club payments are made via </w:t>
            </w:r>
            <w:proofErr w:type="spellStart"/>
            <w:r w:rsidRPr="00EE095E">
              <w:rPr>
                <w:rFonts w:ascii="Arial" w:hAnsi="Arial" w:cs="Arial"/>
                <w:sz w:val="24"/>
                <w:szCs w:val="24"/>
              </w:rPr>
              <w:t>ParentMail</w:t>
            </w:r>
            <w:proofErr w:type="spellEnd"/>
            <w:r w:rsidRPr="00EE095E">
              <w:rPr>
                <w:rFonts w:ascii="Arial" w:hAnsi="Arial" w:cs="Arial"/>
                <w:sz w:val="24"/>
                <w:szCs w:val="24"/>
              </w:rPr>
              <w:t xml:space="preserve">. </w:t>
            </w:r>
          </w:p>
        </w:tc>
      </w:tr>
    </w:tbl>
    <w:p w:rsidR="001D2797" w:rsidRPr="00EE095E" w:rsidRDefault="001D2797" w:rsidP="00C4662A">
      <w:pPr>
        <w:spacing w:after="0"/>
        <w:ind w:right="24"/>
        <w:rPr>
          <w:rFonts w:ascii="Arial" w:hAnsi="Arial" w:cs="Arial"/>
          <w:sz w:val="24"/>
          <w:szCs w:val="24"/>
        </w:rPr>
      </w:pPr>
    </w:p>
    <w:p w:rsidR="001D2797" w:rsidRPr="00EE095E" w:rsidRDefault="001D2797">
      <w:pPr>
        <w:spacing w:after="0"/>
        <w:ind w:left="-427" w:right="24"/>
        <w:rPr>
          <w:rFonts w:ascii="Arial" w:hAnsi="Arial" w:cs="Arial"/>
          <w:sz w:val="24"/>
          <w:szCs w:val="24"/>
        </w:rPr>
      </w:pPr>
    </w:p>
    <w:tbl>
      <w:tblPr>
        <w:tblStyle w:val="TableGrid"/>
        <w:tblW w:w="10856" w:type="dxa"/>
        <w:tblInd w:w="6" w:type="dxa"/>
        <w:tblCellMar>
          <w:top w:w="45" w:type="dxa"/>
          <w:left w:w="107" w:type="dxa"/>
          <w:right w:w="70" w:type="dxa"/>
        </w:tblCellMar>
        <w:tblLook w:val="04A0" w:firstRow="1" w:lastRow="0" w:firstColumn="1" w:lastColumn="0" w:noHBand="0" w:noVBand="1"/>
      </w:tblPr>
      <w:tblGrid>
        <w:gridCol w:w="2404"/>
        <w:gridCol w:w="8452"/>
      </w:tblGrid>
      <w:tr w:rsidR="001D2797" w:rsidRPr="00EE095E">
        <w:trPr>
          <w:trHeight w:val="10751"/>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1D2797">
            <w:pPr>
              <w:rPr>
                <w:rFonts w:ascii="Arial" w:hAnsi="Arial" w:cs="Arial"/>
                <w:sz w:val="24"/>
                <w:szCs w:val="24"/>
              </w:rPr>
            </w:pP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1D2797" w:rsidP="00DC6C7D">
            <w:pPr>
              <w:rPr>
                <w:rFonts w:ascii="Arial" w:hAnsi="Arial" w:cs="Arial"/>
                <w:sz w:val="24"/>
                <w:szCs w:val="24"/>
              </w:rPr>
            </w:pPr>
          </w:p>
          <w:p w:rsidR="001D2797" w:rsidRPr="00EE095E" w:rsidRDefault="00C704DC">
            <w:pPr>
              <w:ind w:left="1"/>
              <w:rPr>
                <w:rFonts w:ascii="Arial" w:hAnsi="Arial" w:cs="Arial"/>
                <w:sz w:val="24"/>
                <w:szCs w:val="24"/>
              </w:rPr>
            </w:pPr>
            <w:r w:rsidRPr="00EE095E">
              <w:rPr>
                <w:rFonts w:ascii="Arial" w:hAnsi="Arial" w:cs="Arial"/>
                <w:b/>
                <w:sz w:val="24"/>
                <w:szCs w:val="24"/>
              </w:rPr>
              <w:t>Other considerations</w:t>
            </w: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1" w:line="241" w:lineRule="auto"/>
              <w:ind w:left="1" w:right="75"/>
              <w:rPr>
                <w:rFonts w:ascii="Arial" w:hAnsi="Arial" w:cs="Arial"/>
                <w:sz w:val="24"/>
                <w:szCs w:val="24"/>
              </w:rPr>
            </w:pPr>
            <w:r w:rsidRPr="00EE095E">
              <w:rPr>
                <w:rFonts w:ascii="Arial" w:hAnsi="Arial" w:cs="Arial"/>
                <w:sz w:val="24"/>
                <w:szCs w:val="24"/>
              </w:rPr>
              <w:t xml:space="preserve">Supply teachers will only be used as a last resort and when possible will be booked in week blocks. </w:t>
            </w:r>
            <w:proofErr w:type="gramStart"/>
            <w:r w:rsidRPr="00EE095E">
              <w:rPr>
                <w:rFonts w:ascii="Arial" w:hAnsi="Arial" w:cs="Arial"/>
                <w:sz w:val="24"/>
                <w:szCs w:val="24"/>
              </w:rPr>
              <w:t>Likewise</w:t>
            </w:r>
            <w:proofErr w:type="gramEnd"/>
            <w:r w:rsidRPr="00EE095E">
              <w:rPr>
                <w:rFonts w:ascii="Arial" w:hAnsi="Arial" w:cs="Arial"/>
                <w:sz w:val="24"/>
                <w:szCs w:val="24"/>
              </w:rPr>
              <w:t xml:space="preserve"> specialists, therapists, clinicians and other support staff for pupils with SEND should provide interventions as usual. However, they must be made aware of school procedures and they must adhere to them. Social workers responding to emergency CP disclosures can work with children on site.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ind w:left="1"/>
              <w:rPr>
                <w:rFonts w:ascii="Arial" w:hAnsi="Arial" w:cs="Arial"/>
                <w:sz w:val="24"/>
                <w:szCs w:val="24"/>
              </w:rPr>
            </w:pPr>
            <w:r w:rsidRPr="00EE095E">
              <w:rPr>
                <w:rFonts w:ascii="Arial" w:hAnsi="Arial" w:cs="Arial"/>
                <w:sz w:val="24"/>
                <w:szCs w:val="24"/>
              </w:rPr>
              <w:t xml:space="preserve">Where contractors can attend outside of school hours they should. If that is not possible, they should follow all procedures as determined by school.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A record of all visitors must be kept to support NHS Test and Trace.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1" w:lineRule="auto"/>
              <w:ind w:left="1"/>
              <w:rPr>
                <w:rFonts w:ascii="Arial" w:hAnsi="Arial" w:cs="Arial"/>
                <w:sz w:val="24"/>
                <w:szCs w:val="24"/>
              </w:rPr>
            </w:pPr>
            <w:r w:rsidRPr="00EE095E">
              <w:rPr>
                <w:rFonts w:ascii="Arial" w:hAnsi="Arial" w:cs="Arial"/>
                <w:sz w:val="24"/>
                <w:szCs w:val="24"/>
              </w:rPr>
              <w:t>In terms of classroom resources, for regularly used stationery, children will all have their own individual set that is not to be shared. Other classroom resources like books and games can be used within the</w:t>
            </w:r>
            <w:r w:rsidR="00DC6C7D" w:rsidRPr="00EE095E">
              <w:rPr>
                <w:rFonts w:ascii="Arial" w:hAnsi="Arial" w:cs="Arial"/>
                <w:sz w:val="24"/>
                <w:szCs w:val="24"/>
              </w:rPr>
              <w:t xml:space="preserve"> year group</w:t>
            </w:r>
            <w:r w:rsidRPr="00EE095E">
              <w:rPr>
                <w:rFonts w:ascii="Arial" w:hAnsi="Arial" w:cs="Arial"/>
                <w:sz w:val="24"/>
                <w:szCs w:val="24"/>
              </w:rPr>
              <w:t xml:space="preserve"> bubble but should be cleaned following use. Books taken home will be ‘isolated’ for 72 hours before being put back into circulation. A collection of relevant age appropriate reading books will be kept in classrooms rather than the </w:t>
            </w:r>
            <w:r w:rsidR="00DC6C7D" w:rsidRPr="00EE095E">
              <w:rPr>
                <w:rFonts w:ascii="Arial" w:hAnsi="Arial" w:cs="Arial"/>
                <w:sz w:val="24"/>
                <w:szCs w:val="24"/>
              </w:rPr>
              <w:t>school library.</w:t>
            </w:r>
            <w:r w:rsidR="00494756" w:rsidRPr="00EE095E">
              <w:rPr>
                <w:rFonts w:ascii="Arial" w:hAnsi="Arial" w:cs="Arial"/>
                <w:sz w:val="24"/>
                <w:szCs w:val="24"/>
              </w:rPr>
              <w:t xml:space="preserve">  Teachers can take pupil books home to mark where necessary.</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ind w:left="1"/>
              <w:rPr>
                <w:rFonts w:ascii="Arial" w:hAnsi="Arial" w:cs="Arial"/>
                <w:sz w:val="24"/>
                <w:szCs w:val="24"/>
              </w:rPr>
            </w:pPr>
            <w:r w:rsidRPr="00EE095E">
              <w:rPr>
                <w:rFonts w:ascii="Arial" w:hAnsi="Arial" w:cs="Arial"/>
                <w:sz w:val="24"/>
                <w:szCs w:val="24"/>
              </w:rPr>
              <w:t xml:space="preserve">Shared resources, like art/science equipment should be meticulously cleaned between use or rotated to allow 72 hours between use to ensure they are safe.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1" w:lineRule="auto"/>
              <w:ind w:left="1"/>
              <w:rPr>
                <w:rFonts w:ascii="Arial" w:hAnsi="Arial" w:cs="Arial"/>
                <w:sz w:val="24"/>
                <w:szCs w:val="24"/>
              </w:rPr>
            </w:pPr>
            <w:r w:rsidRPr="00EE095E">
              <w:rPr>
                <w:rFonts w:ascii="Arial" w:hAnsi="Arial" w:cs="Arial"/>
                <w:sz w:val="24"/>
                <w:szCs w:val="24"/>
              </w:rPr>
              <w:t xml:space="preserve">After playtimes, children should wash or sanitise their hands before </w:t>
            </w:r>
            <w:proofErr w:type="spellStart"/>
            <w:r w:rsidRPr="00EE095E">
              <w:rPr>
                <w:rFonts w:ascii="Arial" w:hAnsi="Arial" w:cs="Arial"/>
                <w:sz w:val="24"/>
                <w:szCs w:val="24"/>
              </w:rPr>
              <w:t>re entering</w:t>
            </w:r>
            <w:proofErr w:type="spellEnd"/>
            <w:r w:rsidRPr="00EE095E">
              <w:rPr>
                <w:rFonts w:ascii="Arial" w:hAnsi="Arial" w:cs="Arial"/>
                <w:sz w:val="24"/>
                <w:szCs w:val="24"/>
              </w:rPr>
              <w:t xml:space="preserve"> the classroom.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496B04" w:rsidRPr="00EE095E" w:rsidRDefault="00496B04">
            <w:pPr>
              <w:spacing w:after="1" w:line="241" w:lineRule="auto"/>
              <w:ind w:left="1"/>
              <w:rPr>
                <w:rFonts w:ascii="Arial" w:hAnsi="Arial" w:cs="Arial"/>
                <w:sz w:val="24"/>
                <w:szCs w:val="24"/>
              </w:rPr>
            </w:pPr>
            <w:r w:rsidRPr="00EE095E">
              <w:rPr>
                <w:rFonts w:ascii="Arial" w:hAnsi="Arial" w:cs="Arial"/>
                <w:sz w:val="24"/>
                <w:szCs w:val="24"/>
              </w:rPr>
              <w:t>The only items p</w:t>
            </w:r>
            <w:r w:rsidR="00C704DC" w:rsidRPr="00EE095E">
              <w:rPr>
                <w:rFonts w:ascii="Arial" w:hAnsi="Arial" w:cs="Arial"/>
                <w:sz w:val="24"/>
                <w:szCs w:val="24"/>
              </w:rPr>
              <w:t>upils</w:t>
            </w:r>
            <w:r w:rsidRPr="00EE095E">
              <w:rPr>
                <w:rFonts w:ascii="Arial" w:hAnsi="Arial" w:cs="Arial"/>
                <w:sz w:val="24"/>
                <w:szCs w:val="24"/>
              </w:rPr>
              <w:t xml:space="preserve"> can bring into school are:</w:t>
            </w:r>
          </w:p>
          <w:p w:rsidR="00496B04" w:rsidRPr="00EE095E" w:rsidRDefault="00496B04">
            <w:pPr>
              <w:spacing w:after="1" w:line="241" w:lineRule="auto"/>
              <w:ind w:left="1"/>
              <w:rPr>
                <w:rFonts w:ascii="Arial" w:hAnsi="Arial" w:cs="Arial"/>
                <w:sz w:val="24"/>
                <w:szCs w:val="24"/>
              </w:rPr>
            </w:pPr>
            <w:r w:rsidRPr="00EE095E">
              <w:rPr>
                <w:rFonts w:ascii="Arial" w:hAnsi="Arial" w:cs="Arial"/>
                <w:sz w:val="24"/>
                <w:szCs w:val="24"/>
              </w:rPr>
              <w:t>St. Luke’s book bag</w:t>
            </w:r>
          </w:p>
          <w:p w:rsidR="00496B04" w:rsidRPr="00EE095E" w:rsidRDefault="00496B04">
            <w:pPr>
              <w:spacing w:after="1" w:line="241" w:lineRule="auto"/>
              <w:ind w:left="1"/>
              <w:rPr>
                <w:rFonts w:ascii="Arial" w:hAnsi="Arial" w:cs="Arial"/>
                <w:sz w:val="24"/>
                <w:szCs w:val="24"/>
              </w:rPr>
            </w:pPr>
            <w:r w:rsidRPr="00EE095E">
              <w:rPr>
                <w:rFonts w:ascii="Arial" w:hAnsi="Arial" w:cs="Arial"/>
                <w:sz w:val="24"/>
                <w:szCs w:val="24"/>
              </w:rPr>
              <w:t>Labelled water bottle which is to be taken home each day and washed.</w:t>
            </w:r>
          </w:p>
          <w:p w:rsidR="00496B04" w:rsidRPr="00EE095E" w:rsidRDefault="00496B04" w:rsidP="00496B04">
            <w:pPr>
              <w:spacing w:after="1" w:line="241" w:lineRule="auto"/>
              <w:ind w:left="1"/>
              <w:rPr>
                <w:rFonts w:ascii="Arial" w:hAnsi="Arial" w:cs="Arial"/>
                <w:sz w:val="24"/>
                <w:szCs w:val="24"/>
              </w:rPr>
            </w:pPr>
            <w:r w:rsidRPr="00EE095E">
              <w:rPr>
                <w:rFonts w:ascii="Arial" w:hAnsi="Arial" w:cs="Arial"/>
                <w:sz w:val="24"/>
                <w:szCs w:val="24"/>
              </w:rPr>
              <w:t xml:space="preserve">Labelled packed lunch bag/box </w:t>
            </w:r>
          </w:p>
          <w:p w:rsidR="00496B04" w:rsidRPr="00EE095E" w:rsidRDefault="00496B04" w:rsidP="00496B04">
            <w:pPr>
              <w:spacing w:after="1" w:line="241" w:lineRule="auto"/>
              <w:ind w:left="1"/>
              <w:rPr>
                <w:rFonts w:ascii="Arial" w:hAnsi="Arial" w:cs="Arial"/>
                <w:sz w:val="24"/>
                <w:szCs w:val="24"/>
              </w:rPr>
            </w:pPr>
          </w:p>
          <w:p w:rsidR="001D2797" w:rsidRPr="00EE095E" w:rsidRDefault="00C704DC" w:rsidP="00496B04">
            <w:pPr>
              <w:spacing w:after="1" w:line="241" w:lineRule="auto"/>
              <w:ind w:left="1"/>
              <w:rPr>
                <w:rFonts w:ascii="Arial" w:hAnsi="Arial" w:cs="Arial"/>
                <w:sz w:val="24"/>
                <w:szCs w:val="24"/>
              </w:rPr>
            </w:pPr>
            <w:r w:rsidRPr="00EE095E">
              <w:rPr>
                <w:rFonts w:ascii="Arial" w:hAnsi="Arial" w:cs="Arial"/>
                <w:sz w:val="24"/>
                <w:szCs w:val="24"/>
              </w:rPr>
              <w:t xml:space="preserve">There can be no ‘show and tell’.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ind w:left="1"/>
              <w:rPr>
                <w:rFonts w:ascii="Arial" w:hAnsi="Arial" w:cs="Arial"/>
                <w:sz w:val="24"/>
                <w:szCs w:val="24"/>
              </w:rPr>
            </w:pPr>
            <w:r w:rsidRPr="00EE095E">
              <w:rPr>
                <w:rFonts w:ascii="Arial" w:hAnsi="Arial" w:cs="Arial"/>
                <w:sz w:val="24"/>
                <w:szCs w:val="24"/>
              </w:rPr>
              <w:t>Pupils will wear school uniform.</w:t>
            </w:r>
            <w:r w:rsidR="00494756" w:rsidRPr="00EE095E">
              <w:rPr>
                <w:rFonts w:ascii="Arial" w:hAnsi="Arial" w:cs="Arial"/>
                <w:sz w:val="24"/>
                <w:szCs w:val="24"/>
              </w:rPr>
              <w:t xml:space="preserve"> This does not have to be washed/changed each day.</w:t>
            </w:r>
            <w:r w:rsidRPr="00EE095E">
              <w:rPr>
                <w:rFonts w:ascii="Arial" w:hAnsi="Arial" w:cs="Arial"/>
                <w:sz w:val="24"/>
                <w:szCs w:val="24"/>
              </w:rPr>
              <w:t xml:space="preserve"> Outdoor PE Kits will be worn to school by children in Y</w:t>
            </w:r>
            <w:r w:rsidR="00DC6C7D" w:rsidRPr="00EE095E">
              <w:rPr>
                <w:rFonts w:ascii="Arial" w:hAnsi="Arial" w:cs="Arial"/>
                <w:sz w:val="24"/>
                <w:szCs w:val="24"/>
              </w:rPr>
              <w:t>R</w:t>
            </w:r>
            <w:r w:rsidRPr="00EE095E">
              <w:rPr>
                <w:rFonts w:ascii="Arial" w:hAnsi="Arial" w:cs="Arial"/>
                <w:sz w:val="24"/>
                <w:szCs w:val="24"/>
              </w:rPr>
              <w:t xml:space="preserve">-6 on days that their class has PE. </w:t>
            </w:r>
            <w:r w:rsidR="00494756"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496B04" w:rsidRPr="00EE095E" w:rsidRDefault="00496B04" w:rsidP="00496B04">
            <w:pPr>
              <w:spacing w:line="242" w:lineRule="auto"/>
              <w:rPr>
                <w:rFonts w:ascii="Arial" w:hAnsi="Arial" w:cs="Arial"/>
                <w:sz w:val="24"/>
                <w:szCs w:val="24"/>
              </w:rPr>
            </w:pPr>
          </w:p>
        </w:tc>
      </w:tr>
      <w:tr w:rsidR="001D2797" w:rsidRPr="00EE095E" w:rsidTr="00462237">
        <w:trPr>
          <w:trHeight w:val="3676"/>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rPr>
                <w:rFonts w:ascii="Arial" w:hAnsi="Arial" w:cs="Arial"/>
                <w:sz w:val="24"/>
                <w:szCs w:val="24"/>
              </w:rPr>
            </w:pPr>
            <w:r w:rsidRPr="00EE095E">
              <w:rPr>
                <w:rFonts w:ascii="Arial" w:hAnsi="Arial" w:cs="Arial"/>
                <w:b/>
                <w:i/>
                <w:sz w:val="24"/>
                <w:szCs w:val="24"/>
              </w:rPr>
              <w:lastRenderedPageBreak/>
              <w:t xml:space="preserve">Prevention </w:t>
            </w:r>
          </w:p>
          <w:p w:rsidR="001D2797" w:rsidRPr="00EE095E" w:rsidRDefault="00C704DC">
            <w:pPr>
              <w:spacing w:after="12"/>
              <w:rPr>
                <w:rFonts w:ascii="Arial" w:hAnsi="Arial" w:cs="Arial"/>
                <w:sz w:val="24"/>
                <w:szCs w:val="24"/>
              </w:rPr>
            </w:pPr>
            <w:r w:rsidRPr="00EE095E">
              <w:rPr>
                <w:rFonts w:ascii="Arial" w:hAnsi="Arial" w:cs="Arial"/>
                <w:b/>
                <w:i/>
                <w:sz w:val="24"/>
                <w:szCs w:val="24"/>
              </w:rPr>
              <w:t xml:space="preserve"> </w:t>
            </w:r>
          </w:p>
          <w:p w:rsidR="001D2797" w:rsidRPr="00EE095E" w:rsidRDefault="00C704DC">
            <w:pPr>
              <w:ind w:left="456" w:right="153" w:hanging="360"/>
              <w:jc w:val="both"/>
              <w:rPr>
                <w:rFonts w:ascii="Arial" w:hAnsi="Arial" w:cs="Arial"/>
                <w:sz w:val="24"/>
                <w:szCs w:val="24"/>
              </w:rPr>
            </w:pPr>
            <w:r w:rsidRPr="00EE095E">
              <w:rPr>
                <w:rFonts w:ascii="Arial" w:hAnsi="Arial" w:cs="Arial"/>
                <w:b/>
                <w:sz w:val="24"/>
                <w:szCs w:val="24"/>
              </w:rPr>
              <w:t>6.</w:t>
            </w:r>
            <w:r w:rsidRPr="00EE095E">
              <w:rPr>
                <w:rFonts w:ascii="Arial" w:eastAsia="Arial" w:hAnsi="Arial" w:cs="Arial"/>
                <w:b/>
                <w:sz w:val="24"/>
                <w:szCs w:val="24"/>
              </w:rPr>
              <w:t xml:space="preserve"> </w:t>
            </w:r>
            <w:r w:rsidRPr="00EE095E">
              <w:rPr>
                <w:rFonts w:ascii="Arial" w:hAnsi="Arial" w:cs="Arial"/>
                <w:b/>
                <w:sz w:val="24"/>
                <w:szCs w:val="24"/>
              </w:rPr>
              <w:t>Where necessary, wear appropriate personal protective equipment (PPE).</w:t>
            </w:r>
            <w:r w:rsidRPr="00EE095E">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5C4E36" w:rsidRPr="00EE095E" w:rsidRDefault="005C4E36">
            <w:pPr>
              <w:spacing w:after="2" w:line="239" w:lineRule="auto"/>
              <w:ind w:left="1"/>
              <w:rPr>
                <w:rFonts w:ascii="Arial" w:hAnsi="Arial" w:cs="Arial"/>
                <w:sz w:val="24"/>
                <w:szCs w:val="24"/>
              </w:rPr>
            </w:pPr>
            <w:r w:rsidRPr="00EE095E">
              <w:rPr>
                <w:rFonts w:ascii="Arial" w:hAnsi="Arial" w:cs="Arial"/>
                <w:sz w:val="24"/>
                <w:szCs w:val="24"/>
              </w:rPr>
              <w:t xml:space="preserve">Fluid resistant facemasks will be worn by all staff inside and outside the classroom.  If staff can maintain a 2m distance at the front of the classroom they can remove their masks. </w:t>
            </w:r>
          </w:p>
          <w:p w:rsidR="005C4E36" w:rsidRPr="00EE095E" w:rsidRDefault="005C4E36">
            <w:pPr>
              <w:spacing w:after="2" w:line="239" w:lineRule="auto"/>
              <w:ind w:left="1"/>
              <w:rPr>
                <w:rFonts w:ascii="Arial" w:hAnsi="Arial" w:cs="Arial"/>
                <w:sz w:val="24"/>
                <w:szCs w:val="24"/>
              </w:rPr>
            </w:pPr>
          </w:p>
          <w:p w:rsidR="001D2797" w:rsidRPr="00EE095E" w:rsidRDefault="00C704DC" w:rsidP="005C4E36">
            <w:pPr>
              <w:ind w:left="1"/>
              <w:rPr>
                <w:rFonts w:ascii="Arial" w:hAnsi="Arial" w:cs="Arial"/>
                <w:sz w:val="24"/>
                <w:szCs w:val="24"/>
              </w:rPr>
            </w:pPr>
            <w:r w:rsidRPr="00EE095E">
              <w:rPr>
                <w:rFonts w:ascii="Arial" w:hAnsi="Arial" w:cs="Arial"/>
                <w:sz w:val="24"/>
                <w:szCs w:val="24"/>
              </w:rPr>
              <w:t xml:space="preserve">The PPE available in school for dealing with cleaning of potentially infected zones and supporting ill children or adults is as follows: </w:t>
            </w:r>
          </w:p>
          <w:p w:rsidR="001D2797" w:rsidRPr="00EE095E" w:rsidRDefault="00C704DC">
            <w:pPr>
              <w:spacing w:after="11"/>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numPr>
                <w:ilvl w:val="0"/>
                <w:numId w:val="7"/>
              </w:numPr>
              <w:spacing w:after="11"/>
              <w:ind w:hanging="360"/>
              <w:rPr>
                <w:rFonts w:ascii="Arial" w:hAnsi="Arial" w:cs="Arial"/>
                <w:sz w:val="24"/>
                <w:szCs w:val="24"/>
              </w:rPr>
            </w:pPr>
            <w:r w:rsidRPr="00EE095E">
              <w:rPr>
                <w:rFonts w:ascii="Arial" w:hAnsi="Arial" w:cs="Arial"/>
                <w:sz w:val="24"/>
                <w:szCs w:val="24"/>
              </w:rPr>
              <w:t xml:space="preserve">Face masks </w:t>
            </w:r>
          </w:p>
          <w:p w:rsidR="001D2797" w:rsidRPr="00EE095E" w:rsidRDefault="00C704DC">
            <w:pPr>
              <w:numPr>
                <w:ilvl w:val="0"/>
                <w:numId w:val="7"/>
              </w:numPr>
              <w:spacing w:after="13"/>
              <w:ind w:hanging="360"/>
              <w:rPr>
                <w:rFonts w:ascii="Arial" w:hAnsi="Arial" w:cs="Arial"/>
                <w:sz w:val="24"/>
                <w:szCs w:val="24"/>
              </w:rPr>
            </w:pPr>
            <w:r w:rsidRPr="00EE095E">
              <w:rPr>
                <w:rFonts w:ascii="Arial" w:hAnsi="Arial" w:cs="Arial"/>
                <w:sz w:val="24"/>
                <w:szCs w:val="24"/>
              </w:rPr>
              <w:t xml:space="preserve">Aprons </w:t>
            </w:r>
          </w:p>
          <w:p w:rsidR="001D2797" w:rsidRPr="00EE095E" w:rsidRDefault="00C704DC">
            <w:pPr>
              <w:numPr>
                <w:ilvl w:val="0"/>
                <w:numId w:val="7"/>
              </w:numPr>
              <w:spacing w:after="10"/>
              <w:ind w:hanging="360"/>
              <w:rPr>
                <w:rFonts w:ascii="Arial" w:hAnsi="Arial" w:cs="Arial"/>
                <w:sz w:val="24"/>
                <w:szCs w:val="24"/>
              </w:rPr>
            </w:pPr>
            <w:r w:rsidRPr="00EE095E">
              <w:rPr>
                <w:rFonts w:ascii="Arial" w:hAnsi="Arial" w:cs="Arial"/>
                <w:sz w:val="24"/>
                <w:szCs w:val="24"/>
              </w:rPr>
              <w:t xml:space="preserve">Gloves </w:t>
            </w:r>
          </w:p>
          <w:p w:rsidR="001D2797" w:rsidRPr="00EE095E" w:rsidRDefault="00C704DC">
            <w:pPr>
              <w:numPr>
                <w:ilvl w:val="0"/>
                <w:numId w:val="7"/>
              </w:numPr>
              <w:ind w:hanging="360"/>
              <w:rPr>
                <w:rFonts w:ascii="Arial" w:hAnsi="Arial" w:cs="Arial"/>
                <w:sz w:val="24"/>
                <w:szCs w:val="24"/>
              </w:rPr>
            </w:pPr>
            <w:r w:rsidRPr="00EE095E">
              <w:rPr>
                <w:rFonts w:ascii="Arial" w:hAnsi="Arial" w:cs="Arial"/>
                <w:sz w:val="24"/>
                <w:szCs w:val="24"/>
              </w:rPr>
              <w:t xml:space="preserve">Face shields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Children need to know that</w:t>
            </w:r>
            <w:r w:rsidR="005C4E36" w:rsidRPr="00EE095E">
              <w:rPr>
                <w:rFonts w:ascii="Arial" w:hAnsi="Arial" w:cs="Arial"/>
                <w:sz w:val="24"/>
                <w:szCs w:val="24"/>
              </w:rPr>
              <w:t xml:space="preserve"> </w:t>
            </w:r>
            <w:r w:rsidRPr="00EE095E">
              <w:rPr>
                <w:rFonts w:ascii="Arial" w:hAnsi="Arial" w:cs="Arial"/>
                <w:sz w:val="24"/>
                <w:szCs w:val="24"/>
              </w:rPr>
              <w:t xml:space="preserve">adults </w:t>
            </w:r>
            <w:r w:rsidR="005C4E36" w:rsidRPr="00EE095E">
              <w:rPr>
                <w:rFonts w:ascii="Arial" w:hAnsi="Arial" w:cs="Arial"/>
                <w:sz w:val="24"/>
                <w:szCs w:val="24"/>
              </w:rPr>
              <w:t>will</w:t>
            </w:r>
            <w:r w:rsidRPr="00EE095E">
              <w:rPr>
                <w:rFonts w:ascii="Arial" w:hAnsi="Arial" w:cs="Arial"/>
                <w:sz w:val="24"/>
                <w:szCs w:val="24"/>
              </w:rPr>
              <w:t xml:space="preserve"> be wearing PPE and that it is ‘ok’.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tc>
      </w:tr>
      <w:tr w:rsidR="001D2797" w:rsidRPr="00EE095E">
        <w:trPr>
          <w:trHeight w:val="1127"/>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rPr>
                <w:rFonts w:ascii="Arial" w:hAnsi="Arial" w:cs="Arial"/>
                <w:sz w:val="24"/>
                <w:szCs w:val="24"/>
              </w:rPr>
            </w:pPr>
            <w:r w:rsidRPr="00EE095E">
              <w:rPr>
                <w:rFonts w:ascii="Arial" w:hAnsi="Arial" w:cs="Arial"/>
                <w:b/>
                <w:i/>
                <w:sz w:val="24"/>
                <w:szCs w:val="24"/>
              </w:rPr>
              <w:t xml:space="preserve">Response to any infection </w:t>
            </w:r>
          </w:p>
          <w:p w:rsidR="001D2797" w:rsidRPr="00EE095E" w:rsidRDefault="00C704DC">
            <w:pPr>
              <w:spacing w:after="12"/>
              <w:rPr>
                <w:rFonts w:ascii="Arial" w:hAnsi="Arial" w:cs="Arial"/>
                <w:sz w:val="24"/>
                <w:szCs w:val="24"/>
              </w:rPr>
            </w:pPr>
            <w:r w:rsidRPr="00EE095E">
              <w:rPr>
                <w:rFonts w:ascii="Arial" w:hAnsi="Arial" w:cs="Arial"/>
                <w:b/>
                <w:i/>
                <w:sz w:val="24"/>
                <w:szCs w:val="24"/>
              </w:rPr>
              <w:t xml:space="preserve"> </w:t>
            </w:r>
          </w:p>
          <w:p w:rsidR="001D2797" w:rsidRPr="00EE095E" w:rsidRDefault="00C704DC">
            <w:pPr>
              <w:ind w:left="456" w:hanging="360"/>
              <w:rPr>
                <w:rFonts w:ascii="Arial" w:hAnsi="Arial" w:cs="Arial"/>
                <w:sz w:val="24"/>
                <w:szCs w:val="24"/>
              </w:rPr>
            </w:pPr>
            <w:r w:rsidRPr="00EE095E">
              <w:rPr>
                <w:rFonts w:ascii="Arial" w:hAnsi="Arial" w:cs="Arial"/>
                <w:b/>
                <w:sz w:val="24"/>
                <w:szCs w:val="24"/>
              </w:rPr>
              <w:t>7.</w:t>
            </w:r>
            <w:r w:rsidRPr="00EE095E">
              <w:rPr>
                <w:rFonts w:ascii="Arial" w:eastAsia="Arial" w:hAnsi="Arial" w:cs="Arial"/>
                <w:b/>
                <w:sz w:val="24"/>
                <w:szCs w:val="24"/>
              </w:rPr>
              <w:t xml:space="preserve"> </w:t>
            </w:r>
            <w:r w:rsidRPr="00EE095E">
              <w:rPr>
                <w:rFonts w:ascii="Arial" w:hAnsi="Arial" w:cs="Arial"/>
                <w:b/>
                <w:sz w:val="24"/>
                <w:szCs w:val="24"/>
              </w:rPr>
              <w:t xml:space="preserve">Engage with NHS Test and Trace.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Parents and staff will be informed that they are expected to engage in the NHS Test and Trace process if required to do so.  </w:t>
            </w:r>
          </w:p>
          <w:p w:rsidR="005C4E36" w:rsidRPr="00EE095E" w:rsidRDefault="005C4E36">
            <w:pPr>
              <w:ind w:left="1"/>
              <w:rPr>
                <w:rFonts w:ascii="Arial" w:hAnsi="Arial" w:cs="Arial"/>
                <w:sz w:val="24"/>
                <w:szCs w:val="24"/>
              </w:rPr>
            </w:pPr>
          </w:p>
          <w:p w:rsidR="005C4E36" w:rsidRPr="00EE095E" w:rsidRDefault="005C4E36" w:rsidP="005C4E36">
            <w:pPr>
              <w:rPr>
                <w:rFonts w:ascii="Arial" w:hAnsi="Arial" w:cs="Arial"/>
                <w:sz w:val="24"/>
                <w:szCs w:val="24"/>
              </w:rPr>
            </w:pPr>
            <w:r w:rsidRPr="00EE095E">
              <w:rPr>
                <w:rFonts w:ascii="Arial" w:hAnsi="Arial" w:cs="Arial"/>
                <w:sz w:val="24"/>
                <w:szCs w:val="24"/>
              </w:rPr>
              <w:t xml:space="preserve">School will report positive of pupils and staff to the Schools </w:t>
            </w:r>
            <w:proofErr w:type="spellStart"/>
            <w:r w:rsidRPr="00EE095E">
              <w:rPr>
                <w:rFonts w:ascii="Arial" w:hAnsi="Arial" w:cs="Arial"/>
                <w:sz w:val="24"/>
                <w:szCs w:val="24"/>
              </w:rPr>
              <w:t>Covid</w:t>
            </w:r>
            <w:proofErr w:type="spellEnd"/>
            <w:r w:rsidRPr="00EE095E">
              <w:rPr>
                <w:rFonts w:ascii="Arial" w:hAnsi="Arial" w:cs="Arial"/>
                <w:sz w:val="24"/>
                <w:szCs w:val="24"/>
              </w:rPr>
              <w:t xml:space="preserve"> inbox for those working in school or at home and keep a school log.</w:t>
            </w:r>
          </w:p>
        </w:tc>
      </w:tr>
      <w:tr w:rsidR="001D2797" w:rsidRPr="00EE095E">
        <w:trPr>
          <w:trHeight w:val="5379"/>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1D2797">
            <w:pPr>
              <w:rPr>
                <w:rFonts w:ascii="Arial" w:hAnsi="Arial" w:cs="Arial"/>
                <w:sz w:val="24"/>
                <w:szCs w:val="24"/>
              </w:rPr>
            </w:pP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ind w:left="1"/>
              <w:rPr>
                <w:rFonts w:ascii="Arial" w:hAnsi="Arial" w:cs="Arial"/>
                <w:sz w:val="24"/>
                <w:szCs w:val="24"/>
              </w:rPr>
            </w:pPr>
            <w:r w:rsidRPr="00EE095E">
              <w:rPr>
                <w:rFonts w:ascii="Arial" w:hAnsi="Arial" w:cs="Arial"/>
                <w:sz w:val="24"/>
                <w:szCs w:val="24"/>
              </w:rPr>
              <w:t xml:space="preserve">They will be required to book a test and provide details of anyone that they have been in close contact with. They will then be obliged to follow the ‘stay at home’ regulations.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ind w:left="1"/>
              <w:rPr>
                <w:rFonts w:ascii="Arial" w:hAnsi="Arial" w:cs="Arial"/>
                <w:sz w:val="24"/>
                <w:szCs w:val="24"/>
              </w:rPr>
            </w:pPr>
            <w:r w:rsidRPr="00EE095E">
              <w:rPr>
                <w:rFonts w:ascii="Arial" w:hAnsi="Arial" w:cs="Arial"/>
                <w:sz w:val="24"/>
                <w:szCs w:val="24"/>
              </w:rPr>
              <w:t xml:space="preserve">Anyone who displays symptoms of coronavirus can and should get a test following the flowchart response.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1" w:line="241" w:lineRule="auto"/>
              <w:ind w:left="1"/>
              <w:rPr>
                <w:rFonts w:ascii="Arial" w:hAnsi="Arial" w:cs="Arial"/>
                <w:sz w:val="24"/>
                <w:szCs w:val="24"/>
              </w:rPr>
            </w:pPr>
            <w:r w:rsidRPr="00EE095E">
              <w:rPr>
                <w:rFonts w:ascii="Arial" w:hAnsi="Arial" w:cs="Arial"/>
                <w:sz w:val="24"/>
                <w:szCs w:val="24"/>
              </w:rPr>
              <w:t xml:space="preserve">If school thinks that the family of the symptomatic child/adult is unlikely to book a test appropriately, we will provide a home testing kit.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ind w:left="1"/>
              <w:rPr>
                <w:rFonts w:ascii="Arial" w:hAnsi="Arial" w:cs="Arial"/>
                <w:sz w:val="24"/>
                <w:szCs w:val="24"/>
              </w:rPr>
            </w:pPr>
            <w:r w:rsidRPr="00EE095E">
              <w:rPr>
                <w:rFonts w:ascii="Arial" w:hAnsi="Arial" w:cs="Arial"/>
                <w:sz w:val="24"/>
                <w:szCs w:val="24"/>
              </w:rPr>
              <w:t xml:space="preserve">Contact with the symptomatic family will be maintained so that we can respond appropriately to either a positive or a negative result.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ind w:left="1"/>
              <w:rPr>
                <w:rFonts w:ascii="Arial" w:hAnsi="Arial" w:cs="Arial"/>
                <w:sz w:val="24"/>
                <w:szCs w:val="24"/>
              </w:rPr>
            </w:pPr>
            <w:r w:rsidRPr="00EE095E">
              <w:rPr>
                <w:rFonts w:ascii="Arial" w:hAnsi="Arial" w:cs="Arial"/>
                <w:sz w:val="24"/>
                <w:szCs w:val="24"/>
              </w:rPr>
              <w:t xml:space="preserve">If the test result is negative, the child can return to school assuming they would do so under normal circumstances.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ind w:left="1" w:right="85"/>
              <w:rPr>
                <w:rFonts w:ascii="Arial" w:hAnsi="Arial" w:cs="Arial"/>
                <w:sz w:val="24"/>
                <w:szCs w:val="24"/>
              </w:rPr>
            </w:pPr>
            <w:r w:rsidRPr="00EE095E">
              <w:rPr>
                <w:rFonts w:ascii="Arial" w:hAnsi="Arial" w:cs="Arial"/>
                <w:sz w:val="24"/>
                <w:szCs w:val="24"/>
              </w:rPr>
              <w:t xml:space="preserve">If the test result is positive, the child and family need to follow the ‘stay at home’ guidelines.  Refusal to have a child tested will be treated as a ‘positive’ result and the </w:t>
            </w:r>
            <w:r w:rsidR="00496B04" w:rsidRPr="00EE095E">
              <w:rPr>
                <w:rFonts w:ascii="Arial" w:hAnsi="Arial" w:cs="Arial"/>
                <w:sz w:val="24"/>
                <w:szCs w:val="24"/>
              </w:rPr>
              <w:t xml:space="preserve">year group </w:t>
            </w:r>
            <w:r w:rsidRPr="00EE095E">
              <w:rPr>
                <w:rFonts w:ascii="Arial" w:hAnsi="Arial" w:cs="Arial"/>
                <w:sz w:val="24"/>
                <w:szCs w:val="24"/>
              </w:rPr>
              <w:t>bubble will, as a result, close for 1</w:t>
            </w:r>
            <w:r w:rsidR="005C4E36" w:rsidRPr="00EE095E">
              <w:rPr>
                <w:rFonts w:ascii="Arial" w:hAnsi="Arial" w:cs="Arial"/>
                <w:sz w:val="24"/>
                <w:szCs w:val="24"/>
              </w:rPr>
              <w:t xml:space="preserve">0 </w:t>
            </w:r>
            <w:r w:rsidRPr="00EE095E">
              <w:rPr>
                <w:rFonts w:ascii="Arial" w:hAnsi="Arial" w:cs="Arial"/>
                <w:sz w:val="24"/>
                <w:szCs w:val="24"/>
              </w:rPr>
              <w:t xml:space="preserve">days. School will follow the </w:t>
            </w:r>
            <w:proofErr w:type="gramStart"/>
            <w:r w:rsidRPr="00EE095E">
              <w:rPr>
                <w:rFonts w:ascii="Arial" w:hAnsi="Arial" w:cs="Arial"/>
                <w:sz w:val="24"/>
                <w:szCs w:val="24"/>
              </w:rPr>
              <w:t xml:space="preserve">ever </w:t>
            </w:r>
            <w:r w:rsidR="00496B04" w:rsidRPr="00EE095E">
              <w:rPr>
                <w:rFonts w:ascii="Arial" w:hAnsi="Arial" w:cs="Arial"/>
                <w:sz w:val="24"/>
                <w:szCs w:val="24"/>
              </w:rPr>
              <w:t>c</w:t>
            </w:r>
            <w:r w:rsidRPr="00EE095E">
              <w:rPr>
                <w:rFonts w:ascii="Arial" w:hAnsi="Arial" w:cs="Arial"/>
                <w:sz w:val="24"/>
                <w:szCs w:val="24"/>
              </w:rPr>
              <w:t>hanging</w:t>
            </w:r>
            <w:proofErr w:type="gramEnd"/>
            <w:r w:rsidRPr="00EE095E">
              <w:rPr>
                <w:rFonts w:ascii="Arial" w:hAnsi="Arial" w:cs="Arial"/>
                <w:sz w:val="24"/>
                <w:szCs w:val="24"/>
              </w:rPr>
              <w:t xml:space="preserve"> advice in place from </w:t>
            </w:r>
            <w:r w:rsidR="00496B04" w:rsidRPr="00EE095E">
              <w:rPr>
                <w:rFonts w:ascii="Arial" w:hAnsi="Arial" w:cs="Arial"/>
                <w:sz w:val="24"/>
                <w:szCs w:val="24"/>
              </w:rPr>
              <w:t>the government.</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tc>
      </w:tr>
      <w:tr w:rsidR="001D2797" w:rsidRPr="00EE095E" w:rsidTr="00462237">
        <w:trPr>
          <w:trHeight w:val="5873"/>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rPr>
                <w:rFonts w:ascii="Arial" w:hAnsi="Arial" w:cs="Arial"/>
                <w:sz w:val="24"/>
                <w:szCs w:val="24"/>
              </w:rPr>
            </w:pPr>
            <w:r w:rsidRPr="00EE095E">
              <w:rPr>
                <w:rFonts w:ascii="Arial" w:hAnsi="Arial" w:cs="Arial"/>
                <w:b/>
                <w:i/>
                <w:sz w:val="24"/>
                <w:szCs w:val="24"/>
              </w:rPr>
              <w:lastRenderedPageBreak/>
              <w:t xml:space="preserve">Response to any infection </w:t>
            </w:r>
          </w:p>
          <w:p w:rsidR="001D2797" w:rsidRPr="00EE095E" w:rsidRDefault="00C704DC">
            <w:pPr>
              <w:spacing w:after="12"/>
              <w:rPr>
                <w:rFonts w:ascii="Arial" w:hAnsi="Arial" w:cs="Arial"/>
                <w:sz w:val="24"/>
                <w:szCs w:val="24"/>
              </w:rPr>
            </w:pPr>
            <w:r w:rsidRPr="00EE095E">
              <w:rPr>
                <w:rFonts w:ascii="Arial" w:hAnsi="Arial" w:cs="Arial"/>
                <w:b/>
                <w:i/>
                <w:sz w:val="24"/>
                <w:szCs w:val="24"/>
              </w:rPr>
              <w:t xml:space="preserve"> </w:t>
            </w:r>
          </w:p>
          <w:p w:rsidR="001D2797" w:rsidRPr="00EE095E" w:rsidRDefault="00C704DC">
            <w:pPr>
              <w:spacing w:after="1" w:line="241" w:lineRule="auto"/>
              <w:ind w:left="456" w:right="89" w:hanging="360"/>
              <w:jc w:val="both"/>
              <w:rPr>
                <w:rFonts w:ascii="Arial" w:hAnsi="Arial" w:cs="Arial"/>
                <w:sz w:val="24"/>
                <w:szCs w:val="24"/>
              </w:rPr>
            </w:pPr>
            <w:r w:rsidRPr="00EE095E">
              <w:rPr>
                <w:rFonts w:ascii="Arial" w:hAnsi="Arial" w:cs="Arial"/>
                <w:b/>
                <w:sz w:val="24"/>
                <w:szCs w:val="24"/>
              </w:rPr>
              <w:t>8.</w:t>
            </w:r>
            <w:r w:rsidRPr="00EE095E">
              <w:rPr>
                <w:rFonts w:ascii="Arial" w:eastAsia="Arial" w:hAnsi="Arial" w:cs="Arial"/>
                <w:b/>
                <w:sz w:val="24"/>
                <w:szCs w:val="24"/>
              </w:rPr>
              <w:t xml:space="preserve"> </w:t>
            </w:r>
            <w:r w:rsidRPr="00EE095E">
              <w:rPr>
                <w:rFonts w:ascii="Arial" w:hAnsi="Arial" w:cs="Arial"/>
                <w:b/>
                <w:sz w:val="24"/>
                <w:szCs w:val="24"/>
              </w:rPr>
              <w:t xml:space="preserve">Manage confirmed cases of coronavirus (Covid-19) amongst </w:t>
            </w:r>
          </w:p>
          <w:p w:rsidR="001D2797" w:rsidRPr="00EE095E" w:rsidRDefault="00C704DC">
            <w:pPr>
              <w:ind w:left="456"/>
              <w:rPr>
                <w:rFonts w:ascii="Arial" w:hAnsi="Arial" w:cs="Arial"/>
                <w:sz w:val="24"/>
                <w:szCs w:val="24"/>
              </w:rPr>
            </w:pPr>
            <w:r w:rsidRPr="00EE095E">
              <w:rPr>
                <w:rFonts w:ascii="Arial" w:hAnsi="Arial" w:cs="Arial"/>
                <w:b/>
                <w:sz w:val="24"/>
                <w:szCs w:val="24"/>
              </w:rPr>
              <w:t>the school community.</w:t>
            </w:r>
            <w:r w:rsidRPr="00EE095E">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School should contact the local health protection team: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1" w:line="241" w:lineRule="auto"/>
              <w:ind w:left="1"/>
              <w:rPr>
                <w:rFonts w:ascii="Arial" w:hAnsi="Arial" w:cs="Arial"/>
                <w:sz w:val="24"/>
                <w:szCs w:val="24"/>
              </w:rPr>
            </w:pPr>
            <w:r w:rsidRPr="00EE095E">
              <w:rPr>
                <w:rFonts w:ascii="Arial" w:hAnsi="Arial" w:cs="Arial"/>
                <w:sz w:val="24"/>
                <w:szCs w:val="24"/>
              </w:rPr>
              <w:t xml:space="preserve">School must provide the details of those children/adults that have been in direct close contact with the child/adult (face-to-face contact for any length of time); proximity contacts (extended close contact – within 1m-2m for more than 15 minutes); travelling in a small vehicle with the infected person.  </w:t>
            </w:r>
          </w:p>
          <w:p w:rsidR="001D2797" w:rsidRPr="00EE095E" w:rsidRDefault="00C704DC" w:rsidP="005C4E36">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ind w:left="1"/>
              <w:rPr>
                <w:rFonts w:ascii="Arial" w:hAnsi="Arial" w:cs="Arial"/>
                <w:sz w:val="24"/>
                <w:szCs w:val="24"/>
              </w:rPr>
            </w:pPr>
            <w:r w:rsidRPr="00EE095E">
              <w:rPr>
                <w:rFonts w:ascii="Arial" w:hAnsi="Arial" w:cs="Arial"/>
                <w:sz w:val="24"/>
                <w:szCs w:val="24"/>
              </w:rPr>
              <w:t xml:space="preserve">School will inform parents of the infection, according to the flowchart, but we will not reveal the name of the infected child/adult.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1" w:line="241" w:lineRule="auto"/>
              <w:ind w:left="1"/>
              <w:rPr>
                <w:rFonts w:ascii="Arial" w:hAnsi="Arial" w:cs="Arial"/>
                <w:sz w:val="24"/>
                <w:szCs w:val="24"/>
              </w:rPr>
            </w:pPr>
            <w:r w:rsidRPr="00EE095E">
              <w:rPr>
                <w:rFonts w:ascii="Arial" w:hAnsi="Arial" w:cs="Arial"/>
                <w:sz w:val="24"/>
                <w:szCs w:val="24"/>
              </w:rPr>
              <w:t>Those contacted or sent home must self-isolate for 1</w:t>
            </w:r>
            <w:r w:rsidR="005C4E36" w:rsidRPr="00EE095E">
              <w:rPr>
                <w:rFonts w:ascii="Arial" w:hAnsi="Arial" w:cs="Arial"/>
                <w:sz w:val="24"/>
                <w:szCs w:val="24"/>
              </w:rPr>
              <w:t>0</w:t>
            </w:r>
            <w:r w:rsidRPr="00EE095E">
              <w:rPr>
                <w:rFonts w:ascii="Arial" w:hAnsi="Arial" w:cs="Arial"/>
                <w:sz w:val="24"/>
                <w:szCs w:val="24"/>
              </w:rPr>
              <w:t xml:space="preserve"> days but those living in the household do not have to unless the child shows symptoms. At that point the household will need to go in to full isolation following stay at home guidance and have the test. If the symptomatic child’s test is negative, they must continue to isolate for the remainder of the 1</w:t>
            </w:r>
            <w:r w:rsidR="005C4E36" w:rsidRPr="00EE095E">
              <w:rPr>
                <w:rFonts w:ascii="Arial" w:hAnsi="Arial" w:cs="Arial"/>
                <w:sz w:val="24"/>
                <w:szCs w:val="24"/>
              </w:rPr>
              <w:t>0</w:t>
            </w:r>
            <w:r w:rsidRPr="00EE095E">
              <w:rPr>
                <w:rFonts w:ascii="Arial" w:hAnsi="Arial" w:cs="Arial"/>
                <w:sz w:val="24"/>
                <w:szCs w:val="24"/>
              </w:rPr>
              <w:t xml:space="preserve"> days. If the result is positive, they must inform school immediately and isolate for at least 7 days from the onset of symptoms.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496B04">
            <w:pPr>
              <w:spacing w:after="2" w:line="239" w:lineRule="auto"/>
              <w:ind w:left="1"/>
              <w:rPr>
                <w:rFonts w:ascii="Arial" w:hAnsi="Arial" w:cs="Arial"/>
                <w:sz w:val="24"/>
                <w:szCs w:val="24"/>
              </w:rPr>
            </w:pPr>
            <w:r w:rsidRPr="00EE095E">
              <w:rPr>
                <w:rFonts w:ascii="Arial" w:hAnsi="Arial" w:cs="Arial"/>
                <w:sz w:val="24"/>
                <w:szCs w:val="24"/>
              </w:rPr>
              <w:t xml:space="preserve">St. Luke’s </w:t>
            </w:r>
            <w:proofErr w:type="gramStart"/>
            <w:r w:rsidRPr="00EE095E">
              <w:rPr>
                <w:rFonts w:ascii="Arial" w:hAnsi="Arial" w:cs="Arial"/>
                <w:sz w:val="24"/>
                <w:szCs w:val="24"/>
              </w:rPr>
              <w:t xml:space="preserve">CE </w:t>
            </w:r>
            <w:r w:rsidR="00C704DC" w:rsidRPr="00EE095E">
              <w:rPr>
                <w:rFonts w:ascii="Arial" w:hAnsi="Arial" w:cs="Arial"/>
                <w:sz w:val="24"/>
                <w:szCs w:val="24"/>
              </w:rPr>
              <w:t xml:space="preserve"> Primary</w:t>
            </w:r>
            <w:proofErr w:type="gramEnd"/>
            <w:r w:rsidR="00C704DC" w:rsidRPr="00EE095E">
              <w:rPr>
                <w:rFonts w:ascii="Arial" w:hAnsi="Arial" w:cs="Arial"/>
                <w:sz w:val="24"/>
                <w:szCs w:val="24"/>
              </w:rPr>
              <w:t xml:space="preserve"> will (as per the DfE instruction) ask for evidence of negative test results or other medical evidence before admitting children back after a period of self-isolation.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tc>
      </w:tr>
      <w:tr w:rsidR="001D2797" w:rsidRPr="00EE095E">
        <w:trPr>
          <w:trHeight w:val="2938"/>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rPr>
                <w:rFonts w:ascii="Arial" w:hAnsi="Arial" w:cs="Arial"/>
                <w:sz w:val="24"/>
                <w:szCs w:val="24"/>
              </w:rPr>
            </w:pPr>
            <w:r w:rsidRPr="00EE095E">
              <w:rPr>
                <w:rFonts w:ascii="Arial" w:hAnsi="Arial" w:cs="Arial"/>
                <w:b/>
                <w:i/>
                <w:sz w:val="24"/>
                <w:szCs w:val="24"/>
              </w:rPr>
              <w:t xml:space="preserve">Response to any infection </w:t>
            </w:r>
          </w:p>
          <w:p w:rsidR="001D2797" w:rsidRPr="00EE095E" w:rsidRDefault="00C704DC">
            <w:pPr>
              <w:spacing w:after="9"/>
              <w:rPr>
                <w:rFonts w:ascii="Arial" w:hAnsi="Arial" w:cs="Arial"/>
                <w:sz w:val="24"/>
                <w:szCs w:val="24"/>
              </w:rPr>
            </w:pPr>
            <w:r w:rsidRPr="00EE095E">
              <w:rPr>
                <w:rFonts w:ascii="Arial" w:hAnsi="Arial" w:cs="Arial"/>
                <w:b/>
                <w:i/>
                <w:sz w:val="24"/>
                <w:szCs w:val="24"/>
              </w:rPr>
              <w:t xml:space="preserve"> </w:t>
            </w:r>
          </w:p>
          <w:p w:rsidR="001D2797" w:rsidRPr="00EE095E" w:rsidRDefault="00C704DC">
            <w:pPr>
              <w:ind w:left="456" w:hanging="360"/>
              <w:rPr>
                <w:rFonts w:ascii="Arial" w:hAnsi="Arial" w:cs="Arial"/>
                <w:sz w:val="24"/>
                <w:szCs w:val="24"/>
              </w:rPr>
            </w:pPr>
            <w:r w:rsidRPr="00EE095E">
              <w:rPr>
                <w:rFonts w:ascii="Arial" w:hAnsi="Arial" w:cs="Arial"/>
                <w:b/>
                <w:sz w:val="24"/>
                <w:szCs w:val="24"/>
              </w:rPr>
              <w:t>9.</w:t>
            </w:r>
            <w:r w:rsidRPr="00EE095E">
              <w:rPr>
                <w:rFonts w:ascii="Arial" w:eastAsia="Arial" w:hAnsi="Arial" w:cs="Arial"/>
                <w:b/>
                <w:sz w:val="24"/>
                <w:szCs w:val="24"/>
              </w:rPr>
              <w:t xml:space="preserve"> </w:t>
            </w:r>
            <w:r w:rsidRPr="00EE095E">
              <w:rPr>
                <w:rFonts w:ascii="Arial" w:hAnsi="Arial" w:cs="Arial"/>
                <w:b/>
                <w:sz w:val="24"/>
                <w:szCs w:val="24"/>
              </w:rPr>
              <w:t>Contain any outbreak by following local health protection team advice.</w:t>
            </w:r>
            <w:r w:rsidRPr="00EE095E">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Keep in contact with our health protection team.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1" w:line="241" w:lineRule="auto"/>
              <w:ind w:left="1"/>
              <w:rPr>
                <w:rFonts w:ascii="Arial" w:hAnsi="Arial" w:cs="Arial"/>
                <w:sz w:val="24"/>
                <w:szCs w:val="24"/>
              </w:rPr>
            </w:pPr>
            <w:r w:rsidRPr="00EE095E">
              <w:rPr>
                <w:rFonts w:ascii="Arial" w:hAnsi="Arial" w:cs="Arial"/>
                <w:sz w:val="24"/>
                <w:szCs w:val="24"/>
              </w:rPr>
              <w:t xml:space="preserve">If school has 2 or more confirmed cases within a </w:t>
            </w:r>
            <w:proofErr w:type="gramStart"/>
            <w:r w:rsidRPr="00EE095E">
              <w:rPr>
                <w:rFonts w:ascii="Arial" w:hAnsi="Arial" w:cs="Arial"/>
                <w:sz w:val="24"/>
                <w:szCs w:val="24"/>
              </w:rPr>
              <w:t>14 day</w:t>
            </w:r>
            <w:proofErr w:type="gramEnd"/>
            <w:r w:rsidRPr="00EE095E">
              <w:rPr>
                <w:rFonts w:ascii="Arial" w:hAnsi="Arial" w:cs="Arial"/>
                <w:sz w:val="24"/>
                <w:szCs w:val="24"/>
              </w:rPr>
              <w:t xml:space="preserve"> period, this could be considered an outbreak and greater measures would need to be put in place. The health protection team would advise throughout.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2" w:line="239" w:lineRule="auto"/>
              <w:ind w:left="1"/>
              <w:rPr>
                <w:rFonts w:ascii="Arial" w:hAnsi="Arial" w:cs="Arial"/>
                <w:sz w:val="24"/>
                <w:szCs w:val="24"/>
              </w:rPr>
            </w:pPr>
            <w:r w:rsidRPr="00EE095E">
              <w:rPr>
                <w:rFonts w:ascii="Arial" w:hAnsi="Arial" w:cs="Arial"/>
                <w:sz w:val="24"/>
                <w:szCs w:val="24"/>
              </w:rPr>
              <w:t>This could result in a</w:t>
            </w:r>
            <w:r w:rsidR="00496B04" w:rsidRPr="00EE095E">
              <w:rPr>
                <w:rFonts w:ascii="Arial" w:hAnsi="Arial" w:cs="Arial"/>
                <w:sz w:val="24"/>
                <w:szCs w:val="24"/>
              </w:rPr>
              <w:t xml:space="preserve"> year group</w:t>
            </w:r>
            <w:r w:rsidRPr="00EE095E">
              <w:rPr>
                <w:rFonts w:ascii="Arial" w:hAnsi="Arial" w:cs="Arial"/>
                <w:sz w:val="24"/>
                <w:szCs w:val="24"/>
              </w:rPr>
              <w:t xml:space="preserve"> bubble lockdown</w:t>
            </w:r>
            <w:r w:rsidR="005C4E36" w:rsidRPr="00EE095E">
              <w:rPr>
                <w:rFonts w:ascii="Arial" w:hAnsi="Arial" w:cs="Arial"/>
                <w:sz w:val="24"/>
                <w:szCs w:val="24"/>
              </w:rPr>
              <w:t xml:space="preserve"> or a </w:t>
            </w:r>
            <w:proofErr w:type="spellStart"/>
            <w:r w:rsidRPr="00EE095E">
              <w:rPr>
                <w:rFonts w:ascii="Arial" w:hAnsi="Arial" w:cs="Arial"/>
                <w:sz w:val="24"/>
                <w:szCs w:val="24"/>
              </w:rPr>
              <w:t>a</w:t>
            </w:r>
            <w:proofErr w:type="spellEnd"/>
            <w:r w:rsidRPr="00EE095E">
              <w:rPr>
                <w:rFonts w:ascii="Arial" w:hAnsi="Arial" w:cs="Arial"/>
                <w:sz w:val="24"/>
                <w:szCs w:val="24"/>
              </w:rPr>
              <w:t xml:space="preserve"> school closure</w:t>
            </w:r>
            <w:r w:rsidR="00C6177F" w:rsidRPr="00EE095E">
              <w:rPr>
                <w:rFonts w:ascii="Arial" w:hAnsi="Arial" w:cs="Arial"/>
                <w:sz w:val="24"/>
                <w:szCs w:val="24"/>
              </w:rPr>
              <w:t>.</w:t>
            </w:r>
            <w:r w:rsidRPr="00EE095E">
              <w:rPr>
                <w:rFonts w:ascii="Arial" w:hAnsi="Arial" w:cs="Arial"/>
                <w:sz w:val="24"/>
                <w:szCs w:val="24"/>
              </w:rPr>
              <w:t xml:space="preserve"> </w:t>
            </w:r>
          </w:p>
          <w:p w:rsidR="001D2797" w:rsidRPr="00EE095E" w:rsidRDefault="00C704DC" w:rsidP="00C6177F">
            <w:pPr>
              <w:ind w:left="1"/>
              <w:rPr>
                <w:rFonts w:ascii="Arial" w:hAnsi="Arial" w:cs="Arial"/>
                <w:sz w:val="24"/>
                <w:szCs w:val="24"/>
              </w:rPr>
            </w:pPr>
            <w:r w:rsidRPr="00EE095E">
              <w:rPr>
                <w:rFonts w:ascii="Arial" w:hAnsi="Arial" w:cs="Arial"/>
                <w:sz w:val="24"/>
                <w:szCs w:val="24"/>
              </w:rPr>
              <w:t xml:space="preserve">  </w:t>
            </w:r>
          </w:p>
        </w:tc>
      </w:tr>
    </w:tbl>
    <w:p w:rsidR="001D2797" w:rsidRPr="00EE095E" w:rsidRDefault="00C704DC">
      <w:pPr>
        <w:spacing w:after="0"/>
        <w:ind w:right="10120"/>
        <w:jc w:val="right"/>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196"/>
        <w:ind w:right="10120"/>
        <w:jc w:val="right"/>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0"/>
        <w:rPr>
          <w:rFonts w:ascii="Arial" w:hAnsi="Arial" w:cs="Arial"/>
          <w:sz w:val="24"/>
          <w:szCs w:val="24"/>
        </w:rPr>
      </w:pPr>
      <w:r w:rsidRPr="00EE095E">
        <w:rPr>
          <w:rFonts w:ascii="Arial" w:hAnsi="Arial" w:cs="Arial"/>
          <w:b/>
          <w:sz w:val="24"/>
          <w:szCs w:val="24"/>
        </w:rPr>
        <w:t xml:space="preserve"> </w:t>
      </w:r>
    </w:p>
    <w:p w:rsidR="001D2797" w:rsidRPr="00EE095E" w:rsidRDefault="00C704DC">
      <w:pPr>
        <w:spacing w:after="161"/>
        <w:rPr>
          <w:rFonts w:ascii="Arial" w:hAnsi="Arial" w:cs="Arial"/>
          <w:sz w:val="24"/>
          <w:szCs w:val="24"/>
        </w:rPr>
      </w:pPr>
      <w:r w:rsidRPr="00EE095E">
        <w:rPr>
          <w:rFonts w:ascii="Arial" w:hAnsi="Arial" w:cs="Arial"/>
          <w:b/>
          <w:sz w:val="24"/>
          <w:szCs w:val="24"/>
        </w:rPr>
        <w:t xml:space="preserve"> </w:t>
      </w:r>
    </w:p>
    <w:p w:rsidR="001D2797" w:rsidRPr="00EE095E" w:rsidRDefault="00C704DC">
      <w:pPr>
        <w:spacing w:after="159"/>
        <w:rPr>
          <w:rFonts w:ascii="Arial" w:hAnsi="Arial" w:cs="Arial"/>
          <w:sz w:val="24"/>
          <w:szCs w:val="24"/>
        </w:rPr>
      </w:pPr>
      <w:r w:rsidRPr="00EE095E">
        <w:rPr>
          <w:rFonts w:ascii="Arial" w:hAnsi="Arial" w:cs="Arial"/>
          <w:b/>
          <w:sz w:val="24"/>
          <w:szCs w:val="24"/>
        </w:rPr>
        <w:t xml:space="preserve"> </w:t>
      </w:r>
    </w:p>
    <w:p w:rsidR="001D2797" w:rsidRPr="00EE095E" w:rsidRDefault="00C704DC">
      <w:pPr>
        <w:spacing w:after="162"/>
        <w:rPr>
          <w:rFonts w:ascii="Arial" w:hAnsi="Arial" w:cs="Arial"/>
          <w:b/>
          <w:sz w:val="24"/>
          <w:szCs w:val="24"/>
        </w:rPr>
      </w:pPr>
      <w:r w:rsidRPr="00EE095E">
        <w:rPr>
          <w:rFonts w:ascii="Arial" w:hAnsi="Arial" w:cs="Arial"/>
          <w:b/>
          <w:sz w:val="24"/>
          <w:szCs w:val="24"/>
        </w:rPr>
        <w:t xml:space="preserve"> </w:t>
      </w:r>
    </w:p>
    <w:p w:rsidR="00C6177F" w:rsidRPr="00EE095E" w:rsidRDefault="00C6177F">
      <w:pPr>
        <w:spacing w:after="162"/>
        <w:rPr>
          <w:rFonts w:ascii="Arial" w:hAnsi="Arial" w:cs="Arial"/>
          <w:sz w:val="24"/>
          <w:szCs w:val="24"/>
        </w:rPr>
      </w:pPr>
    </w:p>
    <w:p w:rsidR="00C6177F" w:rsidRPr="00EE095E" w:rsidRDefault="00C6177F">
      <w:pPr>
        <w:spacing w:after="162"/>
        <w:rPr>
          <w:rFonts w:ascii="Arial" w:hAnsi="Arial" w:cs="Arial"/>
          <w:sz w:val="24"/>
          <w:szCs w:val="24"/>
        </w:rPr>
      </w:pPr>
    </w:p>
    <w:p w:rsidR="00C6177F" w:rsidRPr="00EE095E" w:rsidRDefault="00C6177F">
      <w:pPr>
        <w:spacing w:after="162"/>
        <w:rPr>
          <w:rFonts w:ascii="Arial" w:hAnsi="Arial" w:cs="Arial"/>
          <w:sz w:val="24"/>
          <w:szCs w:val="24"/>
        </w:rPr>
      </w:pPr>
    </w:p>
    <w:p w:rsidR="00C6177F" w:rsidRPr="00EE095E" w:rsidRDefault="00C6177F">
      <w:pPr>
        <w:spacing w:after="162"/>
        <w:rPr>
          <w:rFonts w:ascii="Arial" w:hAnsi="Arial" w:cs="Arial"/>
          <w:sz w:val="24"/>
          <w:szCs w:val="24"/>
        </w:rPr>
      </w:pPr>
    </w:p>
    <w:p w:rsidR="001D2797" w:rsidRPr="00EE095E" w:rsidRDefault="00C704DC">
      <w:pPr>
        <w:spacing w:after="159"/>
        <w:rPr>
          <w:rFonts w:ascii="Arial" w:hAnsi="Arial" w:cs="Arial"/>
          <w:sz w:val="24"/>
          <w:szCs w:val="24"/>
        </w:rPr>
      </w:pPr>
      <w:r w:rsidRPr="00EE095E">
        <w:rPr>
          <w:rFonts w:ascii="Arial" w:hAnsi="Arial" w:cs="Arial"/>
          <w:b/>
          <w:sz w:val="24"/>
          <w:szCs w:val="24"/>
        </w:rPr>
        <w:t xml:space="preserve"> </w:t>
      </w:r>
    </w:p>
    <w:p w:rsidR="001D2797" w:rsidRPr="00EE095E" w:rsidRDefault="00C704DC">
      <w:pPr>
        <w:spacing w:after="159"/>
        <w:rPr>
          <w:rFonts w:ascii="Arial" w:hAnsi="Arial" w:cs="Arial"/>
          <w:sz w:val="24"/>
          <w:szCs w:val="24"/>
        </w:rPr>
      </w:pPr>
      <w:r w:rsidRPr="00EE095E">
        <w:rPr>
          <w:rFonts w:ascii="Arial" w:hAnsi="Arial" w:cs="Arial"/>
          <w:b/>
          <w:sz w:val="24"/>
          <w:szCs w:val="24"/>
        </w:rPr>
        <w:t xml:space="preserve"> </w:t>
      </w:r>
    </w:p>
    <w:p w:rsidR="001D2797" w:rsidRPr="00EE095E" w:rsidRDefault="00C704DC">
      <w:pPr>
        <w:spacing w:after="162"/>
        <w:rPr>
          <w:rFonts w:ascii="Arial" w:hAnsi="Arial" w:cs="Arial"/>
          <w:sz w:val="24"/>
          <w:szCs w:val="24"/>
        </w:rPr>
      </w:pPr>
      <w:r w:rsidRPr="00EE095E">
        <w:rPr>
          <w:rFonts w:ascii="Arial" w:hAnsi="Arial" w:cs="Arial"/>
          <w:b/>
          <w:sz w:val="24"/>
          <w:szCs w:val="24"/>
        </w:rPr>
        <w:t xml:space="preserve"> </w:t>
      </w:r>
    </w:p>
    <w:p w:rsidR="001D2797" w:rsidRPr="00EE095E" w:rsidRDefault="00C704DC">
      <w:pPr>
        <w:pStyle w:val="Heading1"/>
        <w:ind w:left="-5"/>
        <w:rPr>
          <w:rFonts w:ascii="Arial" w:hAnsi="Arial" w:cs="Arial"/>
          <w:szCs w:val="24"/>
        </w:rPr>
      </w:pPr>
      <w:r w:rsidRPr="00EE095E">
        <w:rPr>
          <w:rFonts w:ascii="Arial" w:hAnsi="Arial" w:cs="Arial"/>
          <w:szCs w:val="24"/>
        </w:rPr>
        <w:lastRenderedPageBreak/>
        <w:t>Section 2: School operations</w:t>
      </w:r>
      <w:r w:rsidRPr="00EE095E">
        <w:rPr>
          <w:rFonts w:ascii="Arial" w:hAnsi="Arial" w:cs="Arial"/>
          <w:b w:val="0"/>
          <w:szCs w:val="24"/>
        </w:rPr>
        <w:t xml:space="preserve"> </w:t>
      </w:r>
    </w:p>
    <w:tbl>
      <w:tblPr>
        <w:tblStyle w:val="TableGrid"/>
        <w:tblW w:w="10857" w:type="dxa"/>
        <w:tblInd w:w="5" w:type="dxa"/>
        <w:tblCellMar>
          <w:top w:w="47" w:type="dxa"/>
          <w:left w:w="48" w:type="dxa"/>
          <w:right w:w="75" w:type="dxa"/>
        </w:tblCellMar>
        <w:tblLook w:val="04A0" w:firstRow="1" w:lastRow="0" w:firstColumn="1" w:lastColumn="0" w:noHBand="0" w:noVBand="1"/>
      </w:tblPr>
      <w:tblGrid>
        <w:gridCol w:w="2547"/>
        <w:gridCol w:w="8310"/>
      </w:tblGrid>
      <w:tr w:rsidR="001D2797" w:rsidRPr="00EE095E" w:rsidTr="00462237">
        <w:trPr>
          <w:trHeight w:val="491"/>
        </w:trPr>
        <w:tc>
          <w:tcPr>
            <w:tcW w:w="10857" w:type="dxa"/>
            <w:gridSpan w:val="2"/>
            <w:tcBorders>
              <w:top w:val="single" w:sz="4" w:space="0" w:color="FFC000"/>
              <w:left w:val="nil"/>
              <w:bottom w:val="single" w:sz="4" w:space="0" w:color="FFC000"/>
              <w:right w:val="single" w:sz="4" w:space="0" w:color="FFC000"/>
            </w:tcBorders>
            <w:shd w:val="clear" w:color="auto" w:fill="70AD47" w:themeFill="accent6"/>
          </w:tcPr>
          <w:p w:rsidR="001D2797" w:rsidRPr="00EE095E" w:rsidRDefault="00C704DC">
            <w:pPr>
              <w:tabs>
                <w:tab w:val="center" w:pos="2930"/>
              </w:tabs>
              <w:rPr>
                <w:rFonts w:ascii="Arial" w:hAnsi="Arial" w:cs="Arial"/>
                <w:sz w:val="24"/>
                <w:szCs w:val="24"/>
              </w:rPr>
            </w:pPr>
            <w:r w:rsidRPr="00EE095E">
              <w:rPr>
                <w:rFonts w:ascii="Arial" w:hAnsi="Arial" w:cs="Arial"/>
                <w:b/>
                <w:sz w:val="24"/>
                <w:szCs w:val="24"/>
              </w:rPr>
              <w:t xml:space="preserve">Aspect of school </w:t>
            </w:r>
            <w:r w:rsidRPr="00EE095E">
              <w:rPr>
                <w:rFonts w:ascii="Arial" w:hAnsi="Arial" w:cs="Arial"/>
                <w:b/>
                <w:sz w:val="24"/>
                <w:szCs w:val="24"/>
              </w:rPr>
              <w:tab/>
              <w:t xml:space="preserve">Action </w:t>
            </w:r>
          </w:p>
        </w:tc>
      </w:tr>
      <w:tr w:rsidR="001D2797" w:rsidRPr="00EE095E" w:rsidTr="00462237">
        <w:trPr>
          <w:trHeight w:val="6403"/>
        </w:trPr>
        <w:tc>
          <w:tcPr>
            <w:tcW w:w="2547" w:type="dxa"/>
            <w:tcBorders>
              <w:top w:val="single" w:sz="4" w:space="0" w:color="FFC000"/>
              <w:left w:val="single" w:sz="4" w:space="0" w:color="FFD966"/>
              <w:bottom w:val="single" w:sz="4" w:space="0" w:color="FFD966"/>
              <w:right w:val="single" w:sz="4" w:space="0" w:color="FFD966"/>
            </w:tcBorders>
            <w:shd w:val="clear" w:color="auto" w:fill="E2EFD9" w:themeFill="accent6" w:themeFillTint="33"/>
          </w:tcPr>
          <w:p w:rsidR="001D2797" w:rsidRPr="00EE095E" w:rsidRDefault="00C704DC" w:rsidP="00462237">
            <w:pPr>
              <w:shd w:val="clear" w:color="auto" w:fill="E2EFD9" w:themeFill="accent6" w:themeFillTint="33"/>
              <w:ind w:left="60"/>
              <w:rPr>
                <w:rFonts w:ascii="Arial" w:hAnsi="Arial" w:cs="Arial"/>
                <w:sz w:val="24"/>
                <w:szCs w:val="24"/>
              </w:rPr>
            </w:pPr>
            <w:r w:rsidRPr="00EE095E">
              <w:rPr>
                <w:rFonts w:ascii="Arial" w:hAnsi="Arial" w:cs="Arial"/>
                <w:b/>
                <w:i/>
                <w:sz w:val="24"/>
                <w:szCs w:val="24"/>
              </w:rPr>
              <w:t xml:space="preserve"> </w:t>
            </w:r>
          </w:p>
          <w:p w:rsidR="001D2797" w:rsidRPr="00EE095E" w:rsidRDefault="00C704DC" w:rsidP="00462237">
            <w:pPr>
              <w:shd w:val="clear" w:color="auto" w:fill="E2EFD9" w:themeFill="accent6" w:themeFillTint="33"/>
              <w:spacing w:after="280"/>
              <w:ind w:left="60"/>
              <w:rPr>
                <w:rFonts w:ascii="Arial" w:hAnsi="Arial" w:cs="Arial"/>
                <w:sz w:val="24"/>
                <w:szCs w:val="24"/>
              </w:rPr>
            </w:pPr>
            <w:r w:rsidRPr="00EE095E">
              <w:rPr>
                <w:rFonts w:ascii="Arial" w:hAnsi="Arial" w:cs="Arial"/>
                <w:b/>
                <w:i/>
                <w:sz w:val="24"/>
                <w:szCs w:val="24"/>
              </w:rPr>
              <w:t xml:space="preserve">Transport </w:t>
            </w:r>
          </w:p>
          <w:p w:rsidR="001D2797" w:rsidRPr="00EE095E" w:rsidRDefault="00C704DC" w:rsidP="00462237">
            <w:pPr>
              <w:shd w:val="clear" w:color="auto" w:fill="E2EFD9" w:themeFill="accent6" w:themeFillTint="33"/>
              <w:spacing w:after="340" w:line="242" w:lineRule="auto"/>
              <w:ind w:left="60"/>
              <w:rPr>
                <w:rFonts w:ascii="Arial" w:hAnsi="Arial" w:cs="Arial"/>
                <w:sz w:val="24"/>
                <w:szCs w:val="24"/>
              </w:rPr>
            </w:pPr>
            <w:r w:rsidRPr="00EE095E">
              <w:rPr>
                <w:rFonts w:ascii="Arial" w:hAnsi="Arial" w:cs="Arial"/>
                <w:sz w:val="24"/>
                <w:szCs w:val="24"/>
              </w:rPr>
              <w:t xml:space="preserve">There is a distinction between dedicated school transport and wider public transport: </w:t>
            </w:r>
          </w:p>
          <w:p w:rsidR="001D2797" w:rsidRPr="00EE095E" w:rsidRDefault="00C704DC" w:rsidP="00462237">
            <w:pPr>
              <w:numPr>
                <w:ilvl w:val="0"/>
                <w:numId w:val="8"/>
              </w:numPr>
              <w:shd w:val="clear" w:color="auto" w:fill="E2EFD9" w:themeFill="accent6" w:themeFillTint="33"/>
              <w:spacing w:after="115" w:line="241" w:lineRule="auto"/>
              <w:ind w:right="14" w:hanging="360"/>
              <w:rPr>
                <w:rFonts w:ascii="Arial" w:hAnsi="Arial" w:cs="Arial"/>
                <w:sz w:val="24"/>
                <w:szCs w:val="24"/>
              </w:rPr>
            </w:pPr>
            <w:r w:rsidRPr="00EE095E">
              <w:rPr>
                <w:rFonts w:ascii="Arial" w:hAnsi="Arial" w:cs="Arial"/>
                <w:sz w:val="24"/>
                <w:szCs w:val="24"/>
              </w:rPr>
              <w:t xml:space="preserve">by dedicated school transport, we mean services that are used only to carry pupils to school. This includes statutory home to school transport, but may also include some existing or new commercial travel routes, where they carry school pupils only </w:t>
            </w:r>
          </w:p>
          <w:p w:rsidR="001D2797" w:rsidRPr="00EE095E" w:rsidRDefault="00C704DC" w:rsidP="00462237">
            <w:pPr>
              <w:numPr>
                <w:ilvl w:val="0"/>
                <w:numId w:val="8"/>
              </w:numPr>
              <w:shd w:val="clear" w:color="auto" w:fill="E2EFD9" w:themeFill="accent6" w:themeFillTint="33"/>
              <w:ind w:right="14" w:hanging="360"/>
              <w:rPr>
                <w:rFonts w:ascii="Arial" w:hAnsi="Arial" w:cs="Arial"/>
                <w:sz w:val="24"/>
                <w:szCs w:val="24"/>
              </w:rPr>
            </w:pPr>
            <w:r w:rsidRPr="00EE095E">
              <w:rPr>
                <w:rFonts w:ascii="Arial" w:hAnsi="Arial" w:cs="Arial"/>
                <w:sz w:val="24"/>
                <w:szCs w:val="24"/>
              </w:rPr>
              <w:t xml:space="preserve">by public transport services, we mean routes which are also used by the general public </w:t>
            </w:r>
          </w:p>
        </w:tc>
        <w:tc>
          <w:tcPr>
            <w:tcW w:w="8310" w:type="dxa"/>
            <w:tcBorders>
              <w:top w:val="single" w:sz="4" w:space="0" w:color="FFC000"/>
              <w:left w:val="single" w:sz="4" w:space="0" w:color="FFD966"/>
              <w:bottom w:val="single" w:sz="4" w:space="0" w:color="FFD966"/>
              <w:right w:val="single" w:sz="4" w:space="0" w:color="FFD966"/>
            </w:tcBorders>
            <w:shd w:val="clear" w:color="auto" w:fill="E2EFD9" w:themeFill="accent6" w:themeFillTint="33"/>
          </w:tcPr>
          <w:p w:rsidR="001D2797" w:rsidRPr="00EE095E" w:rsidRDefault="00C704DC" w:rsidP="00462237">
            <w:pPr>
              <w:shd w:val="clear" w:color="auto" w:fill="E2EFD9" w:themeFill="accent6" w:themeFillTint="33"/>
              <w:ind w:left="60"/>
              <w:rPr>
                <w:rFonts w:ascii="Arial" w:hAnsi="Arial" w:cs="Arial"/>
                <w:sz w:val="24"/>
                <w:szCs w:val="24"/>
              </w:rPr>
            </w:pPr>
            <w:r w:rsidRPr="00EE095E">
              <w:rPr>
                <w:rFonts w:ascii="Arial" w:hAnsi="Arial" w:cs="Arial"/>
                <w:sz w:val="24"/>
                <w:szCs w:val="24"/>
              </w:rPr>
              <w:t xml:space="preserve"> </w:t>
            </w:r>
          </w:p>
          <w:p w:rsidR="001D2797" w:rsidRPr="00EE095E" w:rsidRDefault="00C704DC" w:rsidP="00462237">
            <w:pPr>
              <w:shd w:val="clear" w:color="auto" w:fill="E2EFD9" w:themeFill="accent6" w:themeFillTint="33"/>
              <w:ind w:left="60"/>
              <w:rPr>
                <w:rFonts w:ascii="Arial" w:hAnsi="Arial" w:cs="Arial"/>
                <w:sz w:val="24"/>
                <w:szCs w:val="24"/>
              </w:rPr>
            </w:pPr>
            <w:r w:rsidRPr="00EE095E">
              <w:rPr>
                <w:rFonts w:ascii="Arial" w:hAnsi="Arial" w:cs="Arial"/>
                <w:b/>
                <w:i/>
                <w:sz w:val="24"/>
                <w:szCs w:val="24"/>
              </w:rPr>
              <w:t xml:space="preserve">Dedicated school transport </w:t>
            </w:r>
          </w:p>
          <w:p w:rsidR="001D2797" w:rsidRPr="00EE095E" w:rsidRDefault="00C704DC" w:rsidP="00462237">
            <w:pPr>
              <w:shd w:val="clear" w:color="auto" w:fill="E2EFD9" w:themeFill="accent6" w:themeFillTint="33"/>
              <w:ind w:left="60"/>
              <w:rPr>
                <w:rFonts w:ascii="Arial" w:hAnsi="Arial" w:cs="Arial"/>
                <w:sz w:val="24"/>
                <w:szCs w:val="24"/>
              </w:rPr>
            </w:pPr>
            <w:r w:rsidRPr="00EE095E">
              <w:rPr>
                <w:rFonts w:ascii="Arial" w:hAnsi="Arial" w:cs="Arial"/>
                <w:sz w:val="24"/>
                <w:szCs w:val="24"/>
              </w:rPr>
              <w:t xml:space="preserve"> </w:t>
            </w:r>
          </w:p>
          <w:p w:rsidR="00C6177F" w:rsidRPr="00EE095E" w:rsidRDefault="00C704DC" w:rsidP="00C6177F">
            <w:pPr>
              <w:shd w:val="clear" w:color="auto" w:fill="E2EFD9" w:themeFill="accent6" w:themeFillTint="33"/>
              <w:ind w:left="60"/>
              <w:rPr>
                <w:rFonts w:ascii="Arial" w:hAnsi="Arial" w:cs="Arial"/>
                <w:sz w:val="24"/>
                <w:szCs w:val="24"/>
              </w:rPr>
            </w:pPr>
            <w:r w:rsidRPr="00EE095E">
              <w:rPr>
                <w:rFonts w:ascii="Arial" w:hAnsi="Arial" w:cs="Arial"/>
                <w:sz w:val="24"/>
                <w:szCs w:val="24"/>
              </w:rPr>
              <w:t xml:space="preserve">School trips </w:t>
            </w:r>
            <w:r w:rsidR="00C6177F" w:rsidRPr="00EE095E">
              <w:rPr>
                <w:rFonts w:ascii="Arial" w:hAnsi="Arial" w:cs="Arial"/>
                <w:sz w:val="24"/>
                <w:szCs w:val="24"/>
              </w:rPr>
              <w:t>will not take place during this period.</w:t>
            </w:r>
          </w:p>
          <w:p w:rsidR="001D2797" w:rsidRPr="00EE095E" w:rsidRDefault="001D2797" w:rsidP="00462237">
            <w:pPr>
              <w:shd w:val="clear" w:color="auto" w:fill="E2EFD9" w:themeFill="accent6" w:themeFillTint="33"/>
              <w:ind w:left="60"/>
              <w:rPr>
                <w:rFonts w:ascii="Arial" w:hAnsi="Arial" w:cs="Arial"/>
                <w:sz w:val="24"/>
                <w:szCs w:val="24"/>
              </w:rPr>
            </w:pPr>
          </w:p>
        </w:tc>
      </w:tr>
      <w:tr w:rsidR="001D2797" w:rsidRPr="00EE095E" w:rsidTr="00462237">
        <w:trPr>
          <w:trHeight w:val="5138"/>
        </w:trPr>
        <w:tc>
          <w:tcPr>
            <w:tcW w:w="2547"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1D2797" w:rsidRPr="00EE095E" w:rsidRDefault="00C704DC" w:rsidP="00462237">
            <w:pPr>
              <w:shd w:val="clear" w:color="auto" w:fill="E2EFD9" w:themeFill="accent6" w:themeFillTint="33"/>
              <w:ind w:left="60"/>
              <w:rPr>
                <w:rFonts w:ascii="Arial" w:hAnsi="Arial" w:cs="Arial"/>
                <w:sz w:val="24"/>
                <w:szCs w:val="24"/>
              </w:rPr>
            </w:pPr>
            <w:r w:rsidRPr="00EE095E">
              <w:rPr>
                <w:rFonts w:ascii="Arial" w:hAnsi="Arial" w:cs="Arial"/>
                <w:b/>
                <w:i/>
                <w:sz w:val="24"/>
                <w:szCs w:val="24"/>
              </w:rPr>
              <w:t xml:space="preserve"> </w:t>
            </w:r>
          </w:p>
          <w:p w:rsidR="001D2797" w:rsidRPr="00EE095E" w:rsidRDefault="00C704DC" w:rsidP="00462237">
            <w:pPr>
              <w:shd w:val="clear" w:color="auto" w:fill="E2EFD9" w:themeFill="accent6" w:themeFillTint="33"/>
              <w:ind w:left="60"/>
              <w:rPr>
                <w:rFonts w:ascii="Arial" w:hAnsi="Arial" w:cs="Arial"/>
                <w:sz w:val="24"/>
                <w:szCs w:val="24"/>
              </w:rPr>
            </w:pPr>
            <w:r w:rsidRPr="00EE095E">
              <w:rPr>
                <w:rFonts w:ascii="Arial" w:hAnsi="Arial" w:cs="Arial"/>
                <w:b/>
                <w:i/>
                <w:sz w:val="24"/>
                <w:szCs w:val="24"/>
              </w:rPr>
              <w:t xml:space="preserve">Attendance </w:t>
            </w:r>
          </w:p>
          <w:p w:rsidR="00C6177F" w:rsidRPr="00EE095E" w:rsidRDefault="00C704DC" w:rsidP="00C6177F">
            <w:pPr>
              <w:rPr>
                <w:rFonts w:ascii="Arial" w:eastAsiaTheme="minorHAnsi" w:hAnsi="Arial" w:cs="Arial"/>
                <w:color w:val="auto"/>
                <w:sz w:val="24"/>
                <w:szCs w:val="24"/>
                <w:lang w:val="en-US"/>
              </w:rPr>
            </w:pPr>
            <w:r w:rsidRPr="00EE095E">
              <w:rPr>
                <w:rFonts w:ascii="Arial" w:hAnsi="Arial" w:cs="Arial"/>
                <w:b/>
                <w:i/>
                <w:sz w:val="24"/>
                <w:szCs w:val="24"/>
              </w:rPr>
              <w:t xml:space="preserve"> </w:t>
            </w:r>
            <w:r w:rsidR="00C6177F" w:rsidRPr="00EE095E">
              <w:rPr>
                <w:rFonts w:ascii="Arial" w:hAnsi="Arial" w:cs="Arial"/>
                <w:sz w:val="24"/>
                <w:szCs w:val="24"/>
                <w:lang w:val="en-US"/>
              </w:rPr>
              <w:t xml:space="preserve">Critical worker children, EHCP and vulnerable pupils should attend school daily </w:t>
            </w:r>
          </w:p>
          <w:p w:rsidR="00C6177F" w:rsidRPr="00EE095E" w:rsidRDefault="00C6177F" w:rsidP="00C6177F">
            <w:pPr>
              <w:rPr>
                <w:rFonts w:ascii="Arial" w:hAnsi="Arial" w:cs="Arial"/>
                <w:sz w:val="24"/>
                <w:szCs w:val="24"/>
                <w:lang w:val="en-US"/>
              </w:rPr>
            </w:pPr>
          </w:p>
          <w:p w:rsidR="00C6177F" w:rsidRPr="00EE095E" w:rsidRDefault="00C6177F" w:rsidP="00C6177F">
            <w:pPr>
              <w:rPr>
                <w:rFonts w:ascii="Arial" w:hAnsi="Arial" w:cs="Arial"/>
                <w:sz w:val="24"/>
                <w:szCs w:val="24"/>
                <w:lang w:val="en-US"/>
              </w:rPr>
            </w:pPr>
            <w:r w:rsidRPr="00EE095E">
              <w:rPr>
                <w:rFonts w:ascii="Arial" w:hAnsi="Arial" w:cs="Arial"/>
                <w:sz w:val="24"/>
                <w:szCs w:val="24"/>
                <w:lang w:val="en-US"/>
              </w:rPr>
              <w:t>Clinically vulnerable pupils stay at home</w:t>
            </w:r>
          </w:p>
          <w:p w:rsidR="00C6177F" w:rsidRPr="00EE095E" w:rsidRDefault="00C6177F" w:rsidP="00C6177F">
            <w:pPr>
              <w:rPr>
                <w:rFonts w:ascii="Arial" w:hAnsi="Arial" w:cs="Arial"/>
                <w:sz w:val="24"/>
                <w:szCs w:val="24"/>
                <w:lang w:val="en-US"/>
              </w:rPr>
            </w:pPr>
          </w:p>
          <w:p w:rsidR="00C6177F" w:rsidRPr="00EE095E" w:rsidRDefault="00C6177F" w:rsidP="00C6177F">
            <w:pPr>
              <w:rPr>
                <w:rFonts w:ascii="Arial" w:hAnsi="Arial" w:cs="Arial"/>
                <w:sz w:val="24"/>
                <w:szCs w:val="24"/>
                <w:lang w:val="en-US"/>
              </w:rPr>
            </w:pPr>
            <w:r w:rsidRPr="00EE095E">
              <w:rPr>
                <w:rFonts w:ascii="Arial" w:hAnsi="Arial" w:cs="Arial"/>
                <w:sz w:val="24"/>
                <w:szCs w:val="24"/>
                <w:lang w:val="en-US"/>
              </w:rPr>
              <w:t>If a parent wishes for a child to stay at home even though they are eligible to attend then the absence must be AUTHORISED</w:t>
            </w:r>
          </w:p>
          <w:p w:rsidR="00C6177F" w:rsidRPr="00EE095E" w:rsidRDefault="00C6177F" w:rsidP="00C6177F">
            <w:pPr>
              <w:rPr>
                <w:rFonts w:ascii="Arial" w:hAnsi="Arial" w:cs="Arial"/>
                <w:sz w:val="24"/>
                <w:szCs w:val="24"/>
                <w:lang w:val="en-US"/>
              </w:rPr>
            </w:pPr>
          </w:p>
          <w:p w:rsidR="00C6177F" w:rsidRPr="00EE095E" w:rsidRDefault="00C6177F" w:rsidP="00C6177F">
            <w:pPr>
              <w:rPr>
                <w:rFonts w:ascii="Arial" w:hAnsi="Arial" w:cs="Arial"/>
                <w:sz w:val="24"/>
                <w:szCs w:val="24"/>
                <w:lang w:val="en-US"/>
              </w:rPr>
            </w:pPr>
            <w:r w:rsidRPr="00EE095E">
              <w:rPr>
                <w:rFonts w:ascii="Arial" w:hAnsi="Arial" w:cs="Arial"/>
                <w:sz w:val="24"/>
                <w:szCs w:val="24"/>
                <w:lang w:val="en-US"/>
              </w:rPr>
              <w:t xml:space="preserve">Absences will NOT be penalized </w:t>
            </w:r>
          </w:p>
          <w:p w:rsidR="00C6177F" w:rsidRPr="00EE095E" w:rsidRDefault="00C6177F" w:rsidP="00C6177F">
            <w:pPr>
              <w:rPr>
                <w:rFonts w:ascii="Arial" w:hAnsi="Arial" w:cs="Arial"/>
                <w:sz w:val="24"/>
                <w:szCs w:val="24"/>
                <w:lang w:val="en-US"/>
              </w:rPr>
            </w:pPr>
          </w:p>
          <w:p w:rsidR="001D2797" w:rsidRPr="00EE095E" w:rsidRDefault="001D2797" w:rsidP="00C6177F">
            <w:pPr>
              <w:shd w:val="clear" w:color="auto" w:fill="E2EFD9" w:themeFill="accent6" w:themeFillTint="33"/>
              <w:rPr>
                <w:rFonts w:ascii="Arial" w:hAnsi="Arial" w:cs="Arial"/>
                <w:sz w:val="24"/>
                <w:szCs w:val="24"/>
              </w:rPr>
            </w:pP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1D2797" w:rsidRPr="00EE095E" w:rsidRDefault="00C704DC" w:rsidP="00462237">
            <w:pPr>
              <w:shd w:val="clear" w:color="auto" w:fill="E2EFD9" w:themeFill="accent6" w:themeFillTint="33"/>
              <w:ind w:left="60"/>
              <w:rPr>
                <w:rFonts w:ascii="Arial" w:hAnsi="Arial" w:cs="Arial"/>
                <w:sz w:val="24"/>
                <w:szCs w:val="24"/>
              </w:rPr>
            </w:pPr>
            <w:r w:rsidRPr="00EE095E">
              <w:rPr>
                <w:rFonts w:ascii="Arial" w:hAnsi="Arial" w:cs="Arial"/>
                <w:sz w:val="24"/>
                <w:szCs w:val="24"/>
              </w:rPr>
              <w:t xml:space="preserve"> </w:t>
            </w:r>
          </w:p>
          <w:p w:rsidR="001D2797" w:rsidRPr="00EE095E" w:rsidRDefault="00C704DC" w:rsidP="00462237">
            <w:pPr>
              <w:shd w:val="clear" w:color="auto" w:fill="E2EFD9" w:themeFill="accent6" w:themeFillTint="33"/>
              <w:ind w:left="60"/>
              <w:rPr>
                <w:rFonts w:ascii="Arial" w:hAnsi="Arial" w:cs="Arial"/>
                <w:sz w:val="24"/>
                <w:szCs w:val="24"/>
              </w:rPr>
            </w:pPr>
            <w:r w:rsidRPr="00EE095E">
              <w:rPr>
                <w:rFonts w:ascii="Arial" w:hAnsi="Arial" w:cs="Arial"/>
                <w:b/>
                <w:i/>
                <w:sz w:val="24"/>
                <w:szCs w:val="24"/>
              </w:rPr>
              <w:t xml:space="preserve">Attendance expectations </w:t>
            </w:r>
          </w:p>
          <w:p w:rsidR="001D2797" w:rsidRPr="00EE095E" w:rsidRDefault="001D2797" w:rsidP="00C6177F">
            <w:pPr>
              <w:shd w:val="clear" w:color="auto" w:fill="E2EFD9" w:themeFill="accent6" w:themeFillTint="33"/>
              <w:rPr>
                <w:rFonts w:ascii="Arial" w:hAnsi="Arial" w:cs="Arial"/>
                <w:sz w:val="24"/>
                <w:szCs w:val="24"/>
              </w:rPr>
            </w:pPr>
          </w:p>
          <w:p w:rsidR="00C6177F" w:rsidRPr="00EE095E" w:rsidRDefault="00C6177F" w:rsidP="00C6177F">
            <w:pPr>
              <w:rPr>
                <w:rFonts w:ascii="Arial" w:hAnsi="Arial" w:cs="Arial"/>
                <w:sz w:val="24"/>
                <w:szCs w:val="24"/>
                <w:lang w:val="en-US"/>
              </w:rPr>
            </w:pPr>
            <w:r w:rsidRPr="00EE095E">
              <w:rPr>
                <w:rFonts w:ascii="Arial" w:hAnsi="Arial" w:cs="Arial"/>
                <w:sz w:val="24"/>
                <w:szCs w:val="24"/>
                <w:lang w:val="en-US"/>
              </w:rPr>
              <w:t>If a vulnerable pupil is NOT attending, then use C (only use X if this child is shielding or self-isolating)</w:t>
            </w:r>
          </w:p>
          <w:p w:rsidR="00C6177F" w:rsidRPr="00EE095E" w:rsidRDefault="00C6177F" w:rsidP="00C6177F">
            <w:pPr>
              <w:rPr>
                <w:rFonts w:ascii="Arial" w:hAnsi="Arial" w:cs="Arial"/>
                <w:sz w:val="24"/>
                <w:szCs w:val="24"/>
                <w:lang w:val="en-US"/>
              </w:rPr>
            </w:pPr>
          </w:p>
          <w:p w:rsidR="00C6177F" w:rsidRPr="00EE095E" w:rsidRDefault="00C6177F" w:rsidP="00C6177F">
            <w:pPr>
              <w:rPr>
                <w:rFonts w:ascii="Arial" w:hAnsi="Arial" w:cs="Arial"/>
                <w:sz w:val="24"/>
                <w:szCs w:val="24"/>
                <w:lang w:val="en-US"/>
              </w:rPr>
            </w:pPr>
            <w:r w:rsidRPr="00EE095E">
              <w:rPr>
                <w:rFonts w:ascii="Arial" w:hAnsi="Arial" w:cs="Arial"/>
                <w:sz w:val="24"/>
                <w:szCs w:val="24"/>
                <w:lang w:val="en-US"/>
              </w:rPr>
              <w:t>A school is expected to chase up as to why an eligible pupil is NOT attending school during this new lockdown</w:t>
            </w:r>
          </w:p>
          <w:p w:rsidR="00C6177F" w:rsidRPr="00EE095E" w:rsidRDefault="00C6177F" w:rsidP="00C6177F">
            <w:pPr>
              <w:rPr>
                <w:rFonts w:ascii="Arial" w:hAnsi="Arial" w:cs="Arial"/>
                <w:sz w:val="24"/>
                <w:szCs w:val="24"/>
                <w:lang w:val="en-US"/>
              </w:rPr>
            </w:pPr>
          </w:p>
          <w:p w:rsidR="00C6177F" w:rsidRPr="00EE095E" w:rsidRDefault="00C6177F" w:rsidP="00C6177F">
            <w:pPr>
              <w:rPr>
                <w:rFonts w:ascii="Arial" w:hAnsi="Arial" w:cs="Arial"/>
                <w:sz w:val="24"/>
                <w:szCs w:val="24"/>
                <w:lang w:val="en-US"/>
              </w:rPr>
            </w:pPr>
            <w:r w:rsidRPr="00EE095E">
              <w:rPr>
                <w:rFonts w:ascii="Arial" w:hAnsi="Arial" w:cs="Arial"/>
                <w:sz w:val="24"/>
                <w:szCs w:val="24"/>
                <w:lang w:val="en-US"/>
              </w:rPr>
              <w:t>Use the code X for children NOT in school</w:t>
            </w:r>
          </w:p>
          <w:p w:rsidR="00C6177F" w:rsidRPr="00EE095E" w:rsidRDefault="00C6177F" w:rsidP="00C6177F">
            <w:pPr>
              <w:rPr>
                <w:rFonts w:ascii="Arial" w:hAnsi="Arial" w:cs="Arial"/>
                <w:sz w:val="24"/>
                <w:szCs w:val="24"/>
                <w:lang w:val="en-US"/>
              </w:rPr>
            </w:pPr>
          </w:p>
          <w:p w:rsidR="00C6177F" w:rsidRPr="00EE095E" w:rsidRDefault="00C6177F" w:rsidP="00C6177F">
            <w:pPr>
              <w:rPr>
                <w:rFonts w:ascii="Arial" w:eastAsiaTheme="minorHAnsi" w:hAnsi="Arial" w:cs="Arial"/>
                <w:color w:val="auto"/>
                <w:sz w:val="24"/>
                <w:szCs w:val="24"/>
                <w:lang w:val="en-US"/>
              </w:rPr>
            </w:pPr>
            <w:r w:rsidRPr="00EE095E">
              <w:rPr>
                <w:rFonts w:ascii="Arial" w:hAnsi="Arial" w:cs="Arial"/>
                <w:sz w:val="24"/>
                <w:szCs w:val="24"/>
                <w:lang w:val="en-US"/>
              </w:rPr>
              <w:t xml:space="preserve">It is expected that ALL schools follow the normal school opening hours </w:t>
            </w:r>
          </w:p>
          <w:p w:rsidR="00C6177F" w:rsidRPr="00EE095E" w:rsidRDefault="00C6177F" w:rsidP="00C6177F">
            <w:pPr>
              <w:rPr>
                <w:rFonts w:ascii="Arial" w:hAnsi="Arial" w:cs="Arial"/>
                <w:sz w:val="24"/>
                <w:szCs w:val="24"/>
                <w:lang w:val="en-US"/>
              </w:rPr>
            </w:pPr>
          </w:p>
          <w:p w:rsidR="00E217EF" w:rsidRPr="00EE095E" w:rsidRDefault="00E217EF" w:rsidP="00C6177F">
            <w:pPr>
              <w:shd w:val="clear" w:color="auto" w:fill="E2EFD9" w:themeFill="accent6" w:themeFillTint="33"/>
              <w:ind w:left="60"/>
              <w:rPr>
                <w:rFonts w:ascii="Arial" w:hAnsi="Arial" w:cs="Arial"/>
                <w:sz w:val="24"/>
                <w:szCs w:val="24"/>
              </w:rPr>
            </w:pPr>
          </w:p>
        </w:tc>
      </w:tr>
    </w:tbl>
    <w:p w:rsidR="001D2797" w:rsidRPr="00EE095E" w:rsidRDefault="001D2797" w:rsidP="00462237">
      <w:pPr>
        <w:shd w:val="clear" w:color="auto" w:fill="FFFFFF" w:themeFill="background1"/>
        <w:spacing w:after="0"/>
        <w:ind w:left="-427" w:right="24"/>
        <w:rPr>
          <w:rFonts w:ascii="Arial" w:hAnsi="Arial" w:cs="Arial"/>
          <w:sz w:val="24"/>
          <w:szCs w:val="24"/>
        </w:rPr>
      </w:pPr>
    </w:p>
    <w:tbl>
      <w:tblPr>
        <w:tblStyle w:val="TableGrid"/>
        <w:tblW w:w="10856" w:type="dxa"/>
        <w:tblInd w:w="6" w:type="dxa"/>
        <w:tblCellMar>
          <w:top w:w="46" w:type="dxa"/>
          <w:left w:w="107" w:type="dxa"/>
          <w:right w:w="108" w:type="dxa"/>
        </w:tblCellMar>
        <w:tblLook w:val="04A0" w:firstRow="1" w:lastRow="0" w:firstColumn="1" w:lastColumn="0" w:noHBand="0" w:noVBand="1"/>
      </w:tblPr>
      <w:tblGrid>
        <w:gridCol w:w="2546"/>
        <w:gridCol w:w="8310"/>
      </w:tblGrid>
      <w:tr w:rsidR="00E217EF" w:rsidRPr="00EE095E" w:rsidTr="00462237">
        <w:trPr>
          <w:trHeight w:val="1478"/>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rPr>
                <w:rFonts w:ascii="Arial" w:hAnsi="Arial" w:cs="Arial"/>
                <w:sz w:val="24"/>
                <w:szCs w:val="24"/>
              </w:rPr>
            </w:pP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C6177F">
            <w:pPr>
              <w:shd w:val="clear" w:color="auto" w:fill="E2EFD9" w:themeFill="accent6" w:themeFillTint="33"/>
              <w:rPr>
                <w:rFonts w:ascii="Arial" w:hAnsi="Arial" w:cs="Arial"/>
                <w:sz w:val="24"/>
                <w:szCs w:val="24"/>
              </w:rPr>
            </w:pPr>
            <w:r w:rsidRPr="00EE095E">
              <w:rPr>
                <w:rFonts w:ascii="Arial" w:hAnsi="Arial" w:cs="Arial"/>
                <w:sz w:val="24"/>
                <w:szCs w:val="24"/>
              </w:rPr>
              <w:t xml:space="preserve"> </w:t>
            </w:r>
          </w:p>
        </w:tc>
      </w:tr>
      <w:tr w:rsidR="00E217EF" w:rsidRPr="00EE095E" w:rsidTr="00462237">
        <w:trPr>
          <w:trHeight w:val="9774"/>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 </w:t>
            </w:r>
          </w:p>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School Workforce </w:t>
            </w:r>
          </w:p>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 </w:t>
            </w:r>
          </w:p>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sz w:val="24"/>
                <w:szCs w:val="24"/>
              </w:rPr>
              <w:t xml:space="preserve">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C6177F" w:rsidRPr="00EE095E" w:rsidRDefault="00C6177F" w:rsidP="00C6177F">
            <w:pPr>
              <w:rPr>
                <w:rFonts w:ascii="Arial" w:hAnsi="Arial" w:cs="Arial"/>
                <w:sz w:val="24"/>
                <w:szCs w:val="24"/>
                <w:lang w:val="en-US"/>
              </w:rPr>
            </w:pPr>
            <w:r w:rsidRPr="00EE095E">
              <w:rPr>
                <w:rFonts w:ascii="Arial" w:hAnsi="Arial" w:cs="Arial"/>
                <w:sz w:val="24"/>
                <w:szCs w:val="24"/>
                <w:lang w:val="en-US"/>
              </w:rPr>
              <w:t xml:space="preserve">In order to offer the provision in school for identified </w:t>
            </w:r>
            <w:proofErr w:type="gramStart"/>
            <w:r w:rsidRPr="00EE095E">
              <w:rPr>
                <w:rFonts w:ascii="Arial" w:hAnsi="Arial" w:cs="Arial"/>
                <w:sz w:val="24"/>
                <w:szCs w:val="24"/>
                <w:lang w:val="en-US"/>
              </w:rPr>
              <w:t>pupils</w:t>
            </w:r>
            <w:proofErr w:type="gramEnd"/>
            <w:r w:rsidRPr="00EE095E">
              <w:rPr>
                <w:rFonts w:ascii="Arial" w:hAnsi="Arial" w:cs="Arial"/>
                <w:sz w:val="24"/>
                <w:szCs w:val="24"/>
                <w:lang w:val="en-US"/>
              </w:rPr>
              <w:t xml:space="preserve"> staff will work on a </w:t>
            </w:r>
            <w:proofErr w:type="spellStart"/>
            <w:r w:rsidRPr="00EE095E">
              <w:rPr>
                <w:rFonts w:ascii="Arial" w:hAnsi="Arial" w:cs="Arial"/>
                <w:sz w:val="24"/>
                <w:szCs w:val="24"/>
                <w:lang w:val="en-US"/>
              </w:rPr>
              <w:t>rota</w:t>
            </w:r>
            <w:proofErr w:type="spellEnd"/>
            <w:r w:rsidRPr="00EE095E">
              <w:rPr>
                <w:rFonts w:ascii="Arial" w:hAnsi="Arial" w:cs="Arial"/>
                <w:sz w:val="24"/>
                <w:szCs w:val="24"/>
                <w:lang w:val="en-US"/>
              </w:rPr>
              <w:t xml:space="preserve"> basis.  Office staff, cleaning staff and IT will operate as usual.</w:t>
            </w:r>
          </w:p>
          <w:p w:rsidR="00C6177F" w:rsidRPr="00EE095E" w:rsidRDefault="00C6177F" w:rsidP="00C6177F">
            <w:pPr>
              <w:rPr>
                <w:rFonts w:ascii="Arial" w:hAnsi="Arial" w:cs="Arial"/>
                <w:sz w:val="24"/>
                <w:szCs w:val="24"/>
                <w:lang w:val="en-US"/>
              </w:rPr>
            </w:pPr>
          </w:p>
          <w:p w:rsidR="00C6177F" w:rsidRPr="00EE095E" w:rsidRDefault="00C6177F" w:rsidP="00C6177F">
            <w:pPr>
              <w:rPr>
                <w:rFonts w:ascii="Arial" w:hAnsi="Arial" w:cs="Arial"/>
                <w:sz w:val="24"/>
                <w:szCs w:val="24"/>
                <w:lang w:val="en-US"/>
              </w:rPr>
            </w:pPr>
            <w:r w:rsidRPr="00EE095E">
              <w:rPr>
                <w:rFonts w:ascii="Arial" w:hAnsi="Arial" w:cs="Arial"/>
                <w:sz w:val="24"/>
                <w:szCs w:val="24"/>
                <w:lang w:val="en-US"/>
              </w:rPr>
              <w:t>Staff who are clinically extremely vulnerable should NOT be expected to attend school.  If they live with someone in this category, they could still attend school</w:t>
            </w:r>
          </w:p>
          <w:p w:rsidR="00C6177F" w:rsidRPr="00EE095E" w:rsidRDefault="00C6177F" w:rsidP="00C6177F">
            <w:pPr>
              <w:rPr>
                <w:rFonts w:ascii="Arial" w:hAnsi="Arial" w:cs="Arial"/>
                <w:sz w:val="24"/>
                <w:szCs w:val="24"/>
                <w:lang w:val="en-US"/>
              </w:rPr>
            </w:pPr>
          </w:p>
          <w:p w:rsidR="00C6177F" w:rsidRPr="00EE095E" w:rsidRDefault="00C6177F" w:rsidP="00C6177F">
            <w:pPr>
              <w:rPr>
                <w:rFonts w:ascii="Arial" w:hAnsi="Arial" w:cs="Arial"/>
                <w:sz w:val="24"/>
                <w:szCs w:val="24"/>
                <w:lang w:val="en-US"/>
              </w:rPr>
            </w:pPr>
            <w:r w:rsidRPr="00EE095E">
              <w:rPr>
                <w:rFonts w:ascii="Arial" w:hAnsi="Arial" w:cs="Arial"/>
                <w:sz w:val="24"/>
                <w:szCs w:val="24"/>
                <w:lang w:val="en-US"/>
              </w:rPr>
              <w:t xml:space="preserve">Clinically vulnerable staff, ideally work from home but can come into school </w:t>
            </w:r>
          </w:p>
          <w:p w:rsidR="00C6177F" w:rsidRPr="00EE095E" w:rsidRDefault="00C6177F" w:rsidP="00C6177F">
            <w:pPr>
              <w:rPr>
                <w:rFonts w:ascii="Arial" w:hAnsi="Arial" w:cs="Arial"/>
                <w:sz w:val="24"/>
                <w:szCs w:val="24"/>
                <w:lang w:val="en-US"/>
              </w:rPr>
            </w:pPr>
          </w:p>
          <w:p w:rsidR="00C6177F" w:rsidRPr="00EE095E" w:rsidRDefault="00C6177F" w:rsidP="00C6177F">
            <w:pPr>
              <w:rPr>
                <w:rFonts w:ascii="Arial" w:hAnsi="Arial" w:cs="Arial"/>
                <w:sz w:val="24"/>
                <w:szCs w:val="24"/>
                <w:lang w:val="en-US"/>
              </w:rPr>
            </w:pPr>
            <w:r w:rsidRPr="00EE095E">
              <w:rPr>
                <w:rFonts w:ascii="Arial" w:hAnsi="Arial" w:cs="Arial"/>
                <w:sz w:val="24"/>
                <w:szCs w:val="24"/>
                <w:lang w:val="en-US"/>
              </w:rPr>
              <w:t xml:space="preserve">Pregnant staff beyond 28 weeks should work from home </w:t>
            </w:r>
          </w:p>
          <w:p w:rsidR="00C6177F" w:rsidRPr="00EE095E" w:rsidRDefault="00C6177F" w:rsidP="00C6177F">
            <w:pPr>
              <w:rPr>
                <w:rFonts w:ascii="Arial" w:hAnsi="Arial" w:cs="Arial"/>
                <w:sz w:val="24"/>
                <w:szCs w:val="24"/>
                <w:lang w:val="en-US"/>
              </w:rPr>
            </w:pPr>
          </w:p>
          <w:p w:rsidR="00C6177F" w:rsidRPr="00EE095E" w:rsidRDefault="00C6177F" w:rsidP="00C6177F">
            <w:pPr>
              <w:rPr>
                <w:rFonts w:ascii="Arial" w:hAnsi="Arial" w:cs="Arial"/>
                <w:sz w:val="24"/>
                <w:szCs w:val="24"/>
                <w:lang w:val="en-US"/>
              </w:rPr>
            </w:pPr>
            <w:r w:rsidRPr="00EE095E">
              <w:rPr>
                <w:rFonts w:ascii="Arial" w:hAnsi="Arial" w:cs="Arial"/>
                <w:sz w:val="24"/>
                <w:szCs w:val="24"/>
                <w:lang w:val="en-US"/>
              </w:rPr>
              <w:t xml:space="preserve">Support for Staffs’ mental health and well-being needs to continue </w:t>
            </w:r>
          </w:p>
          <w:p w:rsidR="00C6177F" w:rsidRPr="00EE095E" w:rsidRDefault="00C6177F" w:rsidP="00C6177F">
            <w:pPr>
              <w:rPr>
                <w:rFonts w:ascii="Arial" w:hAnsi="Arial" w:cs="Arial"/>
                <w:sz w:val="24"/>
                <w:szCs w:val="24"/>
                <w:lang w:val="en-US"/>
              </w:rPr>
            </w:pPr>
          </w:p>
          <w:p w:rsidR="00E217EF" w:rsidRPr="00EE095E" w:rsidRDefault="00C6177F" w:rsidP="00392C21">
            <w:pPr>
              <w:rPr>
                <w:rFonts w:ascii="Arial" w:hAnsi="Arial" w:cs="Arial"/>
                <w:sz w:val="24"/>
                <w:szCs w:val="24"/>
              </w:rPr>
            </w:pPr>
            <w:r w:rsidRPr="00EE095E">
              <w:rPr>
                <w:rFonts w:ascii="Arial" w:hAnsi="Arial" w:cs="Arial"/>
                <w:sz w:val="24"/>
                <w:szCs w:val="24"/>
              </w:rPr>
              <w:t xml:space="preserve">Schools may need to alter the way in which they deploy their staff, and use existing staff more flexibly. Managers should discuss and agree any changes to staff roles with individuals. </w:t>
            </w:r>
            <w:r w:rsidR="00E217EF" w:rsidRPr="00EE095E">
              <w:rPr>
                <w:rFonts w:ascii="Arial" w:hAnsi="Arial" w:cs="Arial"/>
                <w:sz w:val="24"/>
                <w:szCs w:val="24"/>
              </w:rPr>
              <w:t xml:space="preserve">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b/>
                <w:i/>
                <w:sz w:val="24"/>
                <w:szCs w:val="24"/>
              </w:rPr>
              <w:t xml:space="preserve">Supply teachers and other temporary or peripatetic teachers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b/>
                <w:i/>
                <w:sz w:val="24"/>
                <w:szCs w:val="24"/>
              </w:rPr>
              <w:t xml:space="preserve"> </w:t>
            </w:r>
          </w:p>
          <w:p w:rsidR="00E217EF" w:rsidRPr="00EE095E" w:rsidRDefault="00E217EF" w:rsidP="00E217EF">
            <w:pPr>
              <w:shd w:val="clear" w:color="auto" w:fill="E2EFD9" w:themeFill="accent6" w:themeFillTint="33"/>
              <w:spacing w:line="242" w:lineRule="auto"/>
              <w:ind w:left="1"/>
              <w:rPr>
                <w:rFonts w:ascii="Arial" w:hAnsi="Arial" w:cs="Arial"/>
                <w:sz w:val="24"/>
                <w:szCs w:val="24"/>
              </w:rPr>
            </w:pPr>
            <w:r w:rsidRPr="00EE095E">
              <w:rPr>
                <w:rFonts w:ascii="Arial" w:hAnsi="Arial" w:cs="Arial"/>
                <w:sz w:val="24"/>
                <w:szCs w:val="24"/>
              </w:rPr>
              <w:t xml:space="preserve">Supply teachers will be used as a last resort to cover classes, however if required they will need to maintain stringent distancing.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 </w:t>
            </w:r>
          </w:p>
          <w:p w:rsidR="00E217EF" w:rsidRPr="00EE095E" w:rsidRDefault="00E217EF" w:rsidP="00E217EF">
            <w:pPr>
              <w:shd w:val="clear" w:color="auto" w:fill="E2EFD9" w:themeFill="accent6" w:themeFillTint="33"/>
              <w:spacing w:line="242" w:lineRule="auto"/>
              <w:ind w:left="1"/>
              <w:rPr>
                <w:rFonts w:ascii="Arial" w:hAnsi="Arial" w:cs="Arial"/>
                <w:sz w:val="24"/>
                <w:szCs w:val="24"/>
              </w:rPr>
            </w:pPr>
            <w:r w:rsidRPr="00EE095E">
              <w:rPr>
                <w:rFonts w:ascii="Arial" w:hAnsi="Arial" w:cs="Arial"/>
                <w:sz w:val="24"/>
                <w:szCs w:val="24"/>
              </w:rPr>
              <w:t xml:space="preserve">Likewise, Rochdale Music Service will be permitted to teach various groups of children assuming that they are able to follow stringent distancing also. These will need to be consistent people, not changing week-to-week.  </w:t>
            </w:r>
          </w:p>
          <w:p w:rsidR="00E217EF" w:rsidRPr="00EE095E" w:rsidRDefault="00E217EF" w:rsidP="00392C21">
            <w:pPr>
              <w:shd w:val="clear" w:color="auto" w:fill="E2EFD9" w:themeFill="accent6" w:themeFillTint="33"/>
              <w:ind w:left="1"/>
              <w:rPr>
                <w:rFonts w:ascii="Arial" w:hAnsi="Arial" w:cs="Arial"/>
                <w:sz w:val="24"/>
                <w:szCs w:val="24"/>
              </w:rPr>
            </w:pPr>
          </w:p>
        </w:tc>
      </w:tr>
      <w:tr w:rsidR="00E217EF" w:rsidRPr="00EE095E" w:rsidTr="00462237">
        <w:trPr>
          <w:trHeight w:val="1133"/>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 </w:t>
            </w:r>
          </w:p>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Safeguarding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392C21" w:rsidRPr="00EE095E" w:rsidRDefault="00392C21" w:rsidP="00392C21">
            <w:pPr>
              <w:rPr>
                <w:rFonts w:ascii="Arial" w:eastAsiaTheme="minorHAnsi" w:hAnsi="Arial" w:cs="Arial"/>
                <w:color w:val="auto"/>
                <w:sz w:val="24"/>
                <w:szCs w:val="24"/>
                <w:lang w:val="en-US"/>
              </w:rPr>
            </w:pPr>
            <w:r w:rsidRPr="00EE095E">
              <w:rPr>
                <w:rFonts w:ascii="Arial" w:hAnsi="Arial" w:cs="Arial"/>
                <w:sz w:val="24"/>
                <w:szCs w:val="24"/>
                <w:lang w:val="en-US"/>
              </w:rPr>
              <w:t>The School’s CP policy has been revised and amended to reflect the remote learning offer and the new critical worker children and vulnerable pupil provision.  These are on the school website.</w:t>
            </w:r>
          </w:p>
          <w:p w:rsidR="00392C21" w:rsidRPr="00EE095E" w:rsidRDefault="00392C21" w:rsidP="00392C21">
            <w:pPr>
              <w:rPr>
                <w:rFonts w:ascii="Arial" w:hAnsi="Arial" w:cs="Arial"/>
                <w:sz w:val="24"/>
                <w:szCs w:val="24"/>
                <w:lang w:val="en-US"/>
              </w:rPr>
            </w:pPr>
          </w:p>
          <w:p w:rsidR="00E217EF" w:rsidRPr="00EE095E" w:rsidRDefault="00392C21" w:rsidP="00392C21">
            <w:pPr>
              <w:rPr>
                <w:rFonts w:ascii="Arial" w:hAnsi="Arial" w:cs="Arial"/>
                <w:sz w:val="24"/>
                <w:szCs w:val="24"/>
              </w:rPr>
            </w:pPr>
            <w:r w:rsidRPr="00EE095E">
              <w:rPr>
                <w:rFonts w:ascii="Arial" w:hAnsi="Arial" w:cs="Arial"/>
                <w:sz w:val="24"/>
                <w:szCs w:val="24"/>
                <w:lang w:val="en-US"/>
              </w:rPr>
              <w:t xml:space="preserve">A trained DSL SHOULD be on site daily.  </w:t>
            </w:r>
          </w:p>
        </w:tc>
      </w:tr>
      <w:tr w:rsidR="00E217EF" w:rsidRPr="00EE095E" w:rsidTr="00462237">
        <w:trPr>
          <w:trHeight w:val="1229"/>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 </w:t>
            </w:r>
          </w:p>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Catering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 </w:t>
            </w:r>
          </w:p>
          <w:p w:rsidR="00E217EF" w:rsidRPr="00EE095E" w:rsidRDefault="00E217EF" w:rsidP="00E217EF">
            <w:pPr>
              <w:shd w:val="clear" w:color="auto" w:fill="E2EFD9" w:themeFill="accent6" w:themeFillTint="33"/>
              <w:spacing w:line="242" w:lineRule="auto"/>
              <w:ind w:left="1"/>
              <w:rPr>
                <w:rFonts w:ascii="Arial" w:hAnsi="Arial" w:cs="Arial"/>
                <w:sz w:val="24"/>
                <w:szCs w:val="24"/>
              </w:rPr>
            </w:pPr>
            <w:r w:rsidRPr="00EE095E">
              <w:rPr>
                <w:rFonts w:ascii="Arial" w:hAnsi="Arial" w:cs="Arial"/>
                <w:sz w:val="24"/>
                <w:szCs w:val="24"/>
              </w:rPr>
              <w:t xml:space="preserve">The school kitchen will be fully open </w:t>
            </w:r>
            <w:r w:rsidR="00392C21" w:rsidRPr="00EE095E">
              <w:rPr>
                <w:rFonts w:ascii="Arial" w:hAnsi="Arial" w:cs="Arial"/>
                <w:sz w:val="24"/>
                <w:szCs w:val="24"/>
              </w:rPr>
              <w:t>and children will eat in the school hall in year group bubbles.</w:t>
            </w:r>
          </w:p>
          <w:p w:rsidR="00E217EF" w:rsidRPr="00EE095E" w:rsidRDefault="00392C21" w:rsidP="00392C21">
            <w:pPr>
              <w:rPr>
                <w:rFonts w:ascii="Arial" w:hAnsi="Arial" w:cs="Arial"/>
                <w:sz w:val="24"/>
                <w:szCs w:val="24"/>
              </w:rPr>
            </w:pPr>
            <w:r w:rsidRPr="00EE095E">
              <w:rPr>
                <w:rFonts w:ascii="Arial" w:hAnsi="Arial" w:cs="Arial"/>
                <w:sz w:val="24"/>
                <w:szCs w:val="24"/>
              </w:rPr>
              <w:t>School will continue to provide free school meal support to pupils who are eligible for benefits related free school meals and who are not attending school.  Parents can also opt for the national food scheme voucher and school will administrate this for them or they can order a food hamper.</w:t>
            </w:r>
          </w:p>
        </w:tc>
      </w:tr>
      <w:tr w:rsidR="00E217EF" w:rsidRPr="00EE095E" w:rsidTr="00462237">
        <w:trPr>
          <w:trHeight w:val="1475"/>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lastRenderedPageBreak/>
              <w:t xml:space="preserve"> </w:t>
            </w:r>
          </w:p>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Lunch and break times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ind w:left="1"/>
              <w:rPr>
                <w:rFonts w:ascii="Arial" w:hAnsi="Arial" w:cs="Arial"/>
                <w:sz w:val="24"/>
                <w:szCs w:val="24"/>
              </w:rPr>
            </w:pPr>
          </w:p>
          <w:p w:rsidR="00392C21"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sz w:val="24"/>
                <w:szCs w:val="24"/>
              </w:rPr>
              <w:t xml:space="preserve">Members of staff within year group bubbles will supervise their bubbles at break times to avoid any cross-contamination. </w:t>
            </w:r>
          </w:p>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sz w:val="24"/>
                <w:szCs w:val="24"/>
              </w:rPr>
              <w:t xml:space="preserve">and </w:t>
            </w:r>
            <w:proofErr w:type="spellStart"/>
            <w:r w:rsidRPr="00EE095E">
              <w:rPr>
                <w:rFonts w:ascii="Arial" w:hAnsi="Arial" w:cs="Arial"/>
                <w:sz w:val="24"/>
                <w:szCs w:val="24"/>
              </w:rPr>
              <w:t>TAs.</w:t>
            </w:r>
            <w:proofErr w:type="spellEnd"/>
          </w:p>
          <w:p w:rsidR="00E217EF" w:rsidRPr="00EE095E" w:rsidRDefault="00E217EF" w:rsidP="00E217EF">
            <w:pPr>
              <w:shd w:val="clear" w:color="auto" w:fill="E2EFD9" w:themeFill="accent6" w:themeFillTint="33"/>
              <w:rPr>
                <w:rFonts w:ascii="Arial" w:hAnsi="Arial" w:cs="Arial"/>
                <w:sz w:val="24"/>
                <w:szCs w:val="24"/>
                <w:lang w:val="en-US"/>
              </w:rPr>
            </w:pPr>
            <w:r w:rsidRPr="00EE095E">
              <w:rPr>
                <w:rFonts w:ascii="Arial" w:hAnsi="Arial" w:cs="Arial"/>
                <w:sz w:val="24"/>
                <w:szCs w:val="24"/>
                <w:lang w:val="en-US"/>
              </w:rPr>
              <w:t xml:space="preserve">Y1 – Front playground 10.15-10.30am </w:t>
            </w:r>
          </w:p>
          <w:p w:rsidR="00E217EF" w:rsidRPr="00EE095E" w:rsidRDefault="00E217EF" w:rsidP="00E217EF">
            <w:pPr>
              <w:shd w:val="clear" w:color="auto" w:fill="E2EFD9" w:themeFill="accent6" w:themeFillTint="33"/>
              <w:rPr>
                <w:rFonts w:ascii="Arial" w:hAnsi="Arial" w:cs="Arial"/>
                <w:sz w:val="24"/>
                <w:szCs w:val="24"/>
                <w:lang w:val="en-US"/>
              </w:rPr>
            </w:pPr>
            <w:r w:rsidRPr="00EE095E">
              <w:rPr>
                <w:rFonts w:ascii="Arial" w:hAnsi="Arial" w:cs="Arial"/>
                <w:sz w:val="24"/>
                <w:szCs w:val="24"/>
                <w:lang w:val="en-US"/>
              </w:rPr>
              <w:t>Y2- New playground 10.15-1030am (share with Y6 but split playground in half)</w:t>
            </w:r>
          </w:p>
          <w:p w:rsidR="00E217EF" w:rsidRPr="00EE095E" w:rsidRDefault="00E217EF" w:rsidP="00E217EF">
            <w:pPr>
              <w:shd w:val="clear" w:color="auto" w:fill="E2EFD9" w:themeFill="accent6" w:themeFillTint="33"/>
              <w:rPr>
                <w:rFonts w:ascii="Arial" w:hAnsi="Arial" w:cs="Arial"/>
                <w:sz w:val="24"/>
                <w:szCs w:val="24"/>
                <w:lang w:val="en-US"/>
              </w:rPr>
            </w:pPr>
            <w:r w:rsidRPr="00EE095E">
              <w:rPr>
                <w:rFonts w:ascii="Arial" w:hAnsi="Arial" w:cs="Arial"/>
                <w:sz w:val="24"/>
                <w:szCs w:val="24"/>
                <w:lang w:val="en-US"/>
              </w:rPr>
              <w:t>Y3 – Front playground 10.30pm-10.45am Exit via GC corridor</w:t>
            </w:r>
          </w:p>
          <w:p w:rsidR="00E217EF" w:rsidRPr="00EE095E" w:rsidRDefault="00E217EF" w:rsidP="00E217EF">
            <w:pPr>
              <w:shd w:val="clear" w:color="auto" w:fill="E2EFD9" w:themeFill="accent6" w:themeFillTint="33"/>
              <w:rPr>
                <w:rFonts w:ascii="Arial" w:hAnsi="Arial" w:cs="Arial"/>
                <w:sz w:val="24"/>
                <w:szCs w:val="24"/>
                <w:lang w:val="en-US"/>
              </w:rPr>
            </w:pPr>
            <w:r w:rsidRPr="00EE095E">
              <w:rPr>
                <w:rFonts w:ascii="Arial" w:hAnsi="Arial" w:cs="Arial"/>
                <w:sz w:val="24"/>
                <w:szCs w:val="24"/>
                <w:lang w:val="en-US"/>
              </w:rPr>
              <w:t>Y4 – Back playground 10.30-10.45am – Exit via own classroom doors and walk to back playground</w:t>
            </w:r>
          </w:p>
          <w:p w:rsidR="00E217EF" w:rsidRPr="00EE095E" w:rsidRDefault="00E217EF" w:rsidP="00E217EF">
            <w:pPr>
              <w:shd w:val="clear" w:color="auto" w:fill="E2EFD9" w:themeFill="accent6" w:themeFillTint="33"/>
              <w:rPr>
                <w:rFonts w:ascii="Arial" w:hAnsi="Arial" w:cs="Arial"/>
                <w:sz w:val="24"/>
                <w:szCs w:val="24"/>
                <w:lang w:val="en-US"/>
              </w:rPr>
            </w:pPr>
            <w:r w:rsidRPr="00EE095E">
              <w:rPr>
                <w:rFonts w:ascii="Arial" w:hAnsi="Arial" w:cs="Arial"/>
                <w:sz w:val="24"/>
                <w:szCs w:val="24"/>
                <w:lang w:val="en-US"/>
              </w:rPr>
              <w:t>Y5 – Back playground 10.15-10.30am – exit via own classroom doors and walk to back playground</w:t>
            </w:r>
          </w:p>
          <w:p w:rsidR="00E217EF" w:rsidRPr="00EE095E" w:rsidRDefault="00E217EF" w:rsidP="00E217EF">
            <w:pPr>
              <w:shd w:val="clear" w:color="auto" w:fill="E2EFD9" w:themeFill="accent6" w:themeFillTint="33"/>
              <w:rPr>
                <w:rFonts w:ascii="Arial" w:hAnsi="Arial" w:cs="Arial"/>
                <w:sz w:val="24"/>
                <w:szCs w:val="24"/>
                <w:lang w:val="en-US"/>
              </w:rPr>
            </w:pPr>
            <w:r w:rsidRPr="00EE095E">
              <w:rPr>
                <w:rFonts w:ascii="Arial" w:hAnsi="Arial" w:cs="Arial"/>
                <w:sz w:val="24"/>
                <w:szCs w:val="24"/>
                <w:lang w:val="en-US"/>
              </w:rPr>
              <w:t>Y6 – New playground 10.15-10.30pm (share with Y2 but split playground in half)</w:t>
            </w:r>
          </w:p>
          <w:p w:rsidR="00E217EF" w:rsidRPr="00EE095E" w:rsidRDefault="00E217EF" w:rsidP="00E217EF">
            <w:pPr>
              <w:shd w:val="clear" w:color="auto" w:fill="E2EFD9" w:themeFill="accent6" w:themeFillTint="33"/>
              <w:rPr>
                <w:rFonts w:ascii="Arial" w:hAnsi="Arial" w:cs="Arial"/>
                <w:sz w:val="24"/>
                <w:szCs w:val="24"/>
              </w:rPr>
            </w:pPr>
          </w:p>
        </w:tc>
      </w:tr>
      <w:tr w:rsidR="00E217EF" w:rsidRPr="00EE095E" w:rsidTr="00392C21">
        <w:trPr>
          <w:trHeight w:val="3128"/>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rPr>
                <w:rFonts w:ascii="Arial" w:hAnsi="Arial" w:cs="Arial"/>
                <w:sz w:val="24"/>
                <w:szCs w:val="24"/>
              </w:rPr>
            </w:pP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rPr>
                <w:rFonts w:ascii="Arial" w:hAnsi="Arial" w:cs="Arial"/>
                <w:sz w:val="24"/>
                <w:szCs w:val="24"/>
              </w:rPr>
            </w:pPr>
          </w:p>
          <w:p w:rsidR="00E217EF" w:rsidRPr="00EE095E" w:rsidRDefault="00E217EF" w:rsidP="00E217EF">
            <w:pPr>
              <w:shd w:val="clear" w:color="auto" w:fill="E2EFD9" w:themeFill="accent6" w:themeFillTint="33"/>
              <w:jc w:val="center"/>
              <w:rPr>
                <w:rFonts w:ascii="Arial" w:hAnsi="Arial" w:cs="Arial"/>
                <w:b/>
                <w:sz w:val="24"/>
                <w:szCs w:val="24"/>
                <w:u w:val="single"/>
                <w:lang w:val="en-US"/>
              </w:rPr>
            </w:pPr>
            <w:r w:rsidRPr="00EE095E">
              <w:rPr>
                <w:rFonts w:ascii="Arial" w:hAnsi="Arial" w:cs="Arial"/>
                <w:b/>
                <w:sz w:val="24"/>
                <w:szCs w:val="24"/>
                <w:u w:val="single"/>
                <w:lang w:val="en-US"/>
              </w:rPr>
              <w:t>Lunchtimes</w:t>
            </w:r>
          </w:p>
          <w:p w:rsidR="00E217EF" w:rsidRPr="00EE095E" w:rsidRDefault="00E217EF" w:rsidP="00392C21">
            <w:pPr>
              <w:shd w:val="clear" w:color="auto" w:fill="E2EFD9" w:themeFill="accent6" w:themeFillTint="33"/>
              <w:rPr>
                <w:rFonts w:ascii="Arial" w:hAnsi="Arial" w:cs="Arial"/>
                <w:sz w:val="24"/>
                <w:szCs w:val="24"/>
              </w:rPr>
            </w:pPr>
          </w:p>
          <w:p w:rsidR="00E217EF" w:rsidRPr="00EE095E" w:rsidRDefault="00E217EF" w:rsidP="00E217EF">
            <w:pPr>
              <w:shd w:val="clear" w:color="auto" w:fill="E2EFD9" w:themeFill="accent6" w:themeFillTint="33"/>
              <w:spacing w:after="13"/>
              <w:ind w:left="1"/>
              <w:rPr>
                <w:rFonts w:ascii="Arial" w:hAnsi="Arial" w:cs="Arial"/>
                <w:sz w:val="24"/>
                <w:szCs w:val="24"/>
              </w:rPr>
            </w:pPr>
            <w:r w:rsidRPr="00EE095E">
              <w:rPr>
                <w:rFonts w:ascii="Arial" w:hAnsi="Arial" w:cs="Arial"/>
                <w:sz w:val="24"/>
                <w:szCs w:val="24"/>
              </w:rPr>
              <w:t xml:space="preserve">The hall will have separate areas for </w:t>
            </w:r>
            <w:r w:rsidR="00392C21" w:rsidRPr="00EE095E">
              <w:rPr>
                <w:rFonts w:ascii="Arial" w:hAnsi="Arial" w:cs="Arial"/>
                <w:sz w:val="24"/>
                <w:szCs w:val="24"/>
              </w:rPr>
              <w:t>year group bubbles</w:t>
            </w:r>
            <w:r w:rsidRPr="00EE095E">
              <w:rPr>
                <w:rFonts w:ascii="Arial" w:hAnsi="Arial" w:cs="Arial"/>
                <w:sz w:val="24"/>
                <w:szCs w:val="24"/>
              </w:rPr>
              <w:t xml:space="preserve"> to sit. These areas will be cleaned after use.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 </w:t>
            </w:r>
          </w:p>
          <w:p w:rsidR="00E217EF" w:rsidRPr="00EE095E" w:rsidRDefault="00E217EF" w:rsidP="00E217EF">
            <w:pPr>
              <w:shd w:val="clear" w:color="auto" w:fill="E2EFD9" w:themeFill="accent6" w:themeFillTint="33"/>
              <w:spacing w:line="242" w:lineRule="auto"/>
              <w:ind w:left="1"/>
              <w:rPr>
                <w:rFonts w:ascii="Arial" w:hAnsi="Arial" w:cs="Arial"/>
                <w:sz w:val="24"/>
                <w:szCs w:val="24"/>
              </w:rPr>
            </w:pPr>
            <w:r w:rsidRPr="00EE095E">
              <w:rPr>
                <w:rFonts w:ascii="Arial" w:hAnsi="Arial" w:cs="Arial"/>
                <w:sz w:val="24"/>
                <w:szCs w:val="24"/>
              </w:rPr>
              <w:t xml:space="preserve">Please note there will be no playground pals or sports leaders whilst pupils have to remain in year group bubbles. </w:t>
            </w:r>
          </w:p>
          <w:p w:rsidR="00E217EF" w:rsidRPr="00EE095E" w:rsidRDefault="00E217EF" w:rsidP="00E217EF">
            <w:pPr>
              <w:shd w:val="clear" w:color="auto" w:fill="E2EFD9" w:themeFill="accent6" w:themeFillTint="33"/>
              <w:ind w:left="1"/>
              <w:rPr>
                <w:rFonts w:ascii="Arial" w:hAnsi="Arial" w:cs="Arial"/>
                <w:sz w:val="24"/>
                <w:szCs w:val="24"/>
              </w:rPr>
            </w:pPr>
          </w:p>
        </w:tc>
      </w:tr>
      <w:tr w:rsidR="00E217EF" w:rsidRPr="00EE095E" w:rsidTr="00462237">
        <w:trPr>
          <w:trHeight w:val="1471"/>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spacing w:after="24"/>
              <w:rPr>
                <w:rFonts w:ascii="Arial" w:hAnsi="Arial" w:cs="Arial"/>
                <w:sz w:val="24"/>
                <w:szCs w:val="24"/>
              </w:rPr>
            </w:pPr>
            <w:r w:rsidRPr="00EE095E">
              <w:rPr>
                <w:rFonts w:ascii="Arial" w:hAnsi="Arial" w:cs="Arial"/>
                <w:b/>
                <w:i/>
                <w:sz w:val="24"/>
                <w:szCs w:val="24"/>
              </w:rPr>
              <w:t xml:space="preserve"> </w:t>
            </w:r>
          </w:p>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Building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Teachers need to ensure that classrooms have good ventilation (open windows and doors).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Internal fire doors will continue to be propped open.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Floor markings to be used to aid social distancing and directional flow.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Allocated entrances to be used at all times (including after playtime and PE lessons).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 </w:t>
            </w:r>
          </w:p>
          <w:p w:rsidR="00B92686" w:rsidRPr="00EE095E" w:rsidRDefault="00B92686" w:rsidP="00B92686">
            <w:pPr>
              <w:rPr>
                <w:rFonts w:ascii="Arial" w:hAnsi="Arial" w:cs="Arial"/>
                <w:sz w:val="24"/>
                <w:szCs w:val="24"/>
                <w:lang w:val="en-US"/>
              </w:rPr>
            </w:pPr>
            <w:r w:rsidRPr="00EE095E">
              <w:rPr>
                <w:rFonts w:ascii="Arial" w:hAnsi="Arial" w:cs="Arial"/>
                <w:sz w:val="24"/>
                <w:szCs w:val="24"/>
                <w:lang w:val="en-US"/>
              </w:rPr>
              <w:t xml:space="preserve">Fire safety plans have been reviewed in line with any operational changes due to this new lockdown.  </w:t>
            </w:r>
          </w:p>
          <w:p w:rsidR="00B92686" w:rsidRPr="00EE095E" w:rsidRDefault="00B92686" w:rsidP="00B92686">
            <w:pPr>
              <w:rPr>
                <w:rFonts w:ascii="Arial" w:hAnsi="Arial" w:cs="Arial"/>
                <w:sz w:val="24"/>
                <w:szCs w:val="24"/>
              </w:rPr>
            </w:pPr>
          </w:p>
        </w:tc>
      </w:tr>
      <w:tr w:rsidR="00E217EF" w:rsidRPr="00EE095E" w:rsidTr="00462237">
        <w:trPr>
          <w:trHeight w:val="1966"/>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 </w:t>
            </w:r>
          </w:p>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Educational Visits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 </w:t>
            </w:r>
          </w:p>
          <w:p w:rsidR="00E217EF" w:rsidRPr="00EE095E" w:rsidRDefault="00B92686"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No educational visits will take place.</w:t>
            </w:r>
          </w:p>
        </w:tc>
      </w:tr>
      <w:tr w:rsidR="00E217EF" w:rsidRPr="00EE095E" w:rsidTr="00462237">
        <w:trPr>
          <w:trHeight w:val="2694"/>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 </w:t>
            </w:r>
          </w:p>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Before and After School </w:t>
            </w:r>
          </w:p>
          <w:p w:rsidR="00E217EF" w:rsidRPr="00EE095E" w:rsidRDefault="00E217EF" w:rsidP="00E217EF">
            <w:pPr>
              <w:shd w:val="clear" w:color="auto" w:fill="E2EFD9" w:themeFill="accent6" w:themeFillTint="33"/>
              <w:rPr>
                <w:rFonts w:ascii="Arial" w:hAnsi="Arial" w:cs="Arial"/>
                <w:sz w:val="24"/>
                <w:szCs w:val="24"/>
              </w:rPr>
            </w:pPr>
            <w:r w:rsidRPr="00EE095E">
              <w:rPr>
                <w:rFonts w:ascii="Arial" w:hAnsi="Arial" w:cs="Arial"/>
                <w:b/>
                <w:i/>
                <w:sz w:val="24"/>
                <w:szCs w:val="24"/>
              </w:rPr>
              <w:t xml:space="preserve">Club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 </w:t>
            </w:r>
          </w:p>
          <w:p w:rsidR="00E217EF" w:rsidRPr="00EE095E" w:rsidRDefault="00E217EF" w:rsidP="00E217EF">
            <w:pPr>
              <w:shd w:val="clear" w:color="auto" w:fill="E2EFD9" w:themeFill="accent6" w:themeFillTint="33"/>
              <w:spacing w:after="1" w:line="241" w:lineRule="auto"/>
              <w:ind w:left="1"/>
              <w:rPr>
                <w:rFonts w:ascii="Arial" w:hAnsi="Arial" w:cs="Arial"/>
                <w:color w:val="FF0000"/>
                <w:sz w:val="24"/>
                <w:szCs w:val="24"/>
              </w:rPr>
            </w:pPr>
            <w:r w:rsidRPr="00EE095E">
              <w:rPr>
                <w:rFonts w:ascii="Arial" w:hAnsi="Arial" w:cs="Arial"/>
                <w:sz w:val="24"/>
                <w:szCs w:val="24"/>
              </w:rPr>
              <w:t xml:space="preserve">Before and After School Clubs will </w:t>
            </w:r>
            <w:r w:rsidR="00B92686" w:rsidRPr="00EE095E">
              <w:rPr>
                <w:rFonts w:ascii="Arial" w:hAnsi="Arial" w:cs="Arial"/>
                <w:sz w:val="24"/>
                <w:szCs w:val="24"/>
              </w:rPr>
              <w:t>operate</w:t>
            </w:r>
            <w:r w:rsidRPr="00EE095E">
              <w:rPr>
                <w:rFonts w:ascii="Arial" w:hAnsi="Arial" w:cs="Arial"/>
                <w:sz w:val="24"/>
                <w:szCs w:val="24"/>
              </w:rPr>
              <w:t xml:space="preserve">.  Children attending will be zoned into separate areas to keep bubbles to ensure the integrity of the bubble is kept. Children attending will remain in small consistent bubbles, observing very good hand hygiene.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The hall door will be used as the entrance and exit for before and after school club.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 </w:t>
            </w:r>
          </w:p>
          <w:p w:rsidR="00E217EF" w:rsidRPr="00EE095E" w:rsidRDefault="00E217EF" w:rsidP="00E217EF">
            <w:pPr>
              <w:shd w:val="clear" w:color="auto" w:fill="E2EFD9" w:themeFill="accent6" w:themeFillTint="33"/>
              <w:spacing w:line="242" w:lineRule="auto"/>
              <w:ind w:left="1"/>
              <w:rPr>
                <w:rFonts w:ascii="Arial" w:hAnsi="Arial" w:cs="Arial"/>
                <w:sz w:val="24"/>
                <w:szCs w:val="24"/>
              </w:rPr>
            </w:pPr>
            <w:r w:rsidRPr="00EE095E">
              <w:rPr>
                <w:rFonts w:ascii="Arial" w:hAnsi="Arial" w:cs="Arial"/>
                <w:sz w:val="24"/>
                <w:szCs w:val="24"/>
              </w:rPr>
              <w:lastRenderedPageBreak/>
              <w:t xml:space="preserve">Equipment and resources will not be shared between groups – each group will have a box of resources. Staff will </w:t>
            </w:r>
            <w:r w:rsidR="00B92686" w:rsidRPr="00EE095E">
              <w:rPr>
                <w:rFonts w:ascii="Arial" w:hAnsi="Arial" w:cs="Arial"/>
                <w:sz w:val="24"/>
                <w:szCs w:val="24"/>
              </w:rPr>
              <w:t xml:space="preserve">wear fluid resistant masks and </w:t>
            </w:r>
            <w:r w:rsidRPr="00EE095E">
              <w:rPr>
                <w:rFonts w:ascii="Arial" w:hAnsi="Arial" w:cs="Arial"/>
                <w:sz w:val="24"/>
                <w:szCs w:val="24"/>
              </w:rPr>
              <w:t xml:space="preserve">socially distance as much as possible. </w:t>
            </w:r>
          </w:p>
          <w:p w:rsidR="00E217EF" w:rsidRPr="00EE095E" w:rsidRDefault="00E217EF" w:rsidP="00E217EF">
            <w:pPr>
              <w:shd w:val="clear" w:color="auto" w:fill="E2EFD9" w:themeFill="accent6" w:themeFillTint="33"/>
              <w:ind w:left="1"/>
              <w:rPr>
                <w:rFonts w:ascii="Arial" w:hAnsi="Arial" w:cs="Arial"/>
                <w:sz w:val="24"/>
                <w:szCs w:val="24"/>
              </w:rPr>
            </w:pPr>
            <w:r w:rsidRPr="00EE095E">
              <w:rPr>
                <w:rFonts w:ascii="Arial" w:hAnsi="Arial" w:cs="Arial"/>
                <w:sz w:val="24"/>
                <w:szCs w:val="24"/>
              </w:rPr>
              <w:t xml:space="preserve"> </w:t>
            </w:r>
          </w:p>
        </w:tc>
      </w:tr>
    </w:tbl>
    <w:p w:rsidR="001D2797" w:rsidRPr="00EE095E" w:rsidRDefault="00C704DC">
      <w:pPr>
        <w:spacing w:after="17" w:line="376" w:lineRule="auto"/>
        <w:ind w:right="10831"/>
        <w:jc w:val="both"/>
        <w:rPr>
          <w:rFonts w:ascii="Arial" w:hAnsi="Arial" w:cs="Arial"/>
          <w:sz w:val="24"/>
          <w:szCs w:val="24"/>
        </w:rPr>
      </w:pPr>
      <w:r w:rsidRPr="00EE095E">
        <w:rPr>
          <w:rFonts w:ascii="Arial" w:hAnsi="Arial" w:cs="Arial"/>
          <w:sz w:val="24"/>
          <w:szCs w:val="24"/>
        </w:rPr>
        <w:lastRenderedPageBreak/>
        <w:t xml:space="preserve"> </w:t>
      </w:r>
      <w:r w:rsidRPr="00EE095E">
        <w:rPr>
          <w:rFonts w:ascii="Arial" w:hAnsi="Arial" w:cs="Arial"/>
          <w:b/>
          <w:sz w:val="24"/>
          <w:szCs w:val="24"/>
        </w:rPr>
        <w:t xml:space="preserve"> </w:t>
      </w:r>
    </w:p>
    <w:p w:rsidR="001D2797" w:rsidRPr="00EE095E" w:rsidRDefault="00C704DC">
      <w:pPr>
        <w:spacing w:after="161"/>
        <w:jc w:val="both"/>
        <w:rPr>
          <w:rFonts w:ascii="Arial" w:hAnsi="Arial" w:cs="Arial"/>
          <w:sz w:val="24"/>
          <w:szCs w:val="24"/>
        </w:rPr>
      </w:pPr>
      <w:r w:rsidRPr="00EE095E">
        <w:rPr>
          <w:rFonts w:ascii="Arial" w:hAnsi="Arial" w:cs="Arial"/>
          <w:b/>
          <w:sz w:val="24"/>
          <w:szCs w:val="24"/>
        </w:rPr>
        <w:t xml:space="preserve"> </w:t>
      </w:r>
    </w:p>
    <w:p w:rsidR="001D2797" w:rsidRPr="00EE095E" w:rsidRDefault="00C704DC" w:rsidP="00D17DF8">
      <w:pPr>
        <w:spacing w:after="159"/>
        <w:jc w:val="both"/>
        <w:rPr>
          <w:rFonts w:ascii="Arial" w:hAnsi="Arial" w:cs="Arial"/>
          <w:sz w:val="24"/>
          <w:szCs w:val="24"/>
        </w:rPr>
      </w:pPr>
      <w:r w:rsidRPr="00EE095E">
        <w:rPr>
          <w:rFonts w:ascii="Arial" w:hAnsi="Arial" w:cs="Arial"/>
          <w:sz w:val="24"/>
          <w:szCs w:val="24"/>
        </w:rPr>
        <w:t>Section 3: Curriculum, behaviour and pastoral support</w:t>
      </w:r>
      <w:r w:rsidRPr="00EE095E">
        <w:rPr>
          <w:rFonts w:ascii="Arial" w:hAnsi="Arial" w:cs="Arial"/>
          <w:b/>
          <w:sz w:val="24"/>
          <w:szCs w:val="24"/>
        </w:rPr>
        <w:t xml:space="preserve"> </w:t>
      </w:r>
    </w:p>
    <w:tbl>
      <w:tblPr>
        <w:tblStyle w:val="TableGrid"/>
        <w:tblW w:w="10856" w:type="dxa"/>
        <w:tblInd w:w="6" w:type="dxa"/>
        <w:tblCellMar>
          <w:top w:w="45" w:type="dxa"/>
          <w:left w:w="107" w:type="dxa"/>
          <w:right w:w="73" w:type="dxa"/>
        </w:tblCellMar>
        <w:tblLook w:val="04A0" w:firstRow="1" w:lastRow="0" w:firstColumn="1" w:lastColumn="0" w:noHBand="0" w:noVBand="1"/>
      </w:tblPr>
      <w:tblGrid>
        <w:gridCol w:w="2404"/>
        <w:gridCol w:w="8452"/>
      </w:tblGrid>
      <w:tr w:rsidR="001D2797" w:rsidRPr="00EE095E">
        <w:trPr>
          <w:trHeight w:val="491"/>
        </w:trPr>
        <w:tc>
          <w:tcPr>
            <w:tcW w:w="10856" w:type="dxa"/>
            <w:gridSpan w:val="2"/>
            <w:tcBorders>
              <w:top w:val="single" w:sz="4" w:space="0" w:color="ED7D31"/>
              <w:left w:val="single" w:sz="4" w:space="0" w:color="ED7D31"/>
              <w:bottom w:val="single" w:sz="4" w:space="0" w:color="ED7D31"/>
              <w:right w:val="single" w:sz="4" w:space="0" w:color="ED7D31"/>
            </w:tcBorders>
            <w:shd w:val="clear" w:color="auto" w:fill="ED7D31"/>
          </w:tcPr>
          <w:p w:rsidR="001D2797" w:rsidRPr="00EE095E" w:rsidRDefault="00C704DC">
            <w:pPr>
              <w:tabs>
                <w:tab w:val="center" w:pos="2728"/>
              </w:tabs>
              <w:rPr>
                <w:rFonts w:ascii="Arial" w:hAnsi="Arial" w:cs="Arial"/>
                <w:sz w:val="24"/>
                <w:szCs w:val="24"/>
              </w:rPr>
            </w:pPr>
            <w:r w:rsidRPr="00EE095E">
              <w:rPr>
                <w:rFonts w:ascii="Arial" w:hAnsi="Arial" w:cs="Arial"/>
                <w:b/>
                <w:sz w:val="24"/>
                <w:szCs w:val="24"/>
              </w:rPr>
              <w:t xml:space="preserve">Aspect of school </w:t>
            </w:r>
            <w:r w:rsidRPr="00EE095E">
              <w:rPr>
                <w:rFonts w:ascii="Arial" w:hAnsi="Arial" w:cs="Arial"/>
                <w:b/>
                <w:sz w:val="24"/>
                <w:szCs w:val="24"/>
              </w:rPr>
              <w:tab/>
              <w:t xml:space="preserve">Action </w:t>
            </w:r>
          </w:p>
        </w:tc>
      </w:tr>
      <w:tr w:rsidR="001D2797" w:rsidRPr="00EE095E">
        <w:trPr>
          <w:trHeight w:val="8663"/>
        </w:trPr>
        <w:tc>
          <w:tcPr>
            <w:tcW w:w="2404" w:type="dxa"/>
            <w:tcBorders>
              <w:top w:val="single" w:sz="4" w:space="0" w:color="ED7D31"/>
              <w:left w:val="single" w:sz="4" w:space="0" w:color="F4B083"/>
              <w:bottom w:val="single" w:sz="4" w:space="0" w:color="F4B083"/>
              <w:right w:val="single" w:sz="4" w:space="0" w:color="F4B083"/>
            </w:tcBorders>
            <w:shd w:val="clear" w:color="auto" w:fill="FBE4D5"/>
          </w:tcPr>
          <w:p w:rsidR="001D2797" w:rsidRPr="00EE095E" w:rsidRDefault="00C704DC">
            <w:pPr>
              <w:rPr>
                <w:rFonts w:ascii="Arial" w:hAnsi="Arial" w:cs="Arial"/>
                <w:sz w:val="24"/>
                <w:szCs w:val="24"/>
              </w:rPr>
            </w:pPr>
            <w:r w:rsidRPr="00EE095E">
              <w:rPr>
                <w:rFonts w:ascii="Arial" w:hAnsi="Arial" w:cs="Arial"/>
                <w:b/>
                <w:sz w:val="24"/>
                <w:szCs w:val="24"/>
              </w:rPr>
              <w:t xml:space="preserve"> </w:t>
            </w:r>
          </w:p>
          <w:p w:rsidR="001D2797" w:rsidRPr="00EE095E" w:rsidRDefault="00C704DC">
            <w:pPr>
              <w:rPr>
                <w:rFonts w:ascii="Arial" w:hAnsi="Arial" w:cs="Arial"/>
                <w:sz w:val="24"/>
                <w:szCs w:val="24"/>
              </w:rPr>
            </w:pPr>
            <w:r w:rsidRPr="00EE095E">
              <w:rPr>
                <w:rFonts w:ascii="Arial" w:hAnsi="Arial" w:cs="Arial"/>
                <w:b/>
                <w:i/>
                <w:sz w:val="24"/>
                <w:szCs w:val="24"/>
              </w:rPr>
              <w:t xml:space="preserve">Curriculum expectations </w:t>
            </w:r>
          </w:p>
          <w:p w:rsidR="001D2797" w:rsidRPr="00EE095E" w:rsidRDefault="00C704DC">
            <w:pPr>
              <w:rPr>
                <w:rFonts w:ascii="Arial" w:hAnsi="Arial" w:cs="Arial"/>
                <w:sz w:val="24"/>
                <w:szCs w:val="24"/>
              </w:rPr>
            </w:pPr>
            <w:r w:rsidRPr="00EE095E">
              <w:rPr>
                <w:rFonts w:ascii="Arial" w:hAnsi="Arial" w:cs="Arial"/>
                <w:b/>
                <w:i/>
                <w:sz w:val="24"/>
                <w:szCs w:val="24"/>
              </w:rPr>
              <w:t xml:space="preserve"> </w:t>
            </w:r>
          </w:p>
          <w:p w:rsidR="001D2797" w:rsidRPr="00EE095E" w:rsidRDefault="00C704DC">
            <w:pPr>
              <w:spacing w:after="282" w:line="241" w:lineRule="auto"/>
              <w:rPr>
                <w:rFonts w:ascii="Arial" w:hAnsi="Arial" w:cs="Arial"/>
                <w:sz w:val="24"/>
                <w:szCs w:val="24"/>
              </w:rPr>
            </w:pPr>
            <w:r w:rsidRPr="00EE095E">
              <w:rPr>
                <w:rFonts w:ascii="Arial" w:hAnsi="Arial" w:cs="Arial"/>
                <w:sz w:val="24"/>
                <w:szCs w:val="24"/>
              </w:rPr>
              <w:t xml:space="preserve">The curriculum remains broad and ambitious: all pupils continue to be taught a wide range of subjects, maintaining their choices for further study and employment. </w:t>
            </w:r>
          </w:p>
          <w:p w:rsidR="001D2797" w:rsidRPr="00EE095E" w:rsidRDefault="00C704DC">
            <w:pPr>
              <w:spacing w:line="242" w:lineRule="auto"/>
              <w:rPr>
                <w:rFonts w:ascii="Arial" w:hAnsi="Arial" w:cs="Arial"/>
                <w:sz w:val="24"/>
                <w:szCs w:val="24"/>
              </w:rPr>
            </w:pPr>
            <w:r w:rsidRPr="00EE095E">
              <w:rPr>
                <w:rFonts w:ascii="Arial" w:hAnsi="Arial" w:cs="Arial"/>
                <w:sz w:val="24"/>
                <w:szCs w:val="24"/>
              </w:rPr>
              <w:t xml:space="preserve">Remote education, is high quality and </w:t>
            </w:r>
          </w:p>
          <w:p w:rsidR="001D2797" w:rsidRPr="00EE095E" w:rsidRDefault="00C704DC">
            <w:pPr>
              <w:ind w:right="21"/>
              <w:rPr>
                <w:rFonts w:ascii="Arial" w:hAnsi="Arial" w:cs="Arial"/>
                <w:sz w:val="24"/>
                <w:szCs w:val="24"/>
              </w:rPr>
            </w:pPr>
            <w:r w:rsidRPr="00EE095E">
              <w:rPr>
                <w:rFonts w:ascii="Arial" w:hAnsi="Arial" w:cs="Arial"/>
                <w:sz w:val="24"/>
                <w:szCs w:val="24"/>
              </w:rPr>
              <w:t xml:space="preserve">aligns as closely as possible with in-school provision: </w:t>
            </w:r>
            <w:r w:rsidR="00B92686" w:rsidRPr="00EE095E">
              <w:rPr>
                <w:rFonts w:ascii="Arial" w:hAnsi="Arial" w:cs="Arial"/>
                <w:sz w:val="24"/>
                <w:szCs w:val="24"/>
              </w:rPr>
              <w:t>c</w:t>
            </w:r>
            <w:r w:rsidRPr="00EE095E">
              <w:rPr>
                <w:rFonts w:ascii="Arial" w:hAnsi="Arial" w:cs="Arial"/>
                <w:sz w:val="24"/>
                <w:szCs w:val="24"/>
              </w:rPr>
              <w:t xml:space="preserve">ontinue to build their capability to educate pupils remotely, where this is needed. </w:t>
            </w:r>
          </w:p>
        </w:tc>
        <w:tc>
          <w:tcPr>
            <w:tcW w:w="8452" w:type="dxa"/>
            <w:tcBorders>
              <w:top w:val="single" w:sz="4" w:space="0" w:color="ED7D31"/>
              <w:left w:val="single" w:sz="4" w:space="0" w:color="F4B083"/>
              <w:bottom w:val="single" w:sz="4" w:space="0" w:color="F4B083"/>
              <w:right w:val="single" w:sz="4" w:space="0" w:color="F4B083"/>
            </w:tcBorders>
            <w:shd w:val="clear" w:color="auto" w:fill="FBE4D5"/>
          </w:tcPr>
          <w:p w:rsidR="00B92686" w:rsidRPr="00EE095E" w:rsidRDefault="00B92686">
            <w:pPr>
              <w:ind w:left="1"/>
              <w:rPr>
                <w:rFonts w:ascii="Arial" w:hAnsi="Arial" w:cs="Arial"/>
                <w:sz w:val="24"/>
                <w:szCs w:val="24"/>
                <w:u w:val="single"/>
              </w:rPr>
            </w:pPr>
            <w:r w:rsidRPr="00EE095E">
              <w:rPr>
                <w:rFonts w:ascii="Arial" w:hAnsi="Arial" w:cs="Arial"/>
                <w:sz w:val="24"/>
                <w:szCs w:val="24"/>
                <w:u w:val="single"/>
              </w:rPr>
              <w:t xml:space="preserve">Children will be provided with work packs and these will be completed by children working in school or at home.  </w:t>
            </w:r>
          </w:p>
          <w:p w:rsidR="00B92686" w:rsidRPr="00EE095E" w:rsidRDefault="00B92686">
            <w:pPr>
              <w:ind w:left="1"/>
              <w:rPr>
                <w:rFonts w:ascii="Arial" w:hAnsi="Arial" w:cs="Arial"/>
                <w:sz w:val="24"/>
                <w:szCs w:val="24"/>
                <w:u w:val="single"/>
              </w:rPr>
            </w:pPr>
          </w:p>
          <w:p w:rsidR="001D2797" w:rsidRPr="00EE095E" w:rsidRDefault="00B92686">
            <w:pPr>
              <w:ind w:left="1"/>
              <w:rPr>
                <w:rFonts w:ascii="Arial" w:hAnsi="Arial" w:cs="Arial"/>
                <w:sz w:val="24"/>
                <w:szCs w:val="24"/>
                <w:u w:val="single"/>
              </w:rPr>
            </w:pPr>
            <w:r w:rsidRPr="00EE095E">
              <w:rPr>
                <w:rFonts w:ascii="Arial" w:hAnsi="Arial" w:cs="Arial"/>
                <w:sz w:val="24"/>
                <w:szCs w:val="24"/>
                <w:u w:val="single"/>
              </w:rPr>
              <w:t>Remote learning</w:t>
            </w:r>
            <w:r w:rsidR="00C704DC" w:rsidRPr="00EE095E">
              <w:rPr>
                <w:rFonts w:ascii="Arial" w:hAnsi="Arial" w:cs="Arial"/>
                <w:sz w:val="24"/>
                <w:szCs w:val="24"/>
                <w:u w:val="single"/>
              </w:rPr>
              <w:t xml:space="preserve"> </w:t>
            </w:r>
          </w:p>
          <w:p w:rsidR="00B92686" w:rsidRPr="00EE095E" w:rsidRDefault="00B92686" w:rsidP="00B92686">
            <w:pPr>
              <w:rPr>
                <w:rFonts w:ascii="Arial" w:eastAsiaTheme="minorHAnsi" w:hAnsi="Arial" w:cs="Arial"/>
                <w:color w:val="auto"/>
                <w:sz w:val="24"/>
                <w:szCs w:val="24"/>
                <w:lang w:val="en-US"/>
              </w:rPr>
            </w:pPr>
            <w:r w:rsidRPr="00EE095E">
              <w:rPr>
                <w:rFonts w:ascii="Arial" w:hAnsi="Arial" w:cs="Arial"/>
                <w:sz w:val="24"/>
                <w:szCs w:val="24"/>
                <w:lang w:val="en-US"/>
              </w:rPr>
              <w:t xml:space="preserve">KS1 – average of 3 hours per day </w:t>
            </w:r>
          </w:p>
          <w:p w:rsidR="00B92686" w:rsidRPr="00EE095E" w:rsidRDefault="00B92686" w:rsidP="00B92686">
            <w:pPr>
              <w:rPr>
                <w:rFonts w:ascii="Arial" w:hAnsi="Arial" w:cs="Arial"/>
                <w:sz w:val="24"/>
                <w:szCs w:val="24"/>
                <w:lang w:val="en-US"/>
              </w:rPr>
            </w:pPr>
            <w:r w:rsidRPr="00EE095E">
              <w:rPr>
                <w:rFonts w:ascii="Arial" w:hAnsi="Arial" w:cs="Arial"/>
                <w:sz w:val="24"/>
                <w:szCs w:val="24"/>
                <w:lang w:val="en-US"/>
              </w:rPr>
              <w:t xml:space="preserve">KS2 _ 4 hours per day </w:t>
            </w:r>
          </w:p>
          <w:p w:rsidR="00B92686" w:rsidRPr="00EE095E" w:rsidRDefault="00B92686" w:rsidP="00B92686">
            <w:pPr>
              <w:rPr>
                <w:rFonts w:ascii="Arial" w:hAnsi="Arial" w:cs="Arial"/>
                <w:sz w:val="24"/>
                <w:szCs w:val="24"/>
                <w:lang w:val="en-US"/>
              </w:rPr>
            </w:pPr>
          </w:p>
          <w:p w:rsidR="00B92686" w:rsidRPr="00EE095E" w:rsidRDefault="00EE095E" w:rsidP="00B92686">
            <w:pPr>
              <w:rPr>
                <w:rFonts w:ascii="Arial" w:hAnsi="Arial" w:cs="Arial"/>
                <w:sz w:val="24"/>
                <w:szCs w:val="24"/>
                <w:lang w:val="en-US"/>
              </w:rPr>
            </w:pPr>
            <w:r w:rsidRPr="00EE095E">
              <w:rPr>
                <w:rFonts w:ascii="Arial" w:hAnsi="Arial" w:cs="Arial"/>
                <w:sz w:val="24"/>
                <w:szCs w:val="24"/>
                <w:lang w:val="en-US"/>
              </w:rPr>
              <w:t xml:space="preserve">School will check </w:t>
            </w:r>
            <w:proofErr w:type="gramStart"/>
            <w:r w:rsidRPr="00EE095E">
              <w:rPr>
                <w:rFonts w:ascii="Arial" w:hAnsi="Arial" w:cs="Arial"/>
                <w:sz w:val="24"/>
                <w:szCs w:val="24"/>
                <w:lang w:val="en-US"/>
              </w:rPr>
              <w:t xml:space="preserve">in </w:t>
            </w:r>
            <w:r w:rsidR="00B92686" w:rsidRPr="00EE095E">
              <w:rPr>
                <w:rFonts w:ascii="Arial" w:hAnsi="Arial" w:cs="Arial"/>
                <w:sz w:val="24"/>
                <w:szCs w:val="24"/>
                <w:lang w:val="en-US"/>
              </w:rPr>
              <w:t xml:space="preserve"> DAILY</w:t>
            </w:r>
            <w:proofErr w:type="gramEnd"/>
            <w:r w:rsidRPr="00EE095E">
              <w:rPr>
                <w:rFonts w:ascii="Arial" w:hAnsi="Arial" w:cs="Arial"/>
                <w:sz w:val="24"/>
                <w:szCs w:val="24"/>
                <w:lang w:val="en-US"/>
              </w:rPr>
              <w:t xml:space="preserve"> to see </w:t>
            </w:r>
            <w:r w:rsidR="00B92686" w:rsidRPr="00EE095E">
              <w:rPr>
                <w:rFonts w:ascii="Arial" w:hAnsi="Arial" w:cs="Arial"/>
                <w:sz w:val="24"/>
                <w:szCs w:val="24"/>
                <w:lang w:val="en-US"/>
              </w:rPr>
              <w:t xml:space="preserve"> if children are accessing this remote learning</w:t>
            </w:r>
            <w:r w:rsidRPr="00EE095E">
              <w:rPr>
                <w:rFonts w:ascii="Arial" w:hAnsi="Arial" w:cs="Arial"/>
                <w:sz w:val="24"/>
                <w:szCs w:val="24"/>
                <w:lang w:val="en-US"/>
              </w:rPr>
              <w:t xml:space="preserve"> and </w:t>
            </w:r>
            <w:r w:rsidR="00B92686" w:rsidRPr="00EE095E">
              <w:rPr>
                <w:rFonts w:ascii="Arial" w:hAnsi="Arial" w:cs="Arial"/>
                <w:sz w:val="24"/>
                <w:szCs w:val="24"/>
                <w:lang w:val="en-US"/>
              </w:rPr>
              <w:t>have a senior leader leading on it</w:t>
            </w:r>
            <w:r w:rsidRPr="00EE095E">
              <w:rPr>
                <w:rFonts w:ascii="Arial" w:hAnsi="Arial" w:cs="Arial"/>
                <w:sz w:val="24"/>
                <w:szCs w:val="24"/>
                <w:lang w:val="en-US"/>
              </w:rPr>
              <w:t xml:space="preserve">.  We will </w:t>
            </w:r>
            <w:r w:rsidR="00B92686" w:rsidRPr="00EE095E">
              <w:rPr>
                <w:rFonts w:ascii="Arial" w:hAnsi="Arial" w:cs="Arial"/>
                <w:sz w:val="24"/>
                <w:szCs w:val="24"/>
                <w:lang w:val="en-US"/>
              </w:rPr>
              <w:t>provide high quality remote learning provision (that can be checked by OFSTED) and publish on the school website information regarding this remote learning offer.  At St. Luke’s we provide high quality work packs</w:t>
            </w:r>
            <w:r w:rsidRPr="00EE095E">
              <w:rPr>
                <w:rFonts w:ascii="Arial" w:hAnsi="Arial" w:cs="Arial"/>
                <w:sz w:val="24"/>
                <w:szCs w:val="24"/>
                <w:lang w:val="en-US"/>
              </w:rPr>
              <w:t xml:space="preserve"> and resources</w:t>
            </w:r>
            <w:r w:rsidR="00B92686" w:rsidRPr="00EE095E">
              <w:rPr>
                <w:rFonts w:ascii="Arial" w:hAnsi="Arial" w:cs="Arial"/>
                <w:sz w:val="24"/>
                <w:szCs w:val="24"/>
                <w:lang w:val="en-US"/>
              </w:rPr>
              <w:t xml:space="preserve"> for all year groups and children access live Teams sessions twice per day. </w:t>
            </w:r>
          </w:p>
          <w:p w:rsidR="00B92686" w:rsidRPr="00EE095E" w:rsidRDefault="00B92686" w:rsidP="00B92686">
            <w:pPr>
              <w:rPr>
                <w:rFonts w:ascii="Arial" w:hAnsi="Arial" w:cs="Arial"/>
                <w:sz w:val="24"/>
                <w:szCs w:val="24"/>
                <w:lang w:val="en-US"/>
              </w:rPr>
            </w:pPr>
            <w:r w:rsidRPr="00EE095E">
              <w:rPr>
                <w:rFonts w:ascii="Arial" w:hAnsi="Arial" w:cs="Arial"/>
                <w:sz w:val="24"/>
                <w:szCs w:val="24"/>
                <w:lang w:val="en-US"/>
              </w:rPr>
              <w:t xml:space="preserve">The morning session explains the tasks for the day.  This is recorded so that children can play this back to support them with their learning. The afternoon session is to check in with the children, mark work and give feedback. Children can use the chat function to communicate with their class teacher and ask for support when required. </w:t>
            </w:r>
          </w:p>
          <w:p w:rsidR="00B92686" w:rsidRPr="00EE095E" w:rsidRDefault="00B92686" w:rsidP="00B92686">
            <w:pPr>
              <w:rPr>
                <w:rFonts w:ascii="Arial" w:hAnsi="Arial" w:cs="Arial"/>
                <w:sz w:val="24"/>
                <w:szCs w:val="24"/>
                <w:lang w:val="en-US"/>
              </w:rPr>
            </w:pPr>
          </w:p>
          <w:p w:rsidR="00B92686" w:rsidRPr="00EE095E" w:rsidRDefault="00B92686" w:rsidP="00B92686">
            <w:pPr>
              <w:rPr>
                <w:rFonts w:ascii="Arial" w:hAnsi="Arial" w:cs="Arial"/>
                <w:sz w:val="24"/>
                <w:szCs w:val="24"/>
                <w:lang w:val="en-US"/>
              </w:rPr>
            </w:pPr>
            <w:r w:rsidRPr="00EE095E">
              <w:rPr>
                <w:rFonts w:ascii="Arial" w:hAnsi="Arial" w:cs="Arial"/>
                <w:sz w:val="24"/>
                <w:szCs w:val="24"/>
                <w:lang w:val="en-US"/>
              </w:rPr>
              <w:t xml:space="preserve">Children in school will access music and PE as they did during the </w:t>
            </w:r>
            <w:r w:rsidR="00EE095E" w:rsidRPr="00EE095E">
              <w:rPr>
                <w:rFonts w:ascii="Arial" w:hAnsi="Arial" w:cs="Arial"/>
                <w:sz w:val="24"/>
                <w:szCs w:val="24"/>
                <w:lang w:val="en-US"/>
              </w:rPr>
              <w:t>Autumn</w:t>
            </w:r>
            <w:r w:rsidRPr="00EE095E">
              <w:rPr>
                <w:rFonts w:ascii="Arial" w:hAnsi="Arial" w:cs="Arial"/>
                <w:sz w:val="24"/>
                <w:szCs w:val="24"/>
                <w:lang w:val="en-US"/>
              </w:rPr>
              <w:t xml:space="preserve"> term. </w:t>
            </w:r>
          </w:p>
          <w:p w:rsidR="00B92686" w:rsidRPr="00EE095E" w:rsidRDefault="00B92686" w:rsidP="00B92686">
            <w:pPr>
              <w:rPr>
                <w:rFonts w:ascii="Arial" w:hAnsi="Arial" w:cs="Arial"/>
                <w:sz w:val="24"/>
                <w:szCs w:val="24"/>
                <w:lang w:val="en-US"/>
              </w:rPr>
            </w:pPr>
          </w:p>
          <w:p w:rsidR="001D2797" w:rsidRPr="00EE095E" w:rsidRDefault="001D2797">
            <w:pPr>
              <w:ind w:left="1"/>
              <w:rPr>
                <w:rFonts w:ascii="Arial" w:hAnsi="Arial" w:cs="Arial"/>
                <w:sz w:val="24"/>
                <w:szCs w:val="24"/>
              </w:rPr>
            </w:pP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rsidP="005C5564">
            <w:pPr>
              <w:ind w:left="1"/>
              <w:rPr>
                <w:rFonts w:ascii="Arial" w:hAnsi="Arial" w:cs="Arial"/>
                <w:sz w:val="24"/>
                <w:szCs w:val="24"/>
              </w:rPr>
            </w:pPr>
            <w:proofErr w:type="spellStart"/>
            <w:r w:rsidRPr="00EE095E">
              <w:rPr>
                <w:rFonts w:ascii="Arial" w:hAnsi="Arial" w:cs="Arial"/>
                <w:sz w:val="24"/>
                <w:szCs w:val="24"/>
              </w:rPr>
              <w:t>Extra curricular</w:t>
            </w:r>
            <w:proofErr w:type="spellEnd"/>
            <w:r w:rsidRPr="00EE095E">
              <w:rPr>
                <w:rFonts w:ascii="Arial" w:hAnsi="Arial" w:cs="Arial"/>
                <w:sz w:val="24"/>
                <w:szCs w:val="24"/>
              </w:rPr>
              <w:t xml:space="preserve"> activities will </w:t>
            </w:r>
            <w:r w:rsidR="005C5564" w:rsidRPr="00EE095E">
              <w:rPr>
                <w:rFonts w:ascii="Arial" w:hAnsi="Arial" w:cs="Arial"/>
                <w:sz w:val="24"/>
                <w:szCs w:val="24"/>
              </w:rPr>
              <w:t>not resum</w:t>
            </w:r>
            <w:r w:rsidR="00EE095E" w:rsidRPr="00EE095E">
              <w:rPr>
                <w:rFonts w:ascii="Arial" w:hAnsi="Arial" w:cs="Arial"/>
                <w:sz w:val="24"/>
                <w:szCs w:val="24"/>
              </w:rPr>
              <w:t>e.</w:t>
            </w:r>
          </w:p>
        </w:tc>
      </w:tr>
      <w:tr w:rsidR="001D2797" w:rsidRPr="00EE095E" w:rsidTr="00EE095E">
        <w:trPr>
          <w:trHeight w:val="18"/>
        </w:trPr>
        <w:tc>
          <w:tcPr>
            <w:tcW w:w="2404" w:type="dxa"/>
            <w:tcBorders>
              <w:top w:val="single" w:sz="4" w:space="0" w:color="F4B083"/>
              <w:left w:val="single" w:sz="4" w:space="0" w:color="F4B083"/>
              <w:bottom w:val="single" w:sz="4" w:space="0" w:color="F4B083"/>
              <w:right w:val="single" w:sz="4" w:space="0" w:color="F4B083"/>
            </w:tcBorders>
            <w:shd w:val="clear" w:color="auto" w:fill="FBE4D5"/>
          </w:tcPr>
          <w:p w:rsidR="001D2797" w:rsidRPr="00EE095E" w:rsidRDefault="00C704DC">
            <w:pPr>
              <w:rPr>
                <w:rFonts w:ascii="Arial" w:hAnsi="Arial" w:cs="Arial"/>
                <w:sz w:val="24"/>
                <w:szCs w:val="24"/>
              </w:rPr>
            </w:pPr>
            <w:r w:rsidRPr="00EE095E">
              <w:rPr>
                <w:rFonts w:ascii="Arial" w:hAnsi="Arial" w:cs="Arial"/>
                <w:b/>
                <w:i/>
                <w:sz w:val="24"/>
                <w:szCs w:val="24"/>
              </w:rPr>
              <w:t xml:space="preserve"> </w:t>
            </w:r>
          </w:p>
          <w:p w:rsidR="001D2797" w:rsidRPr="00EE095E" w:rsidRDefault="00C704DC">
            <w:pPr>
              <w:rPr>
                <w:rFonts w:ascii="Arial" w:hAnsi="Arial" w:cs="Arial"/>
                <w:sz w:val="24"/>
                <w:szCs w:val="24"/>
              </w:rPr>
            </w:pPr>
            <w:r w:rsidRPr="00EE095E">
              <w:rPr>
                <w:rFonts w:ascii="Arial" w:hAnsi="Arial" w:cs="Arial"/>
                <w:b/>
                <w:i/>
                <w:sz w:val="24"/>
                <w:szCs w:val="24"/>
              </w:rPr>
              <w:t xml:space="preserve">Music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cPr>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1" w:line="241" w:lineRule="auto"/>
              <w:ind w:left="1"/>
              <w:rPr>
                <w:rFonts w:ascii="Arial" w:hAnsi="Arial" w:cs="Arial"/>
                <w:sz w:val="24"/>
                <w:szCs w:val="24"/>
              </w:rPr>
            </w:pPr>
            <w:r w:rsidRPr="00EE095E">
              <w:rPr>
                <w:rFonts w:ascii="Arial" w:hAnsi="Arial" w:cs="Arial"/>
                <w:sz w:val="24"/>
                <w:szCs w:val="24"/>
              </w:rPr>
              <w:t xml:space="preserve">Given that there could be an additional risk of infection in environments where children and adults are singing, chanting, playing wind and brass instruments or shouting, singing should not happen in groups of more than 15 and when it does take place, children need to be side-by-side and not facing one another. This has implications for our music curriculum and adjustments will need to be made. </w:t>
            </w:r>
          </w:p>
          <w:p w:rsidR="001D2797" w:rsidRPr="00EE095E" w:rsidRDefault="00C704DC">
            <w:pPr>
              <w:ind w:left="1"/>
              <w:rPr>
                <w:rFonts w:ascii="Arial" w:hAnsi="Arial" w:cs="Arial"/>
                <w:sz w:val="24"/>
                <w:szCs w:val="24"/>
              </w:rPr>
            </w:pPr>
            <w:r w:rsidRPr="00EE095E">
              <w:rPr>
                <w:rFonts w:ascii="Arial" w:hAnsi="Arial" w:cs="Arial"/>
                <w:sz w:val="24"/>
                <w:szCs w:val="24"/>
              </w:rPr>
              <w:lastRenderedPageBreak/>
              <w:t xml:space="preserve"> </w:t>
            </w:r>
          </w:p>
        </w:tc>
      </w:tr>
      <w:tr w:rsidR="001D2797" w:rsidRPr="00EE095E" w:rsidTr="005C5564">
        <w:trPr>
          <w:trHeight w:val="2941"/>
        </w:trPr>
        <w:tc>
          <w:tcPr>
            <w:tcW w:w="2404"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EE095E" w:rsidRDefault="00C704DC">
            <w:pPr>
              <w:rPr>
                <w:rFonts w:ascii="Arial" w:hAnsi="Arial" w:cs="Arial"/>
                <w:sz w:val="24"/>
                <w:szCs w:val="24"/>
              </w:rPr>
            </w:pPr>
            <w:r w:rsidRPr="00EE095E">
              <w:rPr>
                <w:rFonts w:ascii="Arial" w:hAnsi="Arial" w:cs="Arial"/>
                <w:b/>
                <w:i/>
                <w:sz w:val="24"/>
                <w:szCs w:val="24"/>
              </w:rPr>
              <w:lastRenderedPageBreak/>
              <w:t xml:space="preserve"> </w:t>
            </w:r>
          </w:p>
          <w:p w:rsidR="001D2797" w:rsidRPr="00EE095E" w:rsidRDefault="00C704DC">
            <w:pPr>
              <w:rPr>
                <w:rFonts w:ascii="Arial" w:hAnsi="Arial" w:cs="Arial"/>
                <w:sz w:val="24"/>
                <w:szCs w:val="24"/>
              </w:rPr>
            </w:pPr>
            <w:r w:rsidRPr="00EE095E">
              <w:rPr>
                <w:rFonts w:ascii="Arial" w:hAnsi="Arial" w:cs="Arial"/>
                <w:b/>
                <w:i/>
                <w:sz w:val="24"/>
                <w:szCs w:val="24"/>
              </w:rPr>
              <w:t xml:space="preserve">Physical activity in schools </w:t>
            </w:r>
          </w:p>
          <w:p w:rsidR="001D2797" w:rsidRPr="00EE095E" w:rsidRDefault="00C704DC">
            <w:pPr>
              <w:rPr>
                <w:rFonts w:ascii="Arial" w:hAnsi="Arial" w:cs="Arial"/>
                <w:sz w:val="24"/>
                <w:szCs w:val="24"/>
              </w:rPr>
            </w:pPr>
            <w:r w:rsidRPr="00EE095E">
              <w:rPr>
                <w:rFonts w:ascii="Arial" w:hAnsi="Arial" w:cs="Arial"/>
                <w:b/>
                <w:i/>
                <w:sz w:val="24"/>
                <w:szCs w:val="24"/>
              </w:rPr>
              <w:t xml:space="preserve">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line="242" w:lineRule="auto"/>
              <w:ind w:left="1"/>
              <w:rPr>
                <w:rFonts w:ascii="Arial" w:hAnsi="Arial" w:cs="Arial"/>
                <w:sz w:val="24"/>
                <w:szCs w:val="24"/>
              </w:rPr>
            </w:pPr>
            <w:r w:rsidRPr="00EE095E">
              <w:rPr>
                <w:rFonts w:ascii="Arial" w:hAnsi="Arial" w:cs="Arial"/>
                <w:sz w:val="24"/>
                <w:szCs w:val="24"/>
              </w:rPr>
              <w:t>PE lessons</w:t>
            </w:r>
            <w:r w:rsidR="00EE095E" w:rsidRPr="00EE095E">
              <w:rPr>
                <w:rFonts w:ascii="Arial" w:hAnsi="Arial" w:cs="Arial"/>
                <w:sz w:val="24"/>
                <w:szCs w:val="24"/>
              </w:rPr>
              <w:t xml:space="preserve"> in school</w:t>
            </w:r>
            <w:r w:rsidRPr="00EE095E">
              <w:rPr>
                <w:rFonts w:ascii="Arial" w:hAnsi="Arial" w:cs="Arial"/>
                <w:sz w:val="24"/>
                <w:szCs w:val="24"/>
              </w:rPr>
              <w:t xml:space="preserve"> are still to take </w:t>
            </w:r>
            <w:proofErr w:type="gramStart"/>
            <w:r w:rsidRPr="00EE095E">
              <w:rPr>
                <w:rFonts w:ascii="Arial" w:hAnsi="Arial" w:cs="Arial"/>
                <w:sz w:val="24"/>
                <w:szCs w:val="24"/>
              </w:rPr>
              <w:t>place..</w:t>
            </w:r>
            <w:proofErr w:type="gramEnd"/>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1" w:line="241" w:lineRule="auto"/>
              <w:ind w:left="1"/>
              <w:rPr>
                <w:rFonts w:ascii="Arial" w:hAnsi="Arial" w:cs="Arial"/>
                <w:sz w:val="24"/>
                <w:szCs w:val="24"/>
              </w:rPr>
            </w:pPr>
            <w:r w:rsidRPr="00EE095E">
              <w:rPr>
                <w:rFonts w:ascii="Arial" w:hAnsi="Arial" w:cs="Arial"/>
                <w:sz w:val="24"/>
                <w:szCs w:val="24"/>
              </w:rPr>
              <w:t xml:space="preserve">The systems of control will still need to be applied during these sessions. Pupils will be kept in consistent groups and sports equipment will be cleaned thoroughly between each use by different groups. Alternatively, equipment will not be used for 72 hours after use if equipment is unable to be cleaned. Hand hygiene and respiratory hygiene is paramount due to the nature of exercising and the way people breathe as a result. Hands must be washed thoroughly after completing a PE session.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pPr>
              <w:ind w:left="1"/>
              <w:rPr>
                <w:rFonts w:ascii="Arial" w:hAnsi="Arial" w:cs="Arial"/>
                <w:sz w:val="24"/>
                <w:szCs w:val="24"/>
              </w:rPr>
            </w:pPr>
            <w:r w:rsidRPr="00EE095E">
              <w:rPr>
                <w:rFonts w:ascii="Arial" w:hAnsi="Arial" w:cs="Arial"/>
                <w:sz w:val="24"/>
                <w:szCs w:val="24"/>
              </w:rPr>
              <w:t xml:space="preserve">Contact sports are to be avoided.  </w:t>
            </w:r>
          </w:p>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tc>
      </w:tr>
      <w:tr w:rsidR="001D2797" w:rsidRPr="00EE095E">
        <w:trPr>
          <w:trHeight w:val="2205"/>
        </w:trPr>
        <w:tc>
          <w:tcPr>
            <w:tcW w:w="2404" w:type="dxa"/>
            <w:tcBorders>
              <w:top w:val="single" w:sz="4" w:space="0" w:color="F4B083"/>
              <w:left w:val="single" w:sz="4" w:space="0" w:color="F4B083"/>
              <w:bottom w:val="single" w:sz="4" w:space="0" w:color="F4B083"/>
              <w:right w:val="single" w:sz="4" w:space="0" w:color="F4B083"/>
            </w:tcBorders>
            <w:shd w:val="clear" w:color="auto" w:fill="FBE4D5"/>
          </w:tcPr>
          <w:p w:rsidR="001D2797" w:rsidRPr="00EE095E" w:rsidRDefault="00C704DC">
            <w:pPr>
              <w:rPr>
                <w:rFonts w:ascii="Arial" w:hAnsi="Arial" w:cs="Arial"/>
                <w:sz w:val="24"/>
                <w:szCs w:val="24"/>
              </w:rPr>
            </w:pPr>
            <w:r w:rsidRPr="00EE095E">
              <w:rPr>
                <w:rFonts w:ascii="Arial" w:hAnsi="Arial" w:cs="Arial"/>
                <w:b/>
                <w:i/>
                <w:sz w:val="24"/>
                <w:szCs w:val="24"/>
              </w:rPr>
              <w:t xml:space="preserve"> </w:t>
            </w:r>
          </w:p>
          <w:p w:rsidR="001D2797" w:rsidRPr="00EE095E" w:rsidRDefault="00C704DC">
            <w:pPr>
              <w:rPr>
                <w:rFonts w:ascii="Arial" w:hAnsi="Arial" w:cs="Arial"/>
                <w:sz w:val="24"/>
                <w:szCs w:val="24"/>
              </w:rPr>
            </w:pPr>
            <w:r w:rsidRPr="00EE095E">
              <w:rPr>
                <w:rFonts w:ascii="Arial" w:hAnsi="Arial" w:cs="Arial"/>
                <w:b/>
                <w:i/>
                <w:sz w:val="24"/>
                <w:szCs w:val="24"/>
              </w:rPr>
              <w:t xml:space="preserve">Pastoral support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cPr>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5C5564">
            <w:pPr>
              <w:spacing w:line="242" w:lineRule="auto"/>
              <w:ind w:left="1" w:right="25"/>
              <w:rPr>
                <w:rFonts w:ascii="Arial" w:hAnsi="Arial" w:cs="Arial"/>
                <w:sz w:val="24"/>
                <w:szCs w:val="24"/>
              </w:rPr>
            </w:pPr>
            <w:r w:rsidRPr="00EE095E">
              <w:rPr>
                <w:rFonts w:ascii="Arial" w:hAnsi="Arial" w:cs="Arial"/>
                <w:sz w:val="24"/>
                <w:szCs w:val="24"/>
              </w:rPr>
              <w:t>Mrs Shepherd</w:t>
            </w:r>
            <w:r w:rsidR="00C704DC" w:rsidRPr="00EE095E">
              <w:rPr>
                <w:rFonts w:ascii="Arial" w:hAnsi="Arial" w:cs="Arial"/>
                <w:sz w:val="24"/>
                <w:szCs w:val="24"/>
              </w:rPr>
              <w:t xml:space="preserve"> and </w:t>
            </w:r>
            <w:r w:rsidRPr="00EE095E">
              <w:rPr>
                <w:rFonts w:ascii="Arial" w:hAnsi="Arial" w:cs="Arial"/>
                <w:sz w:val="24"/>
                <w:szCs w:val="24"/>
              </w:rPr>
              <w:t>Miss Lomax</w:t>
            </w:r>
            <w:r w:rsidR="00C704DC" w:rsidRPr="00EE095E">
              <w:rPr>
                <w:rFonts w:ascii="Arial" w:hAnsi="Arial" w:cs="Arial"/>
                <w:sz w:val="24"/>
                <w:szCs w:val="24"/>
              </w:rPr>
              <w:t xml:space="preserve"> will ensure that appropriate materials are on hand to support children’s wellbeing. PSHE sessions will need to provide children with the opportunity to rebuild friendships and social engagement and address issues linked to coronavirus.  </w:t>
            </w:r>
          </w:p>
          <w:p w:rsidR="001D2797" w:rsidRPr="00EE095E" w:rsidRDefault="001D2797" w:rsidP="005C5564">
            <w:pPr>
              <w:rPr>
                <w:rFonts w:ascii="Arial" w:hAnsi="Arial" w:cs="Arial"/>
                <w:sz w:val="24"/>
                <w:szCs w:val="24"/>
              </w:rPr>
            </w:pPr>
          </w:p>
        </w:tc>
      </w:tr>
      <w:tr w:rsidR="001D2797" w:rsidRPr="00EE095E" w:rsidTr="005C5564">
        <w:trPr>
          <w:trHeight w:val="2455"/>
        </w:trPr>
        <w:tc>
          <w:tcPr>
            <w:tcW w:w="2404"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EE095E" w:rsidRDefault="00C704DC">
            <w:pPr>
              <w:rPr>
                <w:rFonts w:ascii="Arial" w:hAnsi="Arial" w:cs="Arial"/>
                <w:sz w:val="24"/>
                <w:szCs w:val="24"/>
              </w:rPr>
            </w:pPr>
            <w:r w:rsidRPr="00EE095E">
              <w:rPr>
                <w:rFonts w:ascii="Arial" w:hAnsi="Arial" w:cs="Arial"/>
                <w:b/>
                <w:i/>
                <w:sz w:val="24"/>
                <w:szCs w:val="24"/>
              </w:rPr>
              <w:t xml:space="preserve"> </w:t>
            </w:r>
          </w:p>
          <w:p w:rsidR="001D2797" w:rsidRPr="00EE095E" w:rsidRDefault="00C704DC">
            <w:pPr>
              <w:rPr>
                <w:rFonts w:ascii="Arial" w:hAnsi="Arial" w:cs="Arial"/>
                <w:sz w:val="24"/>
                <w:szCs w:val="24"/>
              </w:rPr>
            </w:pPr>
            <w:r w:rsidRPr="00EE095E">
              <w:rPr>
                <w:rFonts w:ascii="Arial" w:hAnsi="Arial" w:cs="Arial"/>
                <w:b/>
                <w:i/>
                <w:sz w:val="24"/>
                <w:szCs w:val="24"/>
              </w:rPr>
              <w:t xml:space="preserve">Behaviour expectations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EE095E" w:rsidRDefault="00C704DC">
            <w:pPr>
              <w:ind w:left="1"/>
              <w:rPr>
                <w:rFonts w:ascii="Arial" w:hAnsi="Arial" w:cs="Arial"/>
                <w:sz w:val="24"/>
                <w:szCs w:val="24"/>
              </w:rPr>
            </w:pPr>
            <w:r w:rsidRPr="00EE095E">
              <w:rPr>
                <w:rFonts w:ascii="Arial" w:hAnsi="Arial" w:cs="Arial"/>
                <w:sz w:val="24"/>
                <w:szCs w:val="24"/>
              </w:rPr>
              <w:t xml:space="preserve"> </w:t>
            </w:r>
          </w:p>
          <w:p w:rsidR="001D2797" w:rsidRPr="00EE095E" w:rsidRDefault="00C704DC" w:rsidP="00EE095E">
            <w:pPr>
              <w:ind w:left="1"/>
              <w:rPr>
                <w:rFonts w:ascii="Arial" w:hAnsi="Arial" w:cs="Arial"/>
                <w:sz w:val="24"/>
                <w:szCs w:val="24"/>
              </w:rPr>
            </w:pPr>
            <w:r w:rsidRPr="00EE095E">
              <w:rPr>
                <w:rFonts w:ascii="Arial" w:hAnsi="Arial" w:cs="Arial"/>
                <w:sz w:val="24"/>
                <w:szCs w:val="24"/>
              </w:rPr>
              <w:t>The current approved behaviour policy coronavirus amendment will still apply</w:t>
            </w:r>
            <w:r w:rsidR="00EE095E" w:rsidRPr="00EE095E">
              <w:rPr>
                <w:rFonts w:ascii="Arial" w:hAnsi="Arial" w:cs="Arial"/>
                <w:sz w:val="24"/>
                <w:szCs w:val="24"/>
              </w:rPr>
              <w:t xml:space="preserve"> and those accessing remote learning must follow the home school agreement.</w:t>
            </w:r>
          </w:p>
          <w:p w:rsidR="001D2797" w:rsidRPr="00EE095E" w:rsidRDefault="001D2797" w:rsidP="005C5564">
            <w:pPr>
              <w:rPr>
                <w:rFonts w:ascii="Arial" w:hAnsi="Arial" w:cs="Arial"/>
                <w:sz w:val="24"/>
                <w:szCs w:val="24"/>
              </w:rPr>
            </w:pPr>
          </w:p>
        </w:tc>
      </w:tr>
    </w:tbl>
    <w:p w:rsidR="001D2797" w:rsidRPr="00EE095E" w:rsidRDefault="00C704DC">
      <w:pPr>
        <w:spacing w:after="196"/>
        <w:rPr>
          <w:rFonts w:ascii="Arial" w:hAnsi="Arial" w:cs="Arial"/>
          <w:sz w:val="24"/>
          <w:szCs w:val="24"/>
        </w:rPr>
      </w:pPr>
      <w:r w:rsidRPr="00EE095E">
        <w:rPr>
          <w:rFonts w:ascii="Arial" w:hAnsi="Arial" w:cs="Arial"/>
          <w:sz w:val="24"/>
          <w:szCs w:val="24"/>
        </w:rPr>
        <w:t xml:space="preserve"> </w:t>
      </w:r>
    </w:p>
    <w:p w:rsidR="001D2797" w:rsidRPr="00EE095E" w:rsidRDefault="00C704DC">
      <w:pPr>
        <w:pStyle w:val="Heading1"/>
        <w:ind w:left="-5"/>
        <w:rPr>
          <w:rFonts w:ascii="Arial" w:hAnsi="Arial" w:cs="Arial"/>
          <w:szCs w:val="24"/>
        </w:rPr>
      </w:pPr>
      <w:r w:rsidRPr="00EE095E">
        <w:rPr>
          <w:rFonts w:ascii="Arial" w:hAnsi="Arial" w:cs="Arial"/>
          <w:szCs w:val="24"/>
        </w:rPr>
        <w:t xml:space="preserve">Section 4: Assessment and accountability  </w:t>
      </w:r>
    </w:p>
    <w:tbl>
      <w:tblPr>
        <w:tblStyle w:val="TableGrid"/>
        <w:tblW w:w="10851" w:type="dxa"/>
        <w:tblInd w:w="5" w:type="dxa"/>
        <w:tblCellMar>
          <w:top w:w="21" w:type="dxa"/>
          <w:right w:w="115" w:type="dxa"/>
        </w:tblCellMar>
        <w:tblLook w:val="04A0" w:firstRow="1" w:lastRow="0" w:firstColumn="1" w:lastColumn="0" w:noHBand="0" w:noVBand="1"/>
      </w:tblPr>
      <w:tblGrid>
        <w:gridCol w:w="2404"/>
        <w:gridCol w:w="8447"/>
      </w:tblGrid>
      <w:tr w:rsidR="001D2797" w:rsidRPr="00EE095E" w:rsidTr="00EE095E">
        <w:trPr>
          <w:trHeight w:val="491"/>
        </w:trPr>
        <w:tc>
          <w:tcPr>
            <w:tcW w:w="2404" w:type="dxa"/>
            <w:tcBorders>
              <w:top w:val="single" w:sz="4" w:space="0" w:color="A5A5A5"/>
              <w:left w:val="nil"/>
              <w:bottom w:val="single" w:sz="4" w:space="0" w:color="A5A5A5"/>
              <w:right w:val="nil"/>
            </w:tcBorders>
            <w:shd w:val="clear" w:color="auto" w:fill="A5A5A5"/>
          </w:tcPr>
          <w:p w:rsidR="001D2797" w:rsidRPr="00EE095E" w:rsidRDefault="00C704DC">
            <w:pPr>
              <w:rPr>
                <w:rFonts w:ascii="Arial" w:hAnsi="Arial" w:cs="Arial"/>
                <w:sz w:val="24"/>
                <w:szCs w:val="24"/>
              </w:rPr>
            </w:pPr>
            <w:r w:rsidRPr="00EE095E">
              <w:rPr>
                <w:rFonts w:ascii="Arial" w:hAnsi="Arial" w:cs="Arial"/>
                <w:b/>
                <w:sz w:val="24"/>
                <w:szCs w:val="24"/>
              </w:rPr>
              <w:t xml:space="preserve">Aspect of school </w:t>
            </w:r>
          </w:p>
        </w:tc>
        <w:tc>
          <w:tcPr>
            <w:tcW w:w="8447" w:type="dxa"/>
            <w:tcBorders>
              <w:top w:val="single" w:sz="4" w:space="0" w:color="A5A5A5"/>
              <w:left w:val="nil"/>
              <w:bottom w:val="single" w:sz="4" w:space="0" w:color="A5A5A5"/>
              <w:right w:val="single" w:sz="4" w:space="0" w:color="A5A5A5"/>
            </w:tcBorders>
            <w:shd w:val="clear" w:color="auto" w:fill="A5A5A5"/>
          </w:tcPr>
          <w:p w:rsidR="001D2797" w:rsidRPr="00EE095E" w:rsidRDefault="00C704DC">
            <w:pPr>
              <w:rPr>
                <w:rFonts w:ascii="Arial" w:hAnsi="Arial" w:cs="Arial"/>
                <w:sz w:val="24"/>
                <w:szCs w:val="24"/>
              </w:rPr>
            </w:pPr>
            <w:r w:rsidRPr="00EE095E">
              <w:rPr>
                <w:rFonts w:ascii="Arial" w:hAnsi="Arial" w:cs="Arial"/>
                <w:b/>
                <w:sz w:val="24"/>
                <w:szCs w:val="24"/>
              </w:rPr>
              <w:t xml:space="preserve">Action </w:t>
            </w:r>
          </w:p>
        </w:tc>
      </w:tr>
      <w:tr w:rsidR="001D2797" w:rsidRPr="00EE095E" w:rsidTr="00EE095E">
        <w:trPr>
          <w:trHeight w:val="1002"/>
        </w:trPr>
        <w:tc>
          <w:tcPr>
            <w:tcW w:w="2404" w:type="dxa"/>
            <w:tcBorders>
              <w:top w:val="single" w:sz="4" w:space="0" w:color="A5A5A5"/>
              <w:left w:val="single" w:sz="4" w:space="0" w:color="C9C9C9"/>
              <w:bottom w:val="single" w:sz="4" w:space="0" w:color="C9C9C9"/>
              <w:right w:val="single" w:sz="4" w:space="0" w:color="C9C9C9"/>
            </w:tcBorders>
            <w:shd w:val="clear" w:color="auto" w:fill="EDEDED"/>
          </w:tcPr>
          <w:p w:rsidR="001D2797" w:rsidRPr="00EE095E" w:rsidRDefault="00C704DC">
            <w:pPr>
              <w:rPr>
                <w:rFonts w:ascii="Arial" w:hAnsi="Arial" w:cs="Arial"/>
                <w:sz w:val="24"/>
                <w:szCs w:val="24"/>
              </w:rPr>
            </w:pPr>
            <w:r w:rsidRPr="00EE095E">
              <w:rPr>
                <w:rFonts w:ascii="Arial" w:hAnsi="Arial" w:cs="Arial"/>
                <w:b/>
                <w:sz w:val="24"/>
                <w:szCs w:val="24"/>
              </w:rPr>
              <w:t xml:space="preserve"> </w:t>
            </w:r>
          </w:p>
          <w:p w:rsidR="001D2797" w:rsidRPr="00EE095E" w:rsidRDefault="00C704DC">
            <w:pPr>
              <w:rPr>
                <w:rFonts w:ascii="Arial" w:hAnsi="Arial" w:cs="Arial"/>
                <w:sz w:val="24"/>
                <w:szCs w:val="24"/>
              </w:rPr>
            </w:pPr>
            <w:r w:rsidRPr="00EE095E">
              <w:rPr>
                <w:rFonts w:ascii="Arial" w:hAnsi="Arial" w:cs="Arial"/>
                <w:b/>
                <w:i/>
                <w:sz w:val="24"/>
                <w:szCs w:val="24"/>
              </w:rPr>
              <w:t xml:space="preserve">Primary Assessment </w:t>
            </w:r>
          </w:p>
        </w:tc>
        <w:tc>
          <w:tcPr>
            <w:tcW w:w="8447" w:type="dxa"/>
            <w:tcBorders>
              <w:top w:val="single" w:sz="4" w:space="0" w:color="A5A5A5"/>
              <w:left w:val="single" w:sz="4" w:space="0" w:color="C9C9C9"/>
              <w:bottom w:val="single" w:sz="4" w:space="0" w:color="C9C9C9"/>
              <w:right w:val="single" w:sz="4" w:space="0" w:color="C9C9C9"/>
            </w:tcBorders>
            <w:shd w:val="clear" w:color="auto" w:fill="EDEDED"/>
          </w:tcPr>
          <w:p w:rsidR="00EE095E" w:rsidRPr="00EE095E" w:rsidRDefault="00C704DC" w:rsidP="00EE095E">
            <w:pPr>
              <w:rPr>
                <w:rFonts w:ascii="Arial" w:hAnsi="Arial" w:cs="Arial"/>
                <w:sz w:val="24"/>
                <w:szCs w:val="24"/>
              </w:rPr>
            </w:pPr>
            <w:r w:rsidRPr="00EE095E">
              <w:rPr>
                <w:rFonts w:ascii="Arial" w:hAnsi="Arial" w:cs="Arial"/>
                <w:sz w:val="24"/>
                <w:szCs w:val="24"/>
              </w:rPr>
              <w:t xml:space="preserve"> </w:t>
            </w:r>
            <w:r w:rsidR="00EE095E" w:rsidRPr="00EE095E">
              <w:rPr>
                <w:rFonts w:ascii="Arial" w:hAnsi="Arial" w:cs="Arial"/>
                <w:sz w:val="24"/>
                <w:szCs w:val="24"/>
                <w:lang w:val="en-US"/>
              </w:rPr>
              <w:t>Normal OFSTED inspections will NOT be reintroduced until the Summer term 2021</w:t>
            </w:r>
          </w:p>
          <w:p w:rsidR="00EE095E" w:rsidRPr="00EE095E" w:rsidRDefault="00EE095E" w:rsidP="00EE095E">
            <w:pPr>
              <w:rPr>
                <w:rFonts w:ascii="Arial" w:hAnsi="Arial" w:cs="Arial"/>
                <w:sz w:val="24"/>
                <w:szCs w:val="24"/>
                <w:lang w:val="en-US"/>
              </w:rPr>
            </w:pPr>
          </w:p>
          <w:p w:rsidR="00EE095E" w:rsidRPr="00EE095E" w:rsidRDefault="00EE095E" w:rsidP="00EE095E">
            <w:pPr>
              <w:rPr>
                <w:rFonts w:ascii="Arial" w:hAnsi="Arial" w:cs="Arial"/>
                <w:sz w:val="24"/>
                <w:szCs w:val="24"/>
                <w:lang w:val="en-US"/>
              </w:rPr>
            </w:pPr>
            <w:r w:rsidRPr="00EE095E">
              <w:rPr>
                <w:rFonts w:ascii="Arial" w:hAnsi="Arial" w:cs="Arial"/>
                <w:sz w:val="24"/>
                <w:szCs w:val="24"/>
                <w:lang w:val="en-US"/>
              </w:rPr>
              <w:t xml:space="preserve">IN the Spring term 2021 – there will be MONITORING inspections for schools that have been graded inadequate or requires improvement.  These OFSTED inspections will NOT be graded but will focus on the remote learning offer and the vulnerable pupils offer </w:t>
            </w:r>
          </w:p>
          <w:p w:rsidR="00EE095E" w:rsidRPr="00EE095E" w:rsidRDefault="00EE095E" w:rsidP="00EE095E">
            <w:pPr>
              <w:rPr>
                <w:rFonts w:ascii="Arial" w:hAnsi="Arial" w:cs="Arial"/>
                <w:sz w:val="24"/>
                <w:szCs w:val="24"/>
                <w:lang w:val="en-US"/>
              </w:rPr>
            </w:pPr>
          </w:p>
          <w:p w:rsidR="00EE095E" w:rsidRPr="00EE095E" w:rsidRDefault="00EE095E" w:rsidP="00EE095E">
            <w:pPr>
              <w:rPr>
                <w:rFonts w:ascii="Arial" w:hAnsi="Arial" w:cs="Arial"/>
                <w:sz w:val="24"/>
                <w:szCs w:val="24"/>
                <w:lang w:val="en-US"/>
              </w:rPr>
            </w:pPr>
            <w:r w:rsidRPr="00EE095E">
              <w:rPr>
                <w:rFonts w:ascii="Arial" w:hAnsi="Arial" w:cs="Arial"/>
                <w:sz w:val="24"/>
                <w:szCs w:val="24"/>
                <w:lang w:val="en-US"/>
              </w:rPr>
              <w:t xml:space="preserve">If there are any serious concerns (safeguarding, remote learning </w:t>
            </w:r>
            <w:proofErr w:type="gramStart"/>
            <w:r w:rsidRPr="00EE095E">
              <w:rPr>
                <w:rFonts w:ascii="Arial" w:hAnsi="Arial" w:cs="Arial"/>
                <w:sz w:val="24"/>
                <w:szCs w:val="24"/>
                <w:lang w:val="en-US"/>
              </w:rPr>
              <w:t>offer</w:t>
            </w:r>
            <w:proofErr w:type="gramEnd"/>
            <w:r w:rsidRPr="00EE095E">
              <w:rPr>
                <w:rFonts w:ascii="Arial" w:hAnsi="Arial" w:cs="Arial"/>
                <w:sz w:val="24"/>
                <w:szCs w:val="24"/>
                <w:lang w:val="en-US"/>
              </w:rPr>
              <w:t xml:space="preserve"> etc.) then an OFSTED monitoring visit could take place</w:t>
            </w:r>
          </w:p>
          <w:p w:rsidR="00EE095E" w:rsidRPr="00EE095E" w:rsidRDefault="00EE095E" w:rsidP="00EE095E">
            <w:pPr>
              <w:rPr>
                <w:rFonts w:ascii="Arial" w:hAnsi="Arial" w:cs="Arial"/>
                <w:sz w:val="24"/>
                <w:szCs w:val="24"/>
                <w:lang w:val="en-US"/>
              </w:rPr>
            </w:pPr>
          </w:p>
          <w:p w:rsidR="00EE095E" w:rsidRPr="00EE095E" w:rsidRDefault="00EE095E" w:rsidP="00EE095E">
            <w:pPr>
              <w:rPr>
                <w:rFonts w:ascii="Arial" w:hAnsi="Arial" w:cs="Arial"/>
                <w:sz w:val="24"/>
                <w:szCs w:val="24"/>
              </w:rPr>
            </w:pPr>
            <w:r w:rsidRPr="00EE095E">
              <w:rPr>
                <w:rFonts w:ascii="Arial" w:hAnsi="Arial" w:cs="Arial"/>
                <w:sz w:val="24"/>
                <w:szCs w:val="24"/>
              </w:rPr>
              <w:t>The statutory Key Stage 1 and Key Stage 2 tests and teacher assessments planned for summer 2021, including the key stage 2 tests in reading and mathematics will be CANCELLED. Phonics screening check will not take place.</w:t>
            </w:r>
          </w:p>
          <w:p w:rsidR="001D2797" w:rsidRPr="00EE095E" w:rsidRDefault="00C704DC">
            <w:pPr>
              <w:rPr>
                <w:rFonts w:ascii="Arial" w:hAnsi="Arial" w:cs="Arial"/>
                <w:sz w:val="24"/>
                <w:szCs w:val="24"/>
              </w:rPr>
            </w:pPr>
            <w:r w:rsidRPr="00EE095E">
              <w:rPr>
                <w:rFonts w:ascii="Arial" w:hAnsi="Arial" w:cs="Arial"/>
                <w:sz w:val="24"/>
                <w:szCs w:val="24"/>
              </w:rPr>
              <w:t xml:space="preserve"> </w:t>
            </w:r>
          </w:p>
        </w:tc>
      </w:tr>
    </w:tbl>
    <w:p w:rsidR="00EE095E" w:rsidRPr="00EE095E" w:rsidRDefault="00C704DC">
      <w:pPr>
        <w:spacing w:after="159"/>
        <w:rPr>
          <w:rFonts w:ascii="Arial" w:hAnsi="Arial" w:cs="Arial"/>
          <w:b/>
          <w:sz w:val="24"/>
          <w:szCs w:val="24"/>
        </w:rPr>
      </w:pPr>
      <w:r w:rsidRPr="00EE095E">
        <w:rPr>
          <w:rFonts w:ascii="Arial" w:hAnsi="Arial" w:cs="Arial"/>
          <w:b/>
          <w:sz w:val="24"/>
          <w:szCs w:val="24"/>
        </w:rPr>
        <w:t xml:space="preserve"> </w:t>
      </w:r>
    </w:p>
    <w:p w:rsidR="00EE095E" w:rsidRDefault="00EE095E" w:rsidP="005C5564">
      <w:pPr>
        <w:spacing w:after="161"/>
        <w:rPr>
          <w:rFonts w:ascii="Arial" w:hAnsi="Arial" w:cs="Arial"/>
          <w:sz w:val="24"/>
          <w:szCs w:val="24"/>
        </w:rPr>
      </w:pPr>
    </w:p>
    <w:p w:rsidR="001D2797" w:rsidRPr="00EE095E" w:rsidRDefault="00C704DC" w:rsidP="005C5564">
      <w:pPr>
        <w:spacing w:after="161"/>
        <w:rPr>
          <w:rFonts w:ascii="Arial" w:hAnsi="Arial" w:cs="Arial"/>
          <w:sz w:val="24"/>
          <w:szCs w:val="24"/>
        </w:rPr>
      </w:pPr>
      <w:r w:rsidRPr="00EE095E">
        <w:rPr>
          <w:rFonts w:ascii="Arial" w:hAnsi="Arial" w:cs="Arial"/>
          <w:sz w:val="24"/>
          <w:szCs w:val="24"/>
        </w:rPr>
        <w:lastRenderedPageBreak/>
        <w:t xml:space="preserve">Section 5: Contingency planning for outbreaks  </w:t>
      </w:r>
    </w:p>
    <w:tbl>
      <w:tblPr>
        <w:tblStyle w:val="TableGrid"/>
        <w:tblW w:w="10869" w:type="dxa"/>
        <w:tblInd w:w="6" w:type="dxa"/>
        <w:tblCellMar>
          <w:top w:w="11" w:type="dxa"/>
          <w:right w:w="101" w:type="dxa"/>
        </w:tblCellMar>
        <w:tblLook w:val="04A0" w:firstRow="1" w:lastRow="0" w:firstColumn="1" w:lastColumn="0" w:noHBand="0" w:noVBand="1"/>
      </w:tblPr>
      <w:tblGrid>
        <w:gridCol w:w="1115"/>
        <w:gridCol w:w="9754"/>
      </w:tblGrid>
      <w:tr w:rsidR="001D2797" w:rsidRPr="00EE095E" w:rsidTr="000068FA">
        <w:trPr>
          <w:trHeight w:val="491"/>
        </w:trPr>
        <w:tc>
          <w:tcPr>
            <w:tcW w:w="10869" w:type="dxa"/>
            <w:gridSpan w:val="2"/>
            <w:tcBorders>
              <w:top w:val="single" w:sz="4" w:space="0" w:color="A5A5A5"/>
              <w:left w:val="single" w:sz="4" w:space="0" w:color="A5A5A5"/>
              <w:bottom w:val="single" w:sz="4" w:space="0" w:color="A5A5A5"/>
              <w:right w:val="single" w:sz="4" w:space="0" w:color="A5A5A5"/>
            </w:tcBorders>
            <w:shd w:val="clear" w:color="auto" w:fill="7030A0"/>
          </w:tcPr>
          <w:p w:rsidR="001D2797" w:rsidRPr="00EE095E" w:rsidRDefault="00C704DC">
            <w:pPr>
              <w:tabs>
                <w:tab w:val="center" w:pos="2691"/>
              </w:tabs>
              <w:rPr>
                <w:rFonts w:ascii="Arial" w:hAnsi="Arial" w:cs="Arial"/>
                <w:sz w:val="24"/>
                <w:szCs w:val="24"/>
              </w:rPr>
            </w:pPr>
            <w:r w:rsidRPr="00EE095E">
              <w:rPr>
                <w:rFonts w:ascii="Arial" w:hAnsi="Arial" w:cs="Arial"/>
                <w:b/>
                <w:sz w:val="24"/>
                <w:szCs w:val="24"/>
              </w:rPr>
              <w:t xml:space="preserve">Aspect of school </w:t>
            </w:r>
            <w:r w:rsidRPr="00EE095E">
              <w:rPr>
                <w:rFonts w:ascii="Arial" w:hAnsi="Arial" w:cs="Arial"/>
                <w:b/>
                <w:sz w:val="24"/>
                <w:szCs w:val="24"/>
              </w:rPr>
              <w:tab/>
              <w:t xml:space="preserve">Action </w:t>
            </w:r>
          </w:p>
        </w:tc>
      </w:tr>
      <w:tr w:rsidR="001D2797" w:rsidRPr="00EE095E" w:rsidTr="00EE095E">
        <w:trPr>
          <w:trHeight w:val="1230"/>
        </w:trPr>
        <w:tc>
          <w:tcPr>
            <w:tcW w:w="1108" w:type="dxa"/>
            <w:tcBorders>
              <w:top w:val="single" w:sz="4" w:space="0" w:color="A5A5A5"/>
              <w:left w:val="single" w:sz="4" w:space="0" w:color="9999FF"/>
              <w:bottom w:val="single" w:sz="4" w:space="0" w:color="9999FF"/>
              <w:right w:val="single" w:sz="4" w:space="0" w:color="9999FF"/>
            </w:tcBorders>
            <w:shd w:val="clear" w:color="auto" w:fill="DDDDFF"/>
          </w:tcPr>
          <w:p w:rsidR="001D2797" w:rsidRPr="00EE095E" w:rsidRDefault="00C704DC">
            <w:pPr>
              <w:rPr>
                <w:rFonts w:ascii="Arial" w:hAnsi="Arial" w:cs="Arial"/>
                <w:sz w:val="24"/>
                <w:szCs w:val="24"/>
              </w:rPr>
            </w:pPr>
            <w:r w:rsidRPr="00EE095E">
              <w:rPr>
                <w:rFonts w:ascii="Arial" w:hAnsi="Arial" w:cs="Arial"/>
                <w:b/>
                <w:i/>
                <w:sz w:val="24"/>
                <w:szCs w:val="24"/>
              </w:rPr>
              <w:t xml:space="preserve"> </w:t>
            </w:r>
          </w:p>
          <w:p w:rsidR="001D2797" w:rsidRPr="00EE095E" w:rsidRDefault="00C704DC">
            <w:pPr>
              <w:rPr>
                <w:rFonts w:ascii="Arial" w:hAnsi="Arial" w:cs="Arial"/>
                <w:sz w:val="24"/>
                <w:szCs w:val="24"/>
              </w:rPr>
            </w:pPr>
            <w:r w:rsidRPr="00EE095E">
              <w:rPr>
                <w:rFonts w:ascii="Arial" w:hAnsi="Arial" w:cs="Arial"/>
                <w:b/>
                <w:i/>
                <w:sz w:val="24"/>
                <w:szCs w:val="24"/>
              </w:rPr>
              <w:t xml:space="preserve">A local outbreak </w:t>
            </w:r>
          </w:p>
        </w:tc>
        <w:tc>
          <w:tcPr>
            <w:tcW w:w="9761" w:type="dxa"/>
            <w:tcBorders>
              <w:top w:val="single" w:sz="4" w:space="0" w:color="A5A5A5"/>
              <w:left w:val="single" w:sz="4" w:space="0" w:color="9999FF"/>
              <w:bottom w:val="single" w:sz="4" w:space="0" w:color="9999FF"/>
              <w:right w:val="single" w:sz="4" w:space="0" w:color="9999FF"/>
            </w:tcBorders>
            <w:shd w:val="clear" w:color="auto" w:fill="DDDDFF"/>
          </w:tcPr>
          <w:p w:rsidR="001D2797" w:rsidRPr="00EE095E" w:rsidRDefault="00C704DC">
            <w:pPr>
              <w:rPr>
                <w:rFonts w:ascii="Arial" w:hAnsi="Arial" w:cs="Arial"/>
                <w:sz w:val="24"/>
                <w:szCs w:val="24"/>
              </w:rPr>
            </w:pPr>
            <w:r w:rsidRPr="00EE095E">
              <w:rPr>
                <w:rFonts w:ascii="Arial" w:hAnsi="Arial" w:cs="Arial"/>
                <w:sz w:val="24"/>
                <w:szCs w:val="24"/>
              </w:rPr>
              <w:t xml:space="preserve"> </w:t>
            </w:r>
          </w:p>
          <w:p w:rsidR="001D2797" w:rsidRPr="00EE095E" w:rsidRDefault="00C704DC">
            <w:pPr>
              <w:spacing w:after="2"/>
              <w:rPr>
                <w:rFonts w:ascii="Arial" w:hAnsi="Arial" w:cs="Arial"/>
                <w:sz w:val="24"/>
                <w:szCs w:val="24"/>
              </w:rPr>
            </w:pPr>
            <w:r w:rsidRPr="00EE095E">
              <w:rPr>
                <w:rFonts w:ascii="Arial" w:hAnsi="Arial" w:cs="Arial"/>
                <w:sz w:val="24"/>
                <w:szCs w:val="24"/>
              </w:rPr>
              <w:t xml:space="preserve">If school is made aware of a local outbreak, the PHE health protection team or the local authority may advise school to close. Preparations will be made by way of a contingency plan so that learning can still continue and the community can remain safe.  </w:t>
            </w:r>
          </w:p>
          <w:p w:rsidR="001D2797" w:rsidRPr="00EE095E" w:rsidRDefault="00C704DC">
            <w:pPr>
              <w:rPr>
                <w:rFonts w:ascii="Arial" w:hAnsi="Arial" w:cs="Arial"/>
                <w:sz w:val="24"/>
                <w:szCs w:val="24"/>
              </w:rPr>
            </w:pPr>
            <w:r w:rsidRPr="00EE095E">
              <w:rPr>
                <w:rFonts w:ascii="Arial" w:hAnsi="Arial" w:cs="Arial"/>
                <w:sz w:val="24"/>
                <w:szCs w:val="24"/>
              </w:rPr>
              <w:t xml:space="preserve"> </w:t>
            </w:r>
          </w:p>
        </w:tc>
      </w:tr>
    </w:tbl>
    <w:p w:rsidR="001D2797" w:rsidRPr="00EE095E" w:rsidRDefault="00C704DC">
      <w:pPr>
        <w:spacing w:after="0" w:line="258" w:lineRule="auto"/>
        <w:rPr>
          <w:rFonts w:ascii="Arial" w:hAnsi="Arial" w:cs="Arial"/>
          <w:sz w:val="24"/>
          <w:szCs w:val="24"/>
        </w:rPr>
      </w:pPr>
      <w:r w:rsidRPr="00EE095E">
        <w:rPr>
          <w:rFonts w:ascii="Arial" w:hAnsi="Arial" w:cs="Arial"/>
          <w:sz w:val="24"/>
          <w:szCs w:val="24"/>
        </w:rPr>
        <w:t xml:space="preserve">The school’s Covid-19 Risk Assessment and this addendum will be reviewed on a regular basis. All member of staff </w:t>
      </w:r>
      <w:proofErr w:type="gramStart"/>
      <w:r w:rsidRPr="00EE095E">
        <w:rPr>
          <w:rFonts w:ascii="Arial" w:hAnsi="Arial" w:cs="Arial"/>
          <w:sz w:val="24"/>
          <w:szCs w:val="24"/>
        </w:rPr>
        <w:t>are</w:t>
      </w:r>
      <w:proofErr w:type="gramEnd"/>
      <w:r w:rsidRPr="00EE095E">
        <w:rPr>
          <w:rFonts w:ascii="Arial" w:hAnsi="Arial" w:cs="Arial"/>
          <w:sz w:val="24"/>
          <w:szCs w:val="24"/>
        </w:rPr>
        <w:t xml:space="preserve"> able to immediately contact a member of SLT if they feel there is a risk or where they feel a particular measure can be improved. </w:t>
      </w:r>
    </w:p>
    <w:sectPr w:rsidR="001D2797" w:rsidRPr="00EE095E" w:rsidSect="00462237">
      <w:pgSz w:w="11906" w:h="16838"/>
      <w:pgMar w:top="288" w:right="594" w:bottom="995" w:left="4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10B"/>
    <w:multiLevelType w:val="hybridMultilevel"/>
    <w:tmpl w:val="0DE0BFA0"/>
    <w:lvl w:ilvl="0" w:tplc="CEAEA9CC">
      <w:start w:val="1"/>
      <w:numFmt w:val="decimal"/>
      <w:lvlText w:val="%1)"/>
      <w:lvlJc w:val="left"/>
      <w:pPr>
        <w:ind w:left="2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D9EB11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B22DF2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F94F4F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32EB87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DACA7A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F70CB5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ECEA4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89A94C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1F1BF7"/>
    <w:multiLevelType w:val="hybridMultilevel"/>
    <w:tmpl w:val="68E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C5F62"/>
    <w:multiLevelType w:val="hybridMultilevel"/>
    <w:tmpl w:val="13A046B0"/>
    <w:lvl w:ilvl="0" w:tplc="467EE1A6">
      <w:start w:val="1"/>
      <w:numFmt w:val="decimal"/>
      <w:lvlText w:val="%1."/>
      <w:lvlJc w:val="left"/>
      <w:pPr>
        <w:ind w:left="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86CD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20B9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5655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602C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E6A2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EDE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206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BC2B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7A7F1C"/>
    <w:multiLevelType w:val="hybridMultilevel"/>
    <w:tmpl w:val="6F6E66FE"/>
    <w:lvl w:ilvl="0" w:tplc="A09E4098">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3A24E6A">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EE6207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3B4CA6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EE7DEA">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68D376">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152F96C">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A88F444">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50324E">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3B16EC"/>
    <w:multiLevelType w:val="hybridMultilevel"/>
    <w:tmpl w:val="2D86E06E"/>
    <w:lvl w:ilvl="0" w:tplc="8EC8309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C2989E">
      <w:start w:val="1"/>
      <w:numFmt w:val="bullet"/>
      <w:lvlText w:val="o"/>
      <w:lvlJc w:val="left"/>
      <w:pPr>
        <w:ind w:left="1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7D8461A">
      <w:start w:val="1"/>
      <w:numFmt w:val="bullet"/>
      <w:lvlText w:val="▪"/>
      <w:lvlJc w:val="left"/>
      <w:pPr>
        <w:ind w:left="2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567528">
      <w:start w:val="1"/>
      <w:numFmt w:val="bullet"/>
      <w:lvlText w:val="•"/>
      <w:lvlJc w:val="left"/>
      <w:pPr>
        <w:ind w:left="2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B62556">
      <w:start w:val="1"/>
      <w:numFmt w:val="bullet"/>
      <w:lvlText w:val="o"/>
      <w:lvlJc w:val="left"/>
      <w:pPr>
        <w:ind w:left="3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608AE2">
      <w:start w:val="1"/>
      <w:numFmt w:val="bullet"/>
      <w:lvlText w:val="▪"/>
      <w:lvlJc w:val="left"/>
      <w:pPr>
        <w:ind w:left="4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8E85682">
      <w:start w:val="1"/>
      <w:numFmt w:val="bullet"/>
      <w:lvlText w:val="•"/>
      <w:lvlJc w:val="left"/>
      <w:pPr>
        <w:ind w:left="5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EC96E2">
      <w:start w:val="1"/>
      <w:numFmt w:val="bullet"/>
      <w:lvlText w:val="o"/>
      <w:lvlJc w:val="left"/>
      <w:pPr>
        <w:ind w:left="5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98FCDC">
      <w:start w:val="1"/>
      <w:numFmt w:val="bullet"/>
      <w:lvlText w:val="▪"/>
      <w:lvlJc w:val="left"/>
      <w:pPr>
        <w:ind w:left="6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C0642F"/>
    <w:multiLevelType w:val="hybridMultilevel"/>
    <w:tmpl w:val="455A21E6"/>
    <w:lvl w:ilvl="0" w:tplc="CC4C1E9E">
      <w:start w:val="1"/>
      <w:numFmt w:val="bullet"/>
      <w:lvlText w:val="•"/>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A8EF5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961A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A0E7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F44F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B0CF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00D8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BC75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22764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3A683F"/>
    <w:multiLevelType w:val="hybridMultilevel"/>
    <w:tmpl w:val="0D108CFA"/>
    <w:lvl w:ilvl="0" w:tplc="FCC81226">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EA674">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2DC20">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5654C2">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EADDAA">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C6266">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CAEA6E">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26A25C">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5E37D2">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5367C6"/>
    <w:multiLevelType w:val="hybridMultilevel"/>
    <w:tmpl w:val="A65EDFC8"/>
    <w:lvl w:ilvl="0" w:tplc="A2065490">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85F20">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BE0E66">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C0BCB6">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665DC">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B0B54A">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4EB760">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442328">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2AAFEA">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B93065"/>
    <w:multiLevelType w:val="hybridMultilevel"/>
    <w:tmpl w:val="935A4DC0"/>
    <w:lvl w:ilvl="0" w:tplc="0FD482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4298AE">
      <w:start w:val="1"/>
      <w:numFmt w:val="bullet"/>
      <w:lvlText w:val="o"/>
      <w:lvlJc w:val="left"/>
      <w:pPr>
        <w:ind w:left="1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D62EF2">
      <w:start w:val="1"/>
      <w:numFmt w:val="bullet"/>
      <w:lvlText w:val="▪"/>
      <w:lvlJc w:val="left"/>
      <w:pPr>
        <w:ind w:left="1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C390A">
      <w:start w:val="1"/>
      <w:numFmt w:val="bullet"/>
      <w:lvlText w:val="•"/>
      <w:lvlJc w:val="left"/>
      <w:pPr>
        <w:ind w:left="2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42D8E">
      <w:start w:val="1"/>
      <w:numFmt w:val="bullet"/>
      <w:lvlText w:val="o"/>
      <w:lvlJc w:val="left"/>
      <w:pPr>
        <w:ind w:left="3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DE26BE">
      <w:start w:val="1"/>
      <w:numFmt w:val="bullet"/>
      <w:lvlText w:val="▪"/>
      <w:lvlJc w:val="left"/>
      <w:pPr>
        <w:ind w:left="40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2E2C98">
      <w:start w:val="1"/>
      <w:numFmt w:val="bullet"/>
      <w:lvlText w:val="•"/>
      <w:lvlJc w:val="left"/>
      <w:pPr>
        <w:ind w:left="4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48C0B6">
      <w:start w:val="1"/>
      <w:numFmt w:val="bullet"/>
      <w:lvlText w:val="o"/>
      <w:lvlJc w:val="left"/>
      <w:pPr>
        <w:ind w:left="5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FC1C32">
      <w:start w:val="1"/>
      <w:numFmt w:val="bullet"/>
      <w:lvlText w:val="▪"/>
      <w:lvlJc w:val="left"/>
      <w:pPr>
        <w:ind w:left="6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9122E84"/>
    <w:multiLevelType w:val="hybridMultilevel"/>
    <w:tmpl w:val="5B122CF4"/>
    <w:lvl w:ilvl="0" w:tplc="F8FC80EC">
      <w:start w:val="1"/>
      <w:numFmt w:val="bullet"/>
      <w:lvlText w:val="-"/>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2C3216">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2F57A">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FCB1CE">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046056">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32F694">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10E976">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1CCBDC">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FE37F8">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E149A9"/>
    <w:multiLevelType w:val="hybridMultilevel"/>
    <w:tmpl w:val="464073BA"/>
    <w:lvl w:ilvl="0" w:tplc="43EACE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EADE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9403E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B4996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8E898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AEA4F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ACEB8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068A6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54456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7"/>
  </w:num>
  <w:num w:numId="5">
    <w:abstractNumId w:val="6"/>
  </w:num>
  <w:num w:numId="6">
    <w:abstractNumId w:val="10"/>
  </w:num>
  <w:num w:numId="7">
    <w:abstractNumId w:val="9"/>
  </w:num>
  <w:num w:numId="8">
    <w:abstractNumId w:val="8"/>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97"/>
    <w:rsid w:val="000068FA"/>
    <w:rsid w:val="00045221"/>
    <w:rsid w:val="001C43AC"/>
    <w:rsid w:val="001D2797"/>
    <w:rsid w:val="002A293D"/>
    <w:rsid w:val="002E4DA1"/>
    <w:rsid w:val="002E4F3C"/>
    <w:rsid w:val="00392C21"/>
    <w:rsid w:val="00462237"/>
    <w:rsid w:val="00494756"/>
    <w:rsid w:val="00496B04"/>
    <w:rsid w:val="00594190"/>
    <w:rsid w:val="005C4E36"/>
    <w:rsid w:val="005C5564"/>
    <w:rsid w:val="005C5C59"/>
    <w:rsid w:val="00626E41"/>
    <w:rsid w:val="007743C6"/>
    <w:rsid w:val="007942EF"/>
    <w:rsid w:val="007B223E"/>
    <w:rsid w:val="007C2C27"/>
    <w:rsid w:val="00876647"/>
    <w:rsid w:val="00AB78AA"/>
    <w:rsid w:val="00B92686"/>
    <w:rsid w:val="00C4662A"/>
    <w:rsid w:val="00C52026"/>
    <w:rsid w:val="00C6177F"/>
    <w:rsid w:val="00C704DC"/>
    <w:rsid w:val="00CD569C"/>
    <w:rsid w:val="00D17DF8"/>
    <w:rsid w:val="00D56B2D"/>
    <w:rsid w:val="00DC6C7D"/>
    <w:rsid w:val="00E217EF"/>
    <w:rsid w:val="00E92216"/>
    <w:rsid w:val="00EE0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D7A2"/>
  <w15:docId w15:val="{7C559F21-0FAF-479A-B57F-25AA6F88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17DF8"/>
    <w:pPr>
      <w:ind w:left="720"/>
      <w:contextualSpacing/>
    </w:pPr>
  </w:style>
  <w:style w:type="paragraph" w:styleId="NormalWeb">
    <w:name w:val="Normal (Web)"/>
    <w:basedOn w:val="Normal"/>
    <w:uiPriority w:val="99"/>
    <w:semiHidden/>
    <w:unhideWhenUsed/>
    <w:rsid w:val="0004522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8364">
      <w:bodyDiv w:val="1"/>
      <w:marLeft w:val="0"/>
      <w:marRight w:val="0"/>
      <w:marTop w:val="0"/>
      <w:marBottom w:val="0"/>
      <w:divBdr>
        <w:top w:val="none" w:sz="0" w:space="0" w:color="auto"/>
        <w:left w:val="none" w:sz="0" w:space="0" w:color="auto"/>
        <w:bottom w:val="none" w:sz="0" w:space="0" w:color="auto"/>
        <w:right w:val="none" w:sz="0" w:space="0" w:color="auto"/>
      </w:divBdr>
    </w:div>
    <w:div w:id="260723772">
      <w:bodyDiv w:val="1"/>
      <w:marLeft w:val="0"/>
      <w:marRight w:val="0"/>
      <w:marTop w:val="0"/>
      <w:marBottom w:val="0"/>
      <w:divBdr>
        <w:top w:val="none" w:sz="0" w:space="0" w:color="auto"/>
        <w:left w:val="none" w:sz="0" w:space="0" w:color="auto"/>
        <w:bottom w:val="none" w:sz="0" w:space="0" w:color="auto"/>
        <w:right w:val="none" w:sz="0" w:space="0" w:color="auto"/>
      </w:divBdr>
    </w:div>
    <w:div w:id="520432762">
      <w:bodyDiv w:val="1"/>
      <w:marLeft w:val="0"/>
      <w:marRight w:val="0"/>
      <w:marTop w:val="0"/>
      <w:marBottom w:val="0"/>
      <w:divBdr>
        <w:top w:val="none" w:sz="0" w:space="0" w:color="auto"/>
        <w:left w:val="none" w:sz="0" w:space="0" w:color="auto"/>
        <w:bottom w:val="none" w:sz="0" w:space="0" w:color="auto"/>
        <w:right w:val="none" w:sz="0" w:space="0" w:color="auto"/>
      </w:divBdr>
    </w:div>
    <w:div w:id="1285700347">
      <w:bodyDiv w:val="1"/>
      <w:marLeft w:val="0"/>
      <w:marRight w:val="0"/>
      <w:marTop w:val="0"/>
      <w:marBottom w:val="0"/>
      <w:divBdr>
        <w:top w:val="none" w:sz="0" w:space="0" w:color="auto"/>
        <w:left w:val="none" w:sz="0" w:space="0" w:color="auto"/>
        <w:bottom w:val="none" w:sz="0" w:space="0" w:color="auto"/>
        <w:right w:val="none" w:sz="0" w:space="0" w:color="auto"/>
      </w:divBdr>
    </w:div>
    <w:div w:id="1532188084">
      <w:bodyDiv w:val="1"/>
      <w:marLeft w:val="0"/>
      <w:marRight w:val="0"/>
      <w:marTop w:val="0"/>
      <w:marBottom w:val="0"/>
      <w:divBdr>
        <w:top w:val="none" w:sz="0" w:space="0" w:color="auto"/>
        <w:left w:val="none" w:sz="0" w:space="0" w:color="auto"/>
        <w:bottom w:val="none" w:sz="0" w:space="0" w:color="auto"/>
        <w:right w:val="none" w:sz="0" w:space="0" w:color="auto"/>
      </w:divBdr>
    </w:div>
    <w:div w:id="1578514575">
      <w:bodyDiv w:val="1"/>
      <w:marLeft w:val="0"/>
      <w:marRight w:val="0"/>
      <w:marTop w:val="0"/>
      <w:marBottom w:val="0"/>
      <w:divBdr>
        <w:top w:val="none" w:sz="0" w:space="0" w:color="auto"/>
        <w:left w:val="none" w:sz="0" w:space="0" w:color="auto"/>
        <w:bottom w:val="none" w:sz="0" w:space="0" w:color="auto"/>
        <w:right w:val="none" w:sz="0" w:space="0" w:color="auto"/>
      </w:divBdr>
    </w:div>
    <w:div w:id="1621766427">
      <w:bodyDiv w:val="1"/>
      <w:marLeft w:val="0"/>
      <w:marRight w:val="0"/>
      <w:marTop w:val="0"/>
      <w:marBottom w:val="0"/>
      <w:divBdr>
        <w:top w:val="none" w:sz="0" w:space="0" w:color="auto"/>
        <w:left w:val="none" w:sz="0" w:space="0" w:color="auto"/>
        <w:bottom w:val="none" w:sz="0" w:space="0" w:color="auto"/>
        <w:right w:val="none" w:sz="0" w:space="0" w:color="auto"/>
      </w:divBdr>
    </w:div>
    <w:div w:id="1731612309">
      <w:bodyDiv w:val="1"/>
      <w:marLeft w:val="0"/>
      <w:marRight w:val="0"/>
      <w:marTop w:val="0"/>
      <w:marBottom w:val="0"/>
      <w:divBdr>
        <w:top w:val="none" w:sz="0" w:space="0" w:color="auto"/>
        <w:left w:val="none" w:sz="0" w:space="0" w:color="auto"/>
        <w:bottom w:val="none" w:sz="0" w:space="0" w:color="auto"/>
        <w:right w:val="none" w:sz="0" w:space="0" w:color="auto"/>
      </w:divBdr>
    </w:div>
    <w:div w:id="1794130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ettings" Target="settings.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theme" Target="theme/theme1.xml"/><Relationship Id="rId7" Type="http://schemas.openxmlformats.org/officeDocument/2006/relationships/hyperlink" Target="https://www.gov.uk/government/publications/covid-19-decontamination-in-non-healthcare-settings/covid-19-decontamination-in-non-healthcare-settings" TargetMode="Externa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s://www.gov.uk/government/publications/covid-19-decontamination-in-non-healthcare-settings/covid-19-decontamination-in-non-healthcare-setting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image" Target="media/image1.jpeg"/><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8"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5229</Words>
  <Characters>29810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cp:lastModifiedBy>Kim Farrall</cp:lastModifiedBy>
  <cp:revision>3</cp:revision>
  <dcterms:created xsi:type="dcterms:W3CDTF">2021-01-20T19:31:00Z</dcterms:created>
  <dcterms:modified xsi:type="dcterms:W3CDTF">2021-01-20T19:39:00Z</dcterms:modified>
</cp:coreProperties>
</file>